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B30" w:rsidRDefault="00E04B30" w:rsidP="00A3555F">
      <w:pPr>
        <w:tabs>
          <w:tab w:val="left" w:pos="1134"/>
        </w:tabs>
        <w:jc w:val="both"/>
        <w:rPr>
          <w:rFonts w:ascii="Times New Roman" w:hAnsi="Times New Roman"/>
          <w:szCs w:val="22"/>
        </w:rPr>
      </w:pPr>
      <w:bookmarkStart w:id="0" w:name="_GoBack"/>
      <w:bookmarkEnd w:id="0"/>
    </w:p>
    <w:p w:rsidR="00E04B30" w:rsidRDefault="00E04B30" w:rsidP="00A3555F">
      <w:pPr>
        <w:tabs>
          <w:tab w:val="left" w:pos="1134"/>
        </w:tabs>
        <w:jc w:val="both"/>
        <w:rPr>
          <w:rFonts w:ascii="Times New Roman" w:hAnsi="Times New Roman"/>
          <w:szCs w:val="22"/>
        </w:rPr>
      </w:pPr>
    </w:p>
    <w:p w:rsidR="00E04B30" w:rsidRPr="007F113D" w:rsidRDefault="00E04B30" w:rsidP="00A3555F">
      <w:pPr>
        <w:tabs>
          <w:tab w:val="left" w:pos="1134"/>
        </w:tabs>
        <w:jc w:val="both"/>
        <w:rPr>
          <w:rFonts w:ascii="Times New Roman" w:hAnsi="Times New Roman"/>
          <w:szCs w:val="22"/>
        </w:rPr>
      </w:pPr>
    </w:p>
    <w:p w:rsidR="00107D32" w:rsidRPr="007F113D" w:rsidRDefault="00107D32" w:rsidP="00107D3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ANEXO I </w:t>
      </w:r>
    </w:p>
    <w:p w:rsidR="00107D32" w:rsidRPr="007F113D" w:rsidRDefault="00107D32" w:rsidP="00107D3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  <w:rPr>
          <w:rFonts w:ascii="Times New Roman" w:hAnsi="Times New Roman"/>
          <w:b/>
          <w:szCs w:val="22"/>
        </w:rPr>
      </w:pPr>
    </w:p>
    <w:p w:rsidR="00107D32" w:rsidRPr="007F113D" w:rsidRDefault="00107D32" w:rsidP="00107D3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center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szCs w:val="22"/>
        </w:rPr>
        <w:t>TERMO DE REFERÊNCIA</w:t>
      </w:r>
    </w:p>
    <w:p w:rsidR="00107D32" w:rsidRPr="007F113D" w:rsidRDefault="00107D32" w:rsidP="00107D32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Cs w:val="22"/>
        </w:rPr>
      </w:pPr>
    </w:p>
    <w:p w:rsidR="00334463" w:rsidRPr="007F113D" w:rsidRDefault="00E04B30" w:rsidP="00334463">
      <w:pPr>
        <w:tabs>
          <w:tab w:val="left" w:pos="0"/>
          <w:tab w:val="left" w:pos="1008"/>
          <w:tab w:val="left" w:pos="1418"/>
          <w:tab w:val="left" w:pos="2127"/>
          <w:tab w:val="left" w:pos="3168"/>
          <w:tab w:val="left" w:pos="3544"/>
          <w:tab w:val="left" w:pos="4253"/>
          <w:tab w:val="left" w:pos="4608"/>
          <w:tab w:val="left" w:pos="5328"/>
          <w:tab w:val="left" w:pos="5670"/>
          <w:tab w:val="left" w:pos="6379"/>
        </w:tabs>
        <w:ind w:right="-1"/>
        <w:jc w:val="both"/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b/>
          <w:bCs/>
          <w:szCs w:val="22"/>
        </w:rPr>
        <w:t>PROCESSO ADMINISTRATIVO Nº 212</w:t>
      </w:r>
      <w:r w:rsidR="00334463" w:rsidRPr="007F113D">
        <w:rPr>
          <w:rFonts w:ascii="Times New Roman" w:hAnsi="Times New Roman"/>
          <w:b/>
          <w:bCs/>
          <w:szCs w:val="22"/>
        </w:rPr>
        <w:t xml:space="preserve">/2025 </w:t>
      </w:r>
    </w:p>
    <w:p w:rsidR="00334463" w:rsidRPr="007F113D" w:rsidRDefault="00334463" w:rsidP="0033446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Município de Agronômica</w:t>
      </w:r>
    </w:p>
    <w:p w:rsidR="00334463" w:rsidRPr="007F113D" w:rsidRDefault="00334463" w:rsidP="00334463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 xml:space="preserve">Secretaria Municipal de </w:t>
      </w:r>
      <w:r>
        <w:rPr>
          <w:rFonts w:ascii="Times New Roman" w:hAnsi="Times New Roman"/>
          <w:szCs w:val="22"/>
        </w:rPr>
        <w:t>Agricultura</w:t>
      </w:r>
    </w:p>
    <w:p w:rsidR="00334463" w:rsidRPr="007F113D" w:rsidRDefault="00334463" w:rsidP="00E04B30">
      <w:pPr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 xml:space="preserve">Necessidade da Administração: </w:t>
      </w:r>
      <w:r w:rsidR="00E04B30" w:rsidRPr="00334463">
        <w:rPr>
          <w:rStyle w:val="Fontepargpadro6"/>
          <w:rFonts w:eastAsia="Arial"/>
          <w:b/>
          <w:caps/>
          <w:szCs w:val="22"/>
        </w:rPr>
        <w:t>CONTRATAÇÃO DE EMPRESA ESPECIALIZADA PARA CONSTRUÇÃO DE POÇO ARTESIANO COM O FORNECIMENTO DE MÃO DE OBRA E MATERIAIS PARA EXECUÇÃO, NA LOCALIDADE PLANALTO AREADO NO MUNICÍPIO DE AGRONÔMICA/SC</w:t>
      </w:r>
    </w:p>
    <w:p w:rsidR="00334463" w:rsidRPr="007F113D" w:rsidRDefault="00334463" w:rsidP="00334463">
      <w:pPr>
        <w:jc w:val="both"/>
        <w:rPr>
          <w:rFonts w:ascii="Times New Roman" w:hAnsi="Times New Roman"/>
          <w:szCs w:val="22"/>
        </w:rPr>
      </w:pPr>
    </w:p>
    <w:p w:rsidR="00334463" w:rsidRPr="00946A9A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1. DEFINIÇÃO DO OBJETO</w:t>
      </w:r>
    </w:p>
    <w:p w:rsidR="00334463" w:rsidRPr="007F113D" w:rsidRDefault="00334463" w:rsidP="00E04B30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F113D">
        <w:rPr>
          <w:color w:val="000000"/>
          <w:sz w:val="22"/>
          <w:szCs w:val="22"/>
        </w:rPr>
        <w:t xml:space="preserve">O presente termo tem por objeto a aquisição/contratação de empresa especializada na prestação de serviços de </w:t>
      </w:r>
      <w:r w:rsidR="00E04B30" w:rsidRPr="00334463">
        <w:rPr>
          <w:rStyle w:val="Fontepargpadro6"/>
          <w:rFonts w:eastAsia="Arial"/>
          <w:b/>
          <w:caps/>
          <w:sz w:val="22"/>
          <w:szCs w:val="22"/>
        </w:rPr>
        <w:t>CONTRATAÇÃO DE EMPRESA ESPECIALIZADA PARA CONSTRUÇÃO DE POÇO ARTESIANO COM O FORNECIMENTO DE MÃO DE OBRA E MATERIAIS PARA EXECUÇÃO, NA LOCALIDADE PLANALTO AREADO NO MUNICÍPIO DE AGRONÔMICA/SC</w:t>
      </w: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334463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Os </w:t>
      </w:r>
      <w:r w:rsidRPr="007F113D">
        <w:rPr>
          <w:color w:val="000000"/>
          <w:sz w:val="22"/>
          <w:szCs w:val="22"/>
        </w:rPr>
        <w:t xml:space="preserve">serviços objeto da contratação pretendida possuem as seguintes especificações:  </w:t>
      </w:r>
    </w:p>
    <w:p w:rsidR="00334463" w:rsidRPr="00946A9A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3"/>
        <w:gridCol w:w="4382"/>
        <w:gridCol w:w="913"/>
        <w:gridCol w:w="913"/>
        <w:gridCol w:w="1090"/>
        <w:gridCol w:w="1090"/>
      </w:tblGrid>
      <w:tr w:rsidR="00334463" w:rsidRPr="00946A9A" w:rsidTr="00334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334463" w:rsidP="00334463">
            <w:pPr>
              <w:rPr>
                <w:rFonts w:ascii="Times New Roman" w:hAnsi="Times New Roman"/>
              </w:rPr>
            </w:pPr>
            <w:r w:rsidRPr="00946A9A">
              <w:rPr>
                <w:rFonts w:ascii="Times New Roman" w:hAnsi="Times New Roman"/>
                <w:b/>
              </w:rPr>
              <w:t>Item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334463" w:rsidP="00334463">
            <w:pPr>
              <w:rPr>
                <w:rFonts w:ascii="Times New Roman" w:hAnsi="Times New Roman"/>
              </w:rPr>
            </w:pPr>
            <w:r w:rsidRPr="00946A9A">
              <w:rPr>
                <w:rFonts w:ascii="Times New Roman" w:hAnsi="Times New Roman"/>
                <w:b/>
              </w:rPr>
              <w:t>Material/Serviço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334463" w:rsidP="00334463">
            <w:pPr>
              <w:rPr>
                <w:rFonts w:ascii="Times New Roman" w:hAnsi="Times New Roman"/>
              </w:rPr>
            </w:pPr>
            <w:r w:rsidRPr="00946A9A">
              <w:rPr>
                <w:rFonts w:ascii="Times New Roman" w:hAnsi="Times New Roman"/>
                <w:b/>
              </w:rPr>
              <w:t>Unid. medida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334463" w:rsidP="00334463">
            <w:pPr>
              <w:jc w:val="right"/>
              <w:rPr>
                <w:rFonts w:ascii="Times New Roman" w:hAnsi="Times New Roman"/>
              </w:rPr>
            </w:pPr>
            <w:r w:rsidRPr="00946A9A">
              <w:rPr>
                <w:rFonts w:ascii="Times New Roman" w:hAnsi="Times New Roman"/>
                <w:b/>
              </w:rPr>
              <w:t>Qtd licitada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334463" w:rsidP="00334463">
            <w:pPr>
              <w:jc w:val="right"/>
              <w:rPr>
                <w:rFonts w:ascii="Times New Roman" w:hAnsi="Times New Roman"/>
              </w:rPr>
            </w:pPr>
            <w:r w:rsidRPr="00946A9A">
              <w:rPr>
                <w:rFonts w:ascii="Times New Roman" w:hAnsi="Times New Roman"/>
                <w:b/>
              </w:rPr>
              <w:t>Valor unitário (R$)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334463" w:rsidP="00334463">
            <w:pPr>
              <w:jc w:val="right"/>
              <w:rPr>
                <w:rFonts w:ascii="Times New Roman" w:hAnsi="Times New Roman"/>
              </w:rPr>
            </w:pPr>
            <w:r w:rsidRPr="00946A9A">
              <w:rPr>
                <w:rFonts w:ascii="Times New Roman" w:hAnsi="Times New Roman"/>
                <w:b/>
              </w:rPr>
              <w:t>Valor total (R$)</w:t>
            </w:r>
          </w:p>
        </w:tc>
      </w:tr>
      <w:tr w:rsidR="00334463" w:rsidRPr="00946A9A" w:rsidTr="003344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334463" w:rsidP="00334463">
            <w:pPr>
              <w:rPr>
                <w:rFonts w:ascii="Times New Roman" w:hAnsi="Times New Roman"/>
              </w:rPr>
            </w:pPr>
            <w:r w:rsidRPr="00946A9A">
              <w:rPr>
                <w:rFonts w:ascii="Times New Roman" w:hAnsi="Times New Roman"/>
              </w:rPr>
              <w:t>1</w:t>
            </w:r>
          </w:p>
        </w:tc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334463" w:rsidP="00334463">
            <w:pPr>
              <w:jc w:val="both"/>
              <w:rPr>
                <w:rFonts w:ascii="Times New Roman" w:hAnsi="Times New Roman"/>
              </w:rPr>
            </w:pPr>
            <w:r w:rsidRPr="00946A9A">
              <w:rPr>
                <w:rFonts w:ascii="Times New Roman" w:hAnsi="Times New Roman"/>
              </w:rPr>
              <w:t xml:space="preserve">42626 - POÇO </w:t>
            </w:r>
            <w:r w:rsidR="00E04B30">
              <w:rPr>
                <w:rFonts w:ascii="Times New Roman" w:hAnsi="Times New Roman"/>
              </w:rPr>
              <w:t>ARTESIANO - PROFUNDIDADE ATÉ 150</w:t>
            </w:r>
            <w:r w:rsidRPr="00946A9A">
              <w:rPr>
                <w:rFonts w:ascii="Times New Roman" w:hAnsi="Times New Roman"/>
              </w:rPr>
              <w:t xml:space="preserve"> METROS, INCLUSO MÃO DE OBRA, MATERIAIS E INSTALAÇÃO DE TODOS OS EQUIPAMENTOS NECESSÁRIOS 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334463" w:rsidP="00334463">
            <w:pPr>
              <w:rPr>
                <w:rFonts w:ascii="Times New Roman" w:hAnsi="Times New Roman"/>
              </w:rPr>
            </w:pPr>
            <w:r w:rsidRPr="00946A9A">
              <w:rPr>
                <w:rFonts w:ascii="Times New Roman" w:hAnsi="Times New Roman"/>
              </w:rPr>
              <w:t xml:space="preserve">UN   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334463" w:rsidP="00334463">
            <w:pPr>
              <w:jc w:val="right"/>
              <w:rPr>
                <w:rFonts w:ascii="Times New Roman" w:hAnsi="Times New Roman"/>
              </w:rPr>
            </w:pPr>
            <w:r w:rsidRPr="00946A9A">
              <w:rPr>
                <w:rFonts w:ascii="Times New Roman" w:hAnsi="Times New Roman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E04B30" w:rsidP="00E04B30">
            <w:pPr>
              <w:jc w:val="right"/>
              <w:rPr>
                <w:rFonts w:ascii="Times New Roman" w:hAnsi="Times New Roman"/>
              </w:rPr>
            </w:pPr>
            <w:r w:rsidRPr="009F649A">
              <w:rPr>
                <w:sz w:val="18"/>
                <w:szCs w:val="18"/>
              </w:rPr>
              <w:t>53.284,67</w:t>
            </w:r>
            <w:r w:rsidR="00334463" w:rsidRPr="00946A9A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E04B30" w:rsidP="00E04B30">
            <w:pPr>
              <w:jc w:val="right"/>
              <w:rPr>
                <w:rFonts w:ascii="Times New Roman" w:hAnsi="Times New Roman"/>
              </w:rPr>
            </w:pPr>
            <w:r w:rsidRPr="009F649A">
              <w:rPr>
                <w:sz w:val="18"/>
                <w:szCs w:val="18"/>
              </w:rPr>
              <w:t>53.284,67</w:t>
            </w:r>
            <w:r w:rsidR="00334463" w:rsidRPr="00946A9A">
              <w:rPr>
                <w:rFonts w:ascii="Times New Roman" w:hAnsi="Times New Roman"/>
              </w:rPr>
              <w:t xml:space="preserve"> </w:t>
            </w:r>
          </w:p>
        </w:tc>
      </w:tr>
      <w:tr w:rsidR="00334463" w:rsidRPr="00946A9A" w:rsidTr="00334463">
        <w:tc>
          <w:tcPr>
            <w:tcW w:w="8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334463" w:rsidP="00334463">
            <w:pPr>
              <w:jc w:val="right"/>
              <w:rPr>
                <w:rFonts w:ascii="Times New Roman" w:hAnsi="Times New Roman"/>
              </w:rPr>
            </w:pPr>
            <w:r w:rsidRPr="00946A9A">
              <w:rPr>
                <w:rFonts w:ascii="Times New Roman" w:hAnsi="Times New Roman"/>
                <w:b/>
              </w:rPr>
              <w:t>Total Geral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463" w:rsidRPr="00946A9A" w:rsidRDefault="00E04B30" w:rsidP="00E04B30">
            <w:pPr>
              <w:jc w:val="right"/>
              <w:rPr>
                <w:rFonts w:ascii="Times New Roman" w:hAnsi="Times New Roman"/>
              </w:rPr>
            </w:pPr>
            <w:r w:rsidRPr="009F649A">
              <w:rPr>
                <w:sz w:val="18"/>
                <w:szCs w:val="18"/>
              </w:rPr>
              <w:t>53.284,67</w:t>
            </w:r>
            <w:r w:rsidR="00334463" w:rsidRPr="00946A9A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334463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334463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E3423">
        <w:rPr>
          <w:b/>
          <w:color w:val="000000"/>
          <w:sz w:val="22"/>
          <w:szCs w:val="22"/>
        </w:rPr>
        <w:t>OBS: Os valores foram est</w:t>
      </w:r>
      <w:r w:rsidR="00E04B30">
        <w:rPr>
          <w:b/>
          <w:color w:val="000000"/>
          <w:sz w:val="22"/>
          <w:szCs w:val="22"/>
        </w:rPr>
        <w:t>imados para perfuração em até 15</w:t>
      </w:r>
      <w:r w:rsidRPr="007E3423">
        <w:rPr>
          <w:b/>
          <w:color w:val="000000"/>
          <w:sz w:val="22"/>
          <w:szCs w:val="22"/>
        </w:rPr>
        <w:t xml:space="preserve">0 metros de profundidade, sendo a profundidade superior ou inferior ao estimado, poderá haver aditivo no contrato para adequação de valores. </w:t>
      </w:r>
    </w:p>
    <w:p w:rsidR="00334463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  <w:r w:rsidRPr="007F113D">
        <w:rPr>
          <w:b/>
          <w:bCs/>
          <w:color w:val="000000"/>
          <w:sz w:val="22"/>
          <w:szCs w:val="22"/>
        </w:rPr>
        <w:t>2. FUNDAMENTAÇÃO DA CONTRATAÇÃO</w:t>
      </w:r>
    </w:p>
    <w:p w:rsidR="00334463" w:rsidRDefault="00334463" w:rsidP="00334463">
      <w:pPr>
        <w:ind w:firstLine="357"/>
        <w:jc w:val="both"/>
        <w:rPr>
          <w:rFonts w:ascii="Times New Roman" w:hAnsi="Times New Roman"/>
          <w:sz w:val="24"/>
          <w:szCs w:val="24"/>
        </w:rPr>
      </w:pPr>
      <w:bookmarkStart w:id="1" w:name="art6xxiiic"/>
      <w:bookmarkEnd w:id="1"/>
      <w:r>
        <w:rPr>
          <w:rFonts w:ascii="Times New Roman" w:hAnsi="Times New Roman"/>
          <w:sz w:val="24"/>
          <w:szCs w:val="24"/>
        </w:rPr>
        <w:t xml:space="preserve">A construção de um poço artesiano na localidade </w:t>
      </w:r>
      <w:r w:rsidR="0058583A">
        <w:rPr>
          <w:rFonts w:ascii="Times New Roman" w:hAnsi="Times New Roman"/>
          <w:sz w:val="24"/>
          <w:szCs w:val="24"/>
        </w:rPr>
        <w:t xml:space="preserve">Planalto Areado </w:t>
      </w:r>
      <w:r>
        <w:rPr>
          <w:rFonts w:ascii="Times New Roman" w:hAnsi="Times New Roman"/>
          <w:sz w:val="24"/>
          <w:szCs w:val="24"/>
        </w:rPr>
        <w:t xml:space="preserve">é fundamental para garantir a saúde e a qualidade de vida dos moradores. Não havendo fontes seguras ou sistema de abastecimentos confiáveis, um poço garante acesso à água de qualidade aos moradores. Por se tratar de localidade no interior, o fornecimento de água é essencial para ajudar também nas atividades agrícolas e de pecuária. </w:t>
      </w: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  <w:r w:rsidRPr="007F113D">
        <w:rPr>
          <w:b/>
          <w:bCs/>
          <w:color w:val="000000"/>
          <w:sz w:val="22"/>
          <w:szCs w:val="22"/>
        </w:rPr>
        <w:t>3. DESCRIÇÃO DA SOLUÇÃO COMO UM TODO</w:t>
      </w:r>
    </w:p>
    <w:p w:rsidR="00334463" w:rsidRDefault="00334463" w:rsidP="00334463">
      <w:pPr>
        <w:jc w:val="both"/>
        <w:rPr>
          <w:rFonts w:ascii="Times New Roman" w:hAnsi="Times New Roman"/>
          <w:szCs w:val="22"/>
        </w:rPr>
      </w:pPr>
      <w:r w:rsidRPr="009C134A">
        <w:rPr>
          <w:rFonts w:ascii="Times New Roman" w:hAnsi="Times New Roman"/>
          <w:szCs w:val="22"/>
        </w:rPr>
        <w:t>A solução proposta é a contratação de empresa esp</w:t>
      </w:r>
      <w:r>
        <w:rPr>
          <w:rFonts w:ascii="Times New Roman" w:hAnsi="Times New Roman"/>
          <w:szCs w:val="22"/>
        </w:rPr>
        <w:t>ecializada para o fornecimento</w:t>
      </w:r>
      <w:r w:rsidRPr="009C134A">
        <w:rPr>
          <w:rFonts w:ascii="Times New Roman" w:hAnsi="Times New Roman"/>
          <w:szCs w:val="22"/>
        </w:rPr>
        <w:t xml:space="preserve"> de serviços de </w:t>
      </w:r>
      <w:r>
        <w:rPr>
          <w:rFonts w:ascii="Times New Roman" w:hAnsi="Times New Roman"/>
          <w:szCs w:val="22"/>
        </w:rPr>
        <w:t>perfuração de poço artesiano</w:t>
      </w:r>
      <w:r w:rsidRPr="009C134A">
        <w:rPr>
          <w:rFonts w:ascii="Times New Roman" w:hAnsi="Times New Roman"/>
          <w:szCs w:val="22"/>
        </w:rPr>
        <w:t xml:space="preserve">, </w:t>
      </w:r>
      <w:r>
        <w:rPr>
          <w:rFonts w:ascii="Times New Roman" w:hAnsi="Times New Roman"/>
          <w:szCs w:val="22"/>
        </w:rPr>
        <w:t xml:space="preserve">para proporcionar à população da comunidade água de qualidade, gerando uma melhor qualidade de vida. </w:t>
      </w: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  <w:bookmarkStart w:id="2" w:name="art6xxiiid"/>
      <w:bookmarkEnd w:id="2"/>
      <w:r w:rsidRPr="007F113D">
        <w:rPr>
          <w:b/>
          <w:bCs/>
          <w:color w:val="000000"/>
          <w:sz w:val="22"/>
          <w:szCs w:val="22"/>
        </w:rPr>
        <w:t>4. REQUISITOS DA CONTRATAÇÃO</w:t>
      </w:r>
    </w:p>
    <w:p w:rsidR="00334463" w:rsidRDefault="0058583A" w:rsidP="00334463">
      <w:pPr>
        <w:jc w:val="both"/>
        <w:rPr>
          <w:rFonts w:ascii="Times New Roman" w:hAnsi="Times New Roman"/>
          <w:szCs w:val="22"/>
        </w:rPr>
      </w:pPr>
      <w:bookmarkStart w:id="3" w:name="art6xxiiie"/>
      <w:bookmarkEnd w:id="3"/>
      <w:r>
        <w:rPr>
          <w:rFonts w:ascii="Times New Roman" w:hAnsi="Times New Roman"/>
          <w:szCs w:val="22"/>
        </w:rPr>
        <w:t xml:space="preserve">Os serviços </w:t>
      </w:r>
      <w:r w:rsidR="00334463">
        <w:rPr>
          <w:rFonts w:ascii="Times New Roman" w:hAnsi="Times New Roman"/>
          <w:szCs w:val="22"/>
        </w:rPr>
        <w:t xml:space="preserve">têm natureza de </w:t>
      </w:r>
      <w:r w:rsidR="00334463" w:rsidRPr="009C134A">
        <w:rPr>
          <w:rFonts w:ascii="Times New Roman" w:hAnsi="Times New Roman"/>
          <w:szCs w:val="22"/>
        </w:rPr>
        <w:t xml:space="preserve">serviços comuns, tendo em vista que seus </w:t>
      </w:r>
      <w:r w:rsidR="00334463" w:rsidRPr="009C134A">
        <w:rPr>
          <w:rFonts w:ascii="Times New Roman" w:hAnsi="Times New Roman"/>
          <w:color w:val="000000"/>
          <w:szCs w:val="22"/>
        </w:rPr>
        <w:t xml:space="preserve">padrões de desempenho e qualidade podem ser objetivamente definidos pelo edital, por meio de especificações usuais de mercado, </w:t>
      </w:r>
      <w:r w:rsidR="00334463" w:rsidRPr="009C134A">
        <w:rPr>
          <w:rFonts w:ascii="Times New Roman" w:hAnsi="Times New Roman"/>
          <w:szCs w:val="22"/>
        </w:rPr>
        <w:t>nos termos do art. 6º, inciso XIII, da Lei Federal nº 14.133/2021.</w:t>
      </w:r>
    </w:p>
    <w:p w:rsidR="00334463" w:rsidRPr="009C134A" w:rsidRDefault="00334463" w:rsidP="00334463">
      <w:pPr>
        <w:jc w:val="both"/>
        <w:rPr>
          <w:rFonts w:ascii="Times New Roman" w:hAnsi="Times New Roman"/>
          <w:szCs w:val="22"/>
        </w:rPr>
      </w:pPr>
    </w:p>
    <w:p w:rsidR="00334463" w:rsidRDefault="00334463" w:rsidP="00334463">
      <w:pPr>
        <w:jc w:val="both"/>
        <w:rPr>
          <w:rFonts w:ascii="Times New Roman" w:hAnsi="Times New Roman"/>
          <w:szCs w:val="22"/>
        </w:rPr>
      </w:pPr>
      <w:r w:rsidRPr="009C134A">
        <w:rPr>
          <w:rFonts w:ascii="Times New Roman" w:hAnsi="Times New Roman"/>
          <w:szCs w:val="22"/>
        </w:rPr>
        <w:t>A contratação será realizada por meio de licitação, na modalidade Pregão, na sua forma eletrônica, com critério de julgamento por menor preço, nos termos dos artigos 6º, inciso XLI, 17, § 2º, e 34, todos da Lei Federal nº 14.133/2021.</w:t>
      </w:r>
    </w:p>
    <w:p w:rsidR="00334463" w:rsidRPr="009C134A" w:rsidRDefault="00334463" w:rsidP="00334463">
      <w:pPr>
        <w:jc w:val="both"/>
        <w:rPr>
          <w:rFonts w:ascii="Times New Roman" w:hAnsi="Times New Roman"/>
          <w:szCs w:val="22"/>
        </w:rPr>
      </w:pPr>
    </w:p>
    <w:p w:rsidR="00334463" w:rsidRDefault="00334463" w:rsidP="00334463">
      <w:p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Para </w:t>
      </w:r>
      <w:r w:rsidRPr="009C134A">
        <w:rPr>
          <w:rFonts w:ascii="Times New Roman" w:hAnsi="Times New Roman"/>
          <w:szCs w:val="22"/>
        </w:rPr>
        <w:t>prestação dos serviços pretendidos os eventuais interessados deverão comprovar que atuam em ramo de atividade compatível com o objeto da lic</w:t>
      </w:r>
      <w:r>
        <w:rPr>
          <w:rFonts w:ascii="Times New Roman" w:hAnsi="Times New Roman"/>
          <w:szCs w:val="22"/>
        </w:rPr>
        <w:t xml:space="preserve">itação, bem como apresentar os </w:t>
      </w:r>
      <w:r w:rsidRPr="009C134A">
        <w:rPr>
          <w:rFonts w:ascii="Times New Roman" w:hAnsi="Times New Roman"/>
          <w:szCs w:val="22"/>
        </w:rPr>
        <w:t>documentos a título habilitação, nos termos do art. 62 da Lei Federal nº 14.133/2021</w:t>
      </w:r>
      <w:r>
        <w:rPr>
          <w:rFonts w:ascii="Times New Roman" w:hAnsi="Times New Roman"/>
          <w:szCs w:val="22"/>
        </w:rPr>
        <w:t>.</w:t>
      </w: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  <w:r w:rsidRPr="007F113D">
        <w:rPr>
          <w:b/>
          <w:bCs/>
          <w:color w:val="000000"/>
          <w:sz w:val="22"/>
          <w:szCs w:val="22"/>
        </w:rPr>
        <w:t>5. MODELO DE EXECUÇÃO DO OBJETO</w:t>
      </w:r>
    </w:p>
    <w:p w:rsidR="00334463" w:rsidRPr="00107D32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t xml:space="preserve">O prazo de entrega do serviço é de até 15 (quinze) dias e deverá ser realizado na localidade </w:t>
      </w:r>
      <w:r w:rsidR="0058583A">
        <w:t>Planalto Areado</w:t>
      </w:r>
      <w:r>
        <w:t>, no município de Agronômica/SC.</w:t>
      </w: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  <w:bookmarkStart w:id="4" w:name="art6xxiiif"/>
      <w:bookmarkEnd w:id="4"/>
      <w:r w:rsidRPr="007F113D">
        <w:rPr>
          <w:b/>
          <w:bCs/>
          <w:color w:val="000000"/>
          <w:sz w:val="22"/>
          <w:szCs w:val="22"/>
        </w:rPr>
        <w:t>6. MODELO DE GESTÃO DO CONTRATO</w:t>
      </w:r>
    </w:p>
    <w:p w:rsidR="00334463" w:rsidRPr="00107D32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</w:rPr>
      </w:pPr>
      <w:bookmarkStart w:id="5" w:name="art6xxiiig"/>
      <w:bookmarkEnd w:id="5"/>
      <w:r w:rsidRPr="00107D32">
        <w:rPr>
          <w:color w:val="000000"/>
        </w:rPr>
        <w:t>A gestão e a fiscalização do objeto contratado serão realizadas conforme o dis</w:t>
      </w:r>
      <w:r>
        <w:rPr>
          <w:color w:val="000000"/>
        </w:rPr>
        <w:t>posto no Decreto Municipal 47/2023</w:t>
      </w:r>
      <w:r w:rsidRPr="00107D32">
        <w:rPr>
          <w:color w:val="000000"/>
        </w:rPr>
        <w:t>, que “Regulamenta as funções do agente de contratação, da equipe de apoio e da comissão de contratação, suas atribuições e funcionamento, a fiscalização e a gestão dos contratos, e a atuação da assessoria jurídica e do controle interno</w:t>
      </w:r>
      <w:r>
        <w:rPr>
          <w:color w:val="000000"/>
        </w:rPr>
        <w:t xml:space="preserve"> no âmbito do Município de Agronômica/SC</w:t>
      </w:r>
      <w:r w:rsidRPr="00107D32">
        <w:rPr>
          <w:color w:val="000000"/>
        </w:rPr>
        <w:t xml:space="preserve">, nos termos </w:t>
      </w:r>
      <w:r>
        <w:rPr>
          <w:color w:val="000000"/>
        </w:rPr>
        <w:t xml:space="preserve">da Lei Federal nº 14.133/2021”. </w:t>
      </w: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  <w:r w:rsidRPr="007F113D">
        <w:rPr>
          <w:b/>
          <w:bCs/>
          <w:color w:val="000000"/>
          <w:sz w:val="22"/>
          <w:szCs w:val="22"/>
        </w:rPr>
        <w:t>7. CRITÉRIOS DE MEDIÇÃO E DE PAGAMENTO</w:t>
      </w:r>
    </w:p>
    <w:p w:rsidR="00334463" w:rsidRPr="003757AD" w:rsidRDefault="00334463" w:rsidP="00334463">
      <w:pPr>
        <w:pStyle w:val="Standard"/>
        <w:jc w:val="both"/>
        <w:rPr>
          <w:sz w:val="22"/>
          <w:szCs w:val="22"/>
        </w:rPr>
      </w:pPr>
      <w:bookmarkStart w:id="6" w:name="art6xxiiih"/>
      <w:bookmarkEnd w:id="6"/>
      <w:r w:rsidRPr="003757AD">
        <w:rPr>
          <w:rStyle w:val="Fontepargpadro6"/>
          <w:rFonts w:eastAsia="Arial"/>
          <w:sz w:val="22"/>
          <w:szCs w:val="22"/>
        </w:rPr>
        <w:t xml:space="preserve">7.1. </w:t>
      </w:r>
      <w:r w:rsidRPr="003757AD">
        <w:rPr>
          <w:rStyle w:val="Fontepargpadro6"/>
          <w:sz w:val="22"/>
          <w:szCs w:val="22"/>
        </w:rPr>
        <w:t>O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pagamento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será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efetuado pelo Município, em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até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30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(trinta)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dias</w:t>
      </w:r>
      <w:r>
        <w:rPr>
          <w:rStyle w:val="Fontepargpadro6"/>
          <w:sz w:val="22"/>
          <w:szCs w:val="22"/>
        </w:rPr>
        <w:t>, e de acordo com a ordem cronológica,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após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a</w:t>
      </w:r>
      <w:r w:rsidRPr="003757AD">
        <w:rPr>
          <w:rStyle w:val="Fontepargpadro6"/>
          <w:rFonts w:eastAsia="Arial"/>
          <w:sz w:val="22"/>
          <w:szCs w:val="22"/>
        </w:rPr>
        <w:t xml:space="preserve"> emissão da Nota Fiscal, mediante recebimento definitivo do objeto, cujo pagamento será efetuado através de </w:t>
      </w:r>
      <w:r w:rsidRPr="003757AD">
        <w:rPr>
          <w:rStyle w:val="Fontepargpadro6"/>
          <w:sz w:val="22"/>
          <w:szCs w:val="22"/>
        </w:rPr>
        <w:t>crédito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em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conta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corrente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em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banco,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número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e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agência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indicados</w:t>
      </w:r>
      <w:r w:rsidRPr="003757AD">
        <w:rPr>
          <w:rStyle w:val="Fontepargpadro6"/>
          <w:rFonts w:eastAsia="Arial"/>
          <w:sz w:val="22"/>
          <w:szCs w:val="22"/>
        </w:rPr>
        <w:t>, diretamente ao fornecedor.</w:t>
      </w:r>
    </w:p>
    <w:p w:rsidR="00334463" w:rsidRPr="003757AD" w:rsidRDefault="00334463" w:rsidP="00334463">
      <w:pPr>
        <w:pStyle w:val="Standard"/>
        <w:jc w:val="both"/>
        <w:rPr>
          <w:sz w:val="22"/>
          <w:szCs w:val="22"/>
        </w:rPr>
      </w:pPr>
      <w:r w:rsidRPr="003757AD">
        <w:rPr>
          <w:rStyle w:val="Fontepargpadro6"/>
          <w:sz w:val="22"/>
          <w:szCs w:val="22"/>
        </w:rPr>
        <w:t>7.2.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O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recebimento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definitivo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implica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na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entrega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total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dos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itens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pela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empresa,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em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todos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os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locais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e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resolução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de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todas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as</w:t>
      </w:r>
      <w:r w:rsidRPr="003757AD">
        <w:rPr>
          <w:rStyle w:val="Fontepargpadro6"/>
          <w:rFonts w:eastAsia="Arial"/>
          <w:sz w:val="22"/>
          <w:szCs w:val="22"/>
        </w:rPr>
        <w:t xml:space="preserve"> </w:t>
      </w:r>
      <w:r w:rsidRPr="003757AD">
        <w:rPr>
          <w:rStyle w:val="Fontepargpadro6"/>
          <w:sz w:val="22"/>
          <w:szCs w:val="22"/>
        </w:rPr>
        <w:t>pendências.</w:t>
      </w:r>
    </w:p>
    <w:p w:rsidR="00334463" w:rsidRPr="003757AD" w:rsidRDefault="00334463" w:rsidP="00334463">
      <w:pPr>
        <w:pStyle w:val="Standard"/>
        <w:tabs>
          <w:tab w:val="left" w:pos="0"/>
          <w:tab w:val="left" w:pos="720"/>
        </w:tabs>
        <w:jc w:val="both"/>
        <w:rPr>
          <w:sz w:val="22"/>
          <w:szCs w:val="22"/>
        </w:rPr>
      </w:pPr>
      <w:r>
        <w:rPr>
          <w:rStyle w:val="Fontepargpadro6"/>
          <w:sz w:val="22"/>
          <w:szCs w:val="22"/>
        </w:rPr>
        <w:t>7.3. O Município</w:t>
      </w:r>
      <w:r w:rsidRPr="003757AD">
        <w:rPr>
          <w:rStyle w:val="Fontepargpadro6"/>
          <w:sz w:val="22"/>
          <w:szCs w:val="22"/>
        </w:rPr>
        <w:t>, quando exigível por força da legislação em vigor, efetuará as retenções dos impostos e contribuições devidos, devendo o fornecedor destacar o valor da retenção na Nota Fiscal, a título de “retenção” para (nome do imposto e ou contribuição), bem como cumprir as determinações contidas em lei.</w:t>
      </w: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334463" w:rsidRPr="003A561C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  <w:r w:rsidRPr="007F113D">
        <w:rPr>
          <w:b/>
          <w:bCs/>
          <w:color w:val="000000"/>
          <w:sz w:val="22"/>
          <w:szCs w:val="22"/>
        </w:rPr>
        <w:t>8. FORMA E CRITÉRIOS DE SELEÇÃO DO FORNECEDOR/PRESTADOR DE SERVIÇO</w:t>
      </w:r>
      <w:bookmarkStart w:id="7" w:name="art6xxiii.i"/>
      <w:bookmarkEnd w:id="7"/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7F113D">
        <w:rPr>
          <w:color w:val="000000"/>
          <w:sz w:val="22"/>
          <w:szCs w:val="22"/>
        </w:rPr>
        <w:t>Conforme disposto no item 4, o futuro contratado será selecionado mediante processo</w:t>
      </w:r>
      <w:r>
        <w:rPr>
          <w:color w:val="000000"/>
          <w:sz w:val="22"/>
          <w:szCs w:val="22"/>
        </w:rPr>
        <w:t xml:space="preserve"> licitatório na modalidade pregão</w:t>
      </w:r>
      <w:r w:rsidRPr="007F113D">
        <w:rPr>
          <w:color w:val="000000"/>
          <w:sz w:val="22"/>
          <w:szCs w:val="22"/>
        </w:rPr>
        <w:t xml:space="preserve">. </w:t>
      </w: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  <w:r w:rsidRPr="007F113D">
        <w:rPr>
          <w:b/>
          <w:bCs/>
          <w:color w:val="000000"/>
          <w:sz w:val="22"/>
          <w:szCs w:val="22"/>
        </w:rPr>
        <w:t>9. ESTIMATIVA DO VALOR DA CONTRATAÇÃO</w:t>
      </w:r>
      <w:bookmarkStart w:id="8" w:name="art6xxiiij"/>
      <w:bookmarkEnd w:id="8"/>
    </w:p>
    <w:p w:rsidR="00334463" w:rsidRPr="007F113D" w:rsidRDefault="00334463" w:rsidP="00334463">
      <w:pPr>
        <w:jc w:val="both"/>
        <w:rPr>
          <w:rFonts w:ascii="Times New Roman" w:hAnsi="Times New Roman"/>
          <w:szCs w:val="22"/>
        </w:rPr>
      </w:pPr>
      <w:r w:rsidRPr="00B47550">
        <w:rPr>
          <w:rFonts w:ascii="Times New Roman" w:hAnsi="Times New Roman"/>
          <w:szCs w:val="22"/>
        </w:rPr>
        <w:t>Estima-se para a contrataç</w:t>
      </w:r>
      <w:r w:rsidR="0058583A" w:rsidRPr="00B47550">
        <w:rPr>
          <w:rFonts w:ascii="Times New Roman" w:hAnsi="Times New Roman"/>
          <w:szCs w:val="22"/>
        </w:rPr>
        <w:t>ão almejada o valor total de R$</w:t>
      </w:r>
      <w:r w:rsidRPr="00B47550">
        <w:rPr>
          <w:rFonts w:ascii="Times New Roman" w:hAnsi="Times New Roman"/>
          <w:szCs w:val="22"/>
        </w:rPr>
        <w:t xml:space="preserve"> </w:t>
      </w:r>
      <w:r w:rsidR="00B47550" w:rsidRPr="00B47550">
        <w:rPr>
          <w:sz w:val="18"/>
          <w:szCs w:val="18"/>
        </w:rPr>
        <w:t>53.284,67</w:t>
      </w:r>
      <w:r w:rsidR="00B47550" w:rsidRPr="00B47550">
        <w:rPr>
          <w:rFonts w:ascii="Times New Roman" w:hAnsi="Times New Roman"/>
          <w:b/>
        </w:rPr>
        <w:t xml:space="preserve"> </w:t>
      </w:r>
      <w:r w:rsidR="00B47550" w:rsidRPr="00B47550">
        <w:rPr>
          <w:rFonts w:ascii="Times New Roman" w:hAnsi="Times New Roman"/>
          <w:szCs w:val="22"/>
        </w:rPr>
        <w:t>(cinquenta e três mil duzentos</w:t>
      </w:r>
      <w:r w:rsidRPr="00B47550">
        <w:rPr>
          <w:rFonts w:ascii="Times New Roman" w:hAnsi="Times New Roman"/>
          <w:szCs w:val="22"/>
        </w:rPr>
        <w:t xml:space="preserve"> e </w:t>
      </w:r>
      <w:r w:rsidR="00B47550" w:rsidRPr="00B47550">
        <w:rPr>
          <w:rFonts w:ascii="Times New Roman" w:hAnsi="Times New Roman"/>
          <w:szCs w:val="22"/>
        </w:rPr>
        <w:t>oitenta e quatro reais e sessenta e sete centavos</w:t>
      </w:r>
      <w:r w:rsidRPr="00B47550">
        <w:rPr>
          <w:rFonts w:ascii="Times New Roman" w:hAnsi="Times New Roman"/>
          <w:szCs w:val="22"/>
        </w:rPr>
        <w:t>).</w:t>
      </w:r>
    </w:p>
    <w:p w:rsidR="00334463" w:rsidRPr="007F113D" w:rsidRDefault="00334463" w:rsidP="00334463">
      <w:pPr>
        <w:jc w:val="both"/>
        <w:rPr>
          <w:rFonts w:ascii="Times New Roman" w:hAnsi="Times New Roman"/>
          <w:szCs w:val="22"/>
        </w:rPr>
      </w:pPr>
    </w:p>
    <w:p w:rsidR="00334463" w:rsidRPr="007F113D" w:rsidRDefault="00334463" w:rsidP="00334463">
      <w:pPr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 xml:space="preserve">Vislumbra-se que tal valor é compatível com o praticado pelo mercado correspondente, observando-se o disposto no Decreto Municipal n.º </w:t>
      </w:r>
      <w:r w:rsidRPr="003A561C">
        <w:rPr>
          <w:rFonts w:ascii="Times New Roman" w:hAnsi="Times New Roman"/>
          <w:szCs w:val="22"/>
        </w:rPr>
        <w:t>47/2023</w:t>
      </w:r>
      <w:r>
        <w:rPr>
          <w:rFonts w:ascii="Times New Roman" w:hAnsi="Times New Roman"/>
          <w:szCs w:val="22"/>
        </w:rPr>
        <w:t xml:space="preserve">, </w:t>
      </w:r>
      <w:r w:rsidRPr="007F113D">
        <w:rPr>
          <w:rFonts w:ascii="Times New Roman" w:hAnsi="Times New Roman"/>
          <w:szCs w:val="22"/>
        </w:rPr>
        <w:t xml:space="preserve">que “Estabelece o procedimento administrativo para a realização de pesquisa de preços para aquisição de bens, contratação de serviços em geral e para contratação de obras e serviços de engenharia no âmbito do Município de </w:t>
      </w:r>
      <w:r>
        <w:rPr>
          <w:rFonts w:ascii="Times New Roman" w:hAnsi="Times New Roman"/>
          <w:szCs w:val="22"/>
        </w:rPr>
        <w:t>Agronômica</w:t>
      </w:r>
      <w:r w:rsidRPr="007F113D">
        <w:rPr>
          <w:rFonts w:ascii="Times New Roman" w:hAnsi="Times New Roman"/>
          <w:szCs w:val="22"/>
        </w:rPr>
        <w:t>, nos termos da Lei Federal nº 14.133/2021”, nos termos do art. 23, § 1º, da Lei Federal nº 14.133/2021.</w:t>
      </w:r>
    </w:p>
    <w:p w:rsidR="00334463" w:rsidRPr="007F113D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</w:p>
    <w:p w:rsidR="00334463" w:rsidRPr="003A561C" w:rsidRDefault="00334463" w:rsidP="00334463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10. ADEQUAÇÃO ORÇAMENTÁRIA</w:t>
      </w:r>
    </w:p>
    <w:p w:rsidR="00334463" w:rsidRPr="007F113D" w:rsidRDefault="00334463" w:rsidP="00334463">
      <w:pPr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O dispêndio financeiro decorrente da contratação ora pretendida decorrerá da dotação orçamentária:</w:t>
      </w:r>
    </w:p>
    <w:p w:rsidR="00334463" w:rsidRDefault="002F0CAA" w:rsidP="00334463">
      <w:pPr>
        <w:jc w:val="both"/>
        <w:rPr>
          <w:rFonts w:ascii="Times New Roman" w:hAnsi="Times New Roman"/>
          <w:szCs w:val="22"/>
          <w:lang w:eastAsia="pt-BR"/>
        </w:rPr>
      </w:pPr>
      <w:r w:rsidRPr="002F0CAA">
        <w:rPr>
          <w:rFonts w:ascii="Times New Roman" w:hAnsi="Times New Roman"/>
          <w:szCs w:val="22"/>
          <w:lang w:eastAsia="pt-BR"/>
        </w:rPr>
        <w:t>73 - 1 . 7001 . 20 . 606 . 46 . 2.29 . 0 . 449000</w:t>
      </w:r>
    </w:p>
    <w:p w:rsidR="002F0CAA" w:rsidRPr="007F113D" w:rsidRDefault="002F0CAA" w:rsidP="00334463">
      <w:pPr>
        <w:jc w:val="both"/>
        <w:rPr>
          <w:rFonts w:ascii="Times New Roman" w:hAnsi="Times New Roman"/>
          <w:szCs w:val="22"/>
        </w:rPr>
      </w:pPr>
    </w:p>
    <w:p w:rsidR="00334463" w:rsidRPr="007F113D" w:rsidRDefault="00334463" w:rsidP="00334463">
      <w:pPr>
        <w:tabs>
          <w:tab w:val="left" w:pos="1134"/>
        </w:tabs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Agronômica, </w:t>
      </w:r>
      <w:r w:rsidR="00B47550">
        <w:rPr>
          <w:rFonts w:ascii="Times New Roman" w:hAnsi="Times New Roman"/>
          <w:szCs w:val="22"/>
        </w:rPr>
        <w:t>10 de s</w:t>
      </w:r>
      <w:r w:rsidR="001F346F">
        <w:rPr>
          <w:rFonts w:ascii="Times New Roman" w:hAnsi="Times New Roman"/>
          <w:szCs w:val="22"/>
        </w:rPr>
        <w:t>e</w:t>
      </w:r>
      <w:r w:rsidR="00B47550">
        <w:rPr>
          <w:rFonts w:ascii="Times New Roman" w:hAnsi="Times New Roman"/>
          <w:szCs w:val="22"/>
        </w:rPr>
        <w:t>tembro</w:t>
      </w:r>
      <w:r w:rsidRPr="007F113D">
        <w:rPr>
          <w:rFonts w:ascii="Times New Roman" w:hAnsi="Times New Roman"/>
          <w:szCs w:val="22"/>
        </w:rPr>
        <w:t xml:space="preserve"> de 2025</w:t>
      </w:r>
      <w:r>
        <w:rPr>
          <w:rFonts w:ascii="Times New Roman" w:hAnsi="Times New Roman"/>
          <w:szCs w:val="22"/>
        </w:rPr>
        <w:t xml:space="preserve">. </w:t>
      </w:r>
    </w:p>
    <w:p w:rsidR="00D10C3B" w:rsidRDefault="00D10C3B" w:rsidP="00640F97">
      <w:pPr>
        <w:rPr>
          <w:rFonts w:ascii="Times New Roman" w:hAnsi="Times New Roman"/>
          <w:b/>
          <w:szCs w:val="22"/>
        </w:rPr>
      </w:pPr>
    </w:p>
    <w:p w:rsidR="00D10C3B" w:rsidRDefault="00D10C3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C50FBB">
      <w:pPr>
        <w:tabs>
          <w:tab w:val="left" w:pos="1134"/>
        </w:tabs>
        <w:jc w:val="center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_____________________________</w:t>
      </w:r>
    </w:p>
    <w:p w:rsidR="00C50FBB" w:rsidRPr="007F113D" w:rsidRDefault="00C50FBB" w:rsidP="00C50FBB">
      <w:pPr>
        <w:tabs>
          <w:tab w:val="left" w:pos="1134"/>
        </w:tabs>
        <w:jc w:val="center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Volnei Rodrigues</w:t>
      </w:r>
      <w:r>
        <w:rPr>
          <w:rFonts w:ascii="Times New Roman" w:hAnsi="Times New Roman"/>
          <w:szCs w:val="22"/>
        </w:rPr>
        <w:br/>
        <w:t>Prefeito Municipal</w:t>
      </w:r>
    </w:p>
    <w:p w:rsidR="00C50FBB" w:rsidRPr="007F113D" w:rsidRDefault="00C50FBB" w:rsidP="00C50FBB">
      <w:pPr>
        <w:tabs>
          <w:tab w:val="left" w:pos="1134"/>
        </w:tabs>
        <w:jc w:val="both"/>
        <w:rPr>
          <w:rFonts w:ascii="Times New Roman" w:hAnsi="Times New Roman"/>
          <w:szCs w:val="22"/>
        </w:rPr>
      </w:pPr>
    </w:p>
    <w:p w:rsidR="00D10C3B" w:rsidRDefault="00D10C3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C50FBB" w:rsidRDefault="00C50FBB" w:rsidP="00640F97">
      <w:pPr>
        <w:rPr>
          <w:rFonts w:ascii="Times New Roman" w:hAnsi="Times New Roman"/>
          <w:b/>
          <w:szCs w:val="22"/>
        </w:rPr>
      </w:pPr>
    </w:p>
    <w:p w:rsidR="00D10C3B" w:rsidRDefault="00D10C3B" w:rsidP="00640F97">
      <w:pPr>
        <w:rPr>
          <w:rFonts w:ascii="Times New Roman" w:hAnsi="Times New Roman"/>
          <w:b/>
          <w:szCs w:val="22"/>
        </w:rPr>
      </w:pPr>
    </w:p>
    <w:p w:rsidR="00D10C3B" w:rsidRPr="007F113D" w:rsidRDefault="00D10C3B" w:rsidP="00640F97">
      <w:pPr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ANEXO</w:t>
      </w:r>
      <w:r w:rsidRPr="007F113D">
        <w:rPr>
          <w:rFonts w:ascii="Times New Roman" w:hAnsi="Times New Roman"/>
          <w:b/>
          <w:spacing w:val="-3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II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611BE3">
      <w:pPr>
        <w:pStyle w:val="Ttulo4"/>
        <w:spacing w:before="0"/>
        <w:jc w:val="center"/>
        <w:rPr>
          <w:rFonts w:ascii="Times New Roman" w:hAnsi="Times New Roman" w:cs="Times New Roman"/>
          <w:b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b/>
          <w:i w:val="0"/>
          <w:color w:val="auto"/>
          <w:szCs w:val="22"/>
        </w:rPr>
        <w:t>MODELO</w:t>
      </w:r>
      <w:r w:rsidRPr="007F113D">
        <w:rPr>
          <w:rFonts w:ascii="Times New Roman" w:hAnsi="Times New Roman" w:cs="Times New Roman"/>
          <w:b/>
          <w:i w:val="0"/>
          <w:color w:val="auto"/>
          <w:spacing w:val="-3"/>
          <w:szCs w:val="22"/>
        </w:rPr>
        <w:t xml:space="preserve"> </w:t>
      </w:r>
      <w:r w:rsidRPr="007F113D">
        <w:rPr>
          <w:rFonts w:ascii="Times New Roman" w:hAnsi="Times New Roman" w:cs="Times New Roman"/>
          <w:b/>
          <w:i w:val="0"/>
          <w:color w:val="auto"/>
          <w:szCs w:val="22"/>
        </w:rPr>
        <w:t>DE</w:t>
      </w:r>
      <w:r w:rsidRPr="007F113D">
        <w:rPr>
          <w:rFonts w:ascii="Times New Roman" w:hAnsi="Times New Roman" w:cs="Times New Roman"/>
          <w:b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b/>
          <w:i w:val="0"/>
          <w:color w:val="auto"/>
          <w:szCs w:val="22"/>
        </w:rPr>
        <w:t>PROPOSTA</w:t>
      </w:r>
      <w:r w:rsidRPr="007F113D">
        <w:rPr>
          <w:rFonts w:ascii="Times New Roman" w:hAnsi="Times New Roman" w:cs="Times New Roman"/>
          <w:b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b/>
          <w:i w:val="0"/>
          <w:color w:val="auto"/>
          <w:szCs w:val="22"/>
        </w:rPr>
        <w:t>DE</w:t>
      </w:r>
      <w:r w:rsidRPr="007F113D">
        <w:rPr>
          <w:rFonts w:ascii="Times New Roman" w:hAnsi="Times New Roman" w:cs="Times New Roman"/>
          <w:b/>
          <w:i w:val="0"/>
          <w:color w:val="auto"/>
          <w:spacing w:val="1"/>
          <w:szCs w:val="22"/>
        </w:rPr>
        <w:t xml:space="preserve"> </w:t>
      </w:r>
      <w:r w:rsidRPr="007F113D">
        <w:rPr>
          <w:rFonts w:ascii="Times New Roman" w:hAnsi="Times New Roman" w:cs="Times New Roman"/>
          <w:b/>
          <w:i w:val="0"/>
          <w:color w:val="auto"/>
          <w:szCs w:val="22"/>
        </w:rPr>
        <w:t>PREÇOS</w:t>
      </w:r>
    </w:p>
    <w:p w:rsidR="00611BE3" w:rsidRPr="007F113D" w:rsidRDefault="00611BE3" w:rsidP="00611BE3">
      <w:pPr>
        <w:rPr>
          <w:szCs w:val="22"/>
        </w:rPr>
      </w:pPr>
    </w:p>
    <w:p w:rsidR="00EC3CEF" w:rsidRPr="007F113D" w:rsidRDefault="00EC3CEF" w:rsidP="002E28F8">
      <w:pPr>
        <w:pStyle w:val="Corpodetexto"/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Apresentamos nossa proposta para aquisição do objeto da presente licitação Pregão, na Forma Eletrônica acatando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todas as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estipulações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consignadas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no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respectivo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Edital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seus anexos.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611BE3">
      <w:pPr>
        <w:pStyle w:val="Ttulo4"/>
        <w:keepNext w:val="0"/>
        <w:keepLines w:val="0"/>
        <w:widowControl w:val="0"/>
        <w:numPr>
          <w:ilvl w:val="0"/>
          <w:numId w:val="2"/>
        </w:numPr>
        <w:tabs>
          <w:tab w:val="left" w:pos="334"/>
        </w:tabs>
        <w:autoSpaceDE w:val="0"/>
        <w:autoSpaceDN w:val="0"/>
        <w:spacing w:before="0"/>
        <w:ind w:left="0" w:firstLine="0"/>
        <w:jc w:val="left"/>
        <w:rPr>
          <w:rFonts w:ascii="Times New Roman" w:hAnsi="Times New Roman" w:cs="Times New Roman"/>
          <w:color w:val="auto"/>
          <w:szCs w:val="22"/>
        </w:rPr>
      </w:pPr>
      <w:r w:rsidRPr="007F113D">
        <w:rPr>
          <w:rFonts w:ascii="Times New Roman" w:hAnsi="Times New Roman" w:cs="Times New Roman"/>
          <w:color w:val="auto"/>
          <w:szCs w:val="22"/>
        </w:rPr>
        <w:t>–</w:t>
      </w:r>
      <w:r w:rsidRPr="007F113D">
        <w:rPr>
          <w:rFonts w:ascii="Times New Roman" w:hAnsi="Times New Roman" w:cs="Times New Roman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IDENTIFICAÇÃO</w:t>
      </w:r>
      <w:r w:rsidRPr="007F113D">
        <w:rPr>
          <w:rFonts w:ascii="Times New Roman" w:hAnsi="Times New Roman" w:cs="Times New Roman"/>
          <w:color w:val="auto"/>
          <w:spacing w:val="-3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DO</w:t>
      </w:r>
      <w:r w:rsidRPr="007F113D">
        <w:rPr>
          <w:rFonts w:ascii="Times New Roman" w:hAnsi="Times New Roman" w:cs="Times New Roman"/>
          <w:color w:val="auto"/>
          <w:spacing w:val="-4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CONCORRENTE: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NOME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EMPRESA: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CNPJ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INSCRIÇÃO</w:t>
      </w:r>
      <w:r w:rsidRPr="007F113D">
        <w:rPr>
          <w:rFonts w:ascii="Times New Roman" w:hAnsi="Times New Roman"/>
          <w:spacing w:val="-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ESTADUAL: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-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CARGO: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CARTEIRA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IDENTIDADE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 CPF: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ENDEREÇO</w:t>
      </w:r>
      <w:r w:rsidRPr="007F113D">
        <w:rPr>
          <w:rFonts w:ascii="Times New Roman" w:hAnsi="Times New Roman"/>
          <w:spacing w:val="-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TELEFONE: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611BE3">
      <w:pPr>
        <w:pStyle w:val="Ttulo4"/>
        <w:keepNext w:val="0"/>
        <w:keepLines w:val="0"/>
        <w:widowControl w:val="0"/>
        <w:numPr>
          <w:ilvl w:val="0"/>
          <w:numId w:val="2"/>
        </w:numPr>
        <w:tabs>
          <w:tab w:val="left" w:pos="334"/>
        </w:tabs>
        <w:autoSpaceDE w:val="0"/>
        <w:autoSpaceDN w:val="0"/>
        <w:spacing w:before="0"/>
        <w:ind w:left="0" w:firstLine="0"/>
        <w:jc w:val="left"/>
        <w:rPr>
          <w:rFonts w:ascii="Times New Roman" w:hAnsi="Times New Roman" w:cs="Times New Roman"/>
          <w:color w:val="auto"/>
          <w:szCs w:val="22"/>
        </w:rPr>
      </w:pPr>
      <w:r w:rsidRPr="007F113D">
        <w:rPr>
          <w:rFonts w:ascii="Times New Roman" w:hAnsi="Times New Roman" w:cs="Times New Roman"/>
          <w:color w:val="auto"/>
          <w:szCs w:val="22"/>
        </w:rPr>
        <w:t>– PREÇO</w:t>
      </w:r>
    </w:p>
    <w:p w:rsidR="00EC3CEF" w:rsidRPr="007F113D" w:rsidRDefault="00EC3CEF" w:rsidP="00611BE3">
      <w:pPr>
        <w:pStyle w:val="Corpodetexto"/>
        <w:spacing w:after="0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Deverá ser cotado, preço unitário e total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PROPOSTA</w:t>
      </w:r>
      <w:r w:rsidRPr="007F113D">
        <w:rPr>
          <w:rFonts w:ascii="Times New Roman" w:hAnsi="Times New Roman"/>
          <w:spacing w:val="-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FINAL: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R$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(Por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extenso)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611BE3">
      <w:pPr>
        <w:pStyle w:val="Ttulo4"/>
        <w:keepNext w:val="0"/>
        <w:keepLines w:val="0"/>
        <w:widowControl w:val="0"/>
        <w:numPr>
          <w:ilvl w:val="0"/>
          <w:numId w:val="2"/>
        </w:numPr>
        <w:tabs>
          <w:tab w:val="left" w:pos="334"/>
        </w:tabs>
        <w:autoSpaceDE w:val="0"/>
        <w:autoSpaceDN w:val="0"/>
        <w:spacing w:before="0"/>
        <w:ind w:left="0" w:firstLine="0"/>
        <w:jc w:val="left"/>
        <w:rPr>
          <w:rFonts w:ascii="Times New Roman" w:hAnsi="Times New Roman" w:cs="Times New Roman"/>
          <w:color w:val="auto"/>
          <w:szCs w:val="22"/>
        </w:rPr>
      </w:pPr>
      <w:r w:rsidRPr="007F113D">
        <w:rPr>
          <w:rFonts w:ascii="Times New Roman" w:hAnsi="Times New Roman" w:cs="Times New Roman"/>
          <w:color w:val="auto"/>
          <w:szCs w:val="22"/>
        </w:rPr>
        <w:t>–</w:t>
      </w:r>
      <w:r w:rsidRPr="007F113D">
        <w:rPr>
          <w:rFonts w:ascii="Times New Roman" w:hAnsi="Times New Roman" w:cs="Times New Roman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CONDIÇÕES</w:t>
      </w:r>
      <w:r w:rsidRPr="007F113D">
        <w:rPr>
          <w:rFonts w:ascii="Times New Roman" w:hAnsi="Times New Roman" w:cs="Times New Roman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GERAIS</w:t>
      </w:r>
    </w:p>
    <w:p w:rsidR="00EC3CEF" w:rsidRPr="007F113D" w:rsidRDefault="00EC3CEF" w:rsidP="002E28F8">
      <w:pPr>
        <w:pStyle w:val="Corpodetexto"/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A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proponente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declara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conhecer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os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termos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instrumento</w:t>
      </w:r>
      <w:r w:rsidRPr="007F113D">
        <w:rPr>
          <w:rFonts w:ascii="Times New Roman" w:hAnsi="Times New Roman"/>
          <w:spacing w:val="-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convocatório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que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rege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presente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licitação.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Ttulo4"/>
        <w:spacing w:before="0"/>
        <w:rPr>
          <w:rFonts w:ascii="Times New Roman" w:hAnsi="Times New Roman" w:cs="Times New Roman"/>
          <w:color w:val="auto"/>
          <w:szCs w:val="22"/>
        </w:rPr>
      </w:pPr>
      <w:r w:rsidRPr="007F113D">
        <w:rPr>
          <w:rFonts w:ascii="Times New Roman" w:hAnsi="Times New Roman" w:cs="Times New Roman"/>
          <w:color w:val="auto"/>
          <w:szCs w:val="22"/>
        </w:rPr>
        <w:t>LOCAL</w:t>
      </w:r>
      <w:r w:rsidRPr="007F113D">
        <w:rPr>
          <w:rFonts w:ascii="Times New Roman" w:hAnsi="Times New Roman" w:cs="Times New Roman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E</w:t>
      </w:r>
      <w:r w:rsidRPr="007F113D">
        <w:rPr>
          <w:rFonts w:ascii="Times New Roman" w:hAnsi="Times New Roman" w:cs="Times New Roman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PRAZO</w:t>
      </w:r>
      <w:r w:rsidRPr="007F113D">
        <w:rPr>
          <w:rFonts w:ascii="Times New Roman" w:hAnsi="Times New Roman" w:cs="Times New Roman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DE</w:t>
      </w:r>
      <w:r w:rsidRPr="007F113D">
        <w:rPr>
          <w:rFonts w:ascii="Times New Roman" w:hAnsi="Times New Roman" w:cs="Times New Roman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ENTREGA</w:t>
      </w:r>
    </w:p>
    <w:p w:rsidR="00EC3CEF" w:rsidRPr="007F113D" w:rsidRDefault="00EC3CEF" w:rsidP="002E28F8">
      <w:pPr>
        <w:pStyle w:val="Corpodetexto"/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De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acordo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com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 especificado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no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="00107D32" w:rsidRPr="007F113D">
        <w:rPr>
          <w:rFonts w:ascii="Times New Roman" w:hAnsi="Times New Roman"/>
          <w:szCs w:val="22"/>
        </w:rPr>
        <w:t>Edital.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Ttulo4"/>
        <w:spacing w:before="0"/>
        <w:rPr>
          <w:rFonts w:ascii="Times New Roman" w:hAnsi="Times New Roman" w:cs="Times New Roman"/>
          <w:color w:val="auto"/>
          <w:szCs w:val="22"/>
        </w:rPr>
      </w:pPr>
      <w:r w:rsidRPr="007F113D">
        <w:rPr>
          <w:rFonts w:ascii="Times New Roman" w:hAnsi="Times New Roman" w:cs="Times New Roman"/>
          <w:color w:val="auto"/>
          <w:szCs w:val="22"/>
        </w:rPr>
        <w:t>VALIDADE</w:t>
      </w:r>
      <w:r w:rsidRPr="007F113D">
        <w:rPr>
          <w:rFonts w:ascii="Times New Roman" w:hAnsi="Times New Roman" w:cs="Times New Roman"/>
          <w:color w:val="auto"/>
          <w:spacing w:val="-4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DA</w:t>
      </w:r>
      <w:r w:rsidRPr="007F113D">
        <w:rPr>
          <w:rFonts w:ascii="Times New Roman" w:hAnsi="Times New Roman" w:cs="Times New Roman"/>
          <w:color w:val="auto"/>
          <w:spacing w:val="-3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PROPOSTA COMERCIAL</w:t>
      </w:r>
    </w:p>
    <w:p w:rsidR="00EC3CEF" w:rsidRPr="007F113D" w:rsidRDefault="00EC3CEF" w:rsidP="002E28F8">
      <w:pPr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De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no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mínimo,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="00611BE3" w:rsidRPr="007F113D">
        <w:rPr>
          <w:rFonts w:ascii="Times New Roman" w:hAnsi="Times New Roman"/>
          <w:b/>
          <w:szCs w:val="22"/>
        </w:rPr>
        <w:t>60</w:t>
      </w:r>
      <w:r w:rsidRPr="007F113D">
        <w:rPr>
          <w:rFonts w:ascii="Times New Roman" w:hAnsi="Times New Roman"/>
          <w:b/>
          <w:spacing w:val="-2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(</w:t>
      </w:r>
      <w:r w:rsidR="00611BE3" w:rsidRPr="007F113D">
        <w:rPr>
          <w:rFonts w:ascii="Times New Roman" w:hAnsi="Times New Roman"/>
          <w:b/>
          <w:szCs w:val="22"/>
        </w:rPr>
        <w:t>sessenta</w:t>
      </w:r>
      <w:r w:rsidRPr="007F113D">
        <w:rPr>
          <w:rFonts w:ascii="Times New Roman" w:hAnsi="Times New Roman"/>
          <w:b/>
          <w:szCs w:val="22"/>
        </w:rPr>
        <w:t>)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dias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contados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 partir</w:t>
      </w:r>
      <w:r w:rsidRPr="007F113D">
        <w:rPr>
          <w:rFonts w:ascii="Times New Roman" w:hAnsi="Times New Roman"/>
          <w:spacing w:val="-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data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sessão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pública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Pregão.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Ttulo4"/>
        <w:spacing w:before="0"/>
        <w:rPr>
          <w:rFonts w:ascii="Times New Roman" w:hAnsi="Times New Roman" w:cs="Times New Roman"/>
          <w:color w:val="auto"/>
          <w:szCs w:val="22"/>
        </w:rPr>
      </w:pPr>
      <w:r w:rsidRPr="007F113D">
        <w:rPr>
          <w:rFonts w:ascii="Times New Roman" w:hAnsi="Times New Roman" w:cs="Times New Roman"/>
          <w:color w:val="auto"/>
          <w:szCs w:val="22"/>
        </w:rPr>
        <w:t>PRAZO</w:t>
      </w:r>
      <w:r w:rsidRPr="007F113D">
        <w:rPr>
          <w:rFonts w:ascii="Times New Roman" w:hAnsi="Times New Roman" w:cs="Times New Roman"/>
          <w:color w:val="auto"/>
          <w:spacing w:val="-3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DE</w:t>
      </w:r>
      <w:r w:rsidRPr="007F113D">
        <w:rPr>
          <w:rFonts w:ascii="Times New Roman" w:hAnsi="Times New Roman" w:cs="Times New Roman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color w:val="auto"/>
          <w:szCs w:val="22"/>
        </w:rPr>
        <w:t>VALIDADE</w:t>
      </w:r>
      <w:r w:rsidRPr="007F113D">
        <w:rPr>
          <w:rFonts w:ascii="Times New Roman" w:hAnsi="Times New Roman" w:cs="Times New Roman"/>
          <w:color w:val="auto"/>
          <w:spacing w:val="-1"/>
          <w:szCs w:val="22"/>
        </w:rPr>
        <w:t xml:space="preserve"> </w:t>
      </w:r>
      <w:r w:rsidR="00611BE3" w:rsidRPr="007F113D">
        <w:rPr>
          <w:rFonts w:ascii="Times New Roman" w:hAnsi="Times New Roman" w:cs="Times New Roman"/>
          <w:color w:val="auto"/>
          <w:szCs w:val="22"/>
        </w:rPr>
        <w:t>DO CONTRATO</w:t>
      </w:r>
    </w:p>
    <w:p w:rsidR="00EC3CEF" w:rsidRPr="007F113D" w:rsidRDefault="00EC3CEF" w:rsidP="002E28F8">
      <w:pPr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De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12 (doze)</w:t>
      </w:r>
      <w:r w:rsidRPr="007F113D">
        <w:rPr>
          <w:rFonts w:ascii="Times New Roman" w:hAnsi="Times New Roman"/>
          <w:b/>
          <w:spacing w:val="-4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meses</w:t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podendo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ser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prorrogado.</w:t>
      </w:r>
    </w:p>
    <w:p w:rsidR="00EC3CEF" w:rsidRPr="007F113D" w:rsidRDefault="00EC3CEF" w:rsidP="002E28F8">
      <w:pPr>
        <w:pStyle w:val="Corpodetexto"/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Obs.: </w:t>
      </w:r>
      <w:r w:rsidRPr="007F113D">
        <w:rPr>
          <w:rFonts w:ascii="Times New Roman" w:hAnsi="Times New Roman"/>
          <w:szCs w:val="22"/>
        </w:rPr>
        <w:t>Nos preços cotados estão incluídos todos os custos diretos e indiretos necessários à perfeita execução do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objeto, composição do BDI, entregas nos municípios consorciados, encargos sociais e inclusive as despesas com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materiais e/ou equipamentos fornecidos, mão de obra especializada ou não, fretes, seguros em geral, equipamentos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auxiliares, ferramentas, encargos da Legislação Tributária, Social, Trabalhista e Previdenciária, da infortunística do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trabalho e responsabilidade civil por quaisquer danos causados a terceiros ou dispêndios resultantes de impostos,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taxas,</w:t>
      </w:r>
      <w:r w:rsidRPr="007F113D">
        <w:rPr>
          <w:rFonts w:ascii="Times New Roman" w:hAnsi="Times New Roman"/>
          <w:spacing w:val="1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regulamentos</w:t>
      </w:r>
      <w:r w:rsidRPr="007F113D">
        <w:rPr>
          <w:rFonts w:ascii="Times New Roman" w:hAnsi="Times New Roman"/>
          <w:spacing w:val="1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2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posturas</w:t>
      </w:r>
      <w:r w:rsidRPr="007F113D">
        <w:rPr>
          <w:rFonts w:ascii="Times New Roman" w:hAnsi="Times New Roman"/>
          <w:spacing w:val="2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municipais,</w:t>
      </w:r>
      <w:r w:rsidRPr="007F113D">
        <w:rPr>
          <w:rFonts w:ascii="Times New Roman" w:hAnsi="Times New Roman"/>
          <w:spacing w:val="2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estaduais</w:t>
      </w:r>
      <w:r w:rsidRPr="007F113D">
        <w:rPr>
          <w:rFonts w:ascii="Times New Roman" w:hAnsi="Times New Roman"/>
          <w:spacing w:val="2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2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federais,</w:t>
      </w:r>
      <w:r w:rsidRPr="007F113D">
        <w:rPr>
          <w:rFonts w:ascii="Times New Roman" w:hAnsi="Times New Roman"/>
          <w:spacing w:val="2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enfim,</w:t>
      </w:r>
      <w:r w:rsidRPr="007F113D">
        <w:rPr>
          <w:rFonts w:ascii="Times New Roman" w:hAnsi="Times New Roman"/>
          <w:spacing w:val="2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tudo</w:t>
      </w:r>
      <w:r w:rsidRPr="007F113D">
        <w:rPr>
          <w:rFonts w:ascii="Times New Roman" w:hAnsi="Times New Roman"/>
          <w:spacing w:val="2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</w:t>
      </w:r>
      <w:r w:rsidRPr="007F113D">
        <w:rPr>
          <w:rFonts w:ascii="Times New Roman" w:hAnsi="Times New Roman"/>
          <w:spacing w:val="2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que</w:t>
      </w:r>
      <w:r w:rsidRPr="007F113D">
        <w:rPr>
          <w:rFonts w:ascii="Times New Roman" w:hAnsi="Times New Roman"/>
          <w:spacing w:val="2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for</w:t>
      </w:r>
      <w:r w:rsidRPr="007F113D">
        <w:rPr>
          <w:rFonts w:ascii="Times New Roman" w:hAnsi="Times New Roman"/>
          <w:spacing w:val="1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necessário</w:t>
      </w:r>
      <w:r w:rsidRPr="007F113D">
        <w:rPr>
          <w:rFonts w:ascii="Times New Roman" w:hAnsi="Times New Roman"/>
          <w:spacing w:val="1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para</w:t>
      </w:r>
      <w:r w:rsidRPr="007F113D">
        <w:rPr>
          <w:rFonts w:ascii="Times New Roman" w:hAnsi="Times New Roman"/>
          <w:spacing w:val="1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</w:t>
      </w:r>
      <w:r w:rsidRPr="007F113D">
        <w:rPr>
          <w:rFonts w:ascii="Times New Roman" w:hAnsi="Times New Roman"/>
          <w:spacing w:val="2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execução</w:t>
      </w:r>
      <w:r w:rsidRPr="007F113D">
        <w:rPr>
          <w:rFonts w:ascii="Times New Roman" w:hAnsi="Times New Roman"/>
          <w:spacing w:val="-4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total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 completa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objeto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desta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licitação.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i w:val="0"/>
          <w:color w:val="auto"/>
          <w:szCs w:val="22"/>
        </w:rPr>
        <w:t>LOCAL</w:t>
      </w:r>
      <w:r w:rsidRPr="007F113D">
        <w:rPr>
          <w:rFonts w:ascii="Times New Roman" w:hAnsi="Times New Roman" w:cs="Times New Roman"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E</w:t>
      </w:r>
      <w:r w:rsidRPr="007F113D">
        <w:rPr>
          <w:rFonts w:ascii="Times New Roman" w:hAnsi="Times New Roman" w:cs="Times New Roman"/>
          <w:i w:val="0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DATA</w:t>
      </w:r>
    </w:p>
    <w:p w:rsidR="00005234" w:rsidRPr="007F113D" w:rsidRDefault="00005234" w:rsidP="00005234">
      <w:pPr>
        <w:rPr>
          <w:szCs w:val="22"/>
        </w:rPr>
      </w:pPr>
    </w:p>
    <w:p w:rsidR="00005234" w:rsidRPr="007F113D" w:rsidRDefault="00005234" w:rsidP="00005234">
      <w:pPr>
        <w:rPr>
          <w:szCs w:val="22"/>
        </w:rPr>
      </w:pPr>
    </w:p>
    <w:p w:rsidR="00005234" w:rsidRPr="007F113D" w:rsidRDefault="00005234" w:rsidP="00005234">
      <w:pPr>
        <w:rPr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NOME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ASSINATURA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</w:t>
      </w:r>
    </w:p>
    <w:p w:rsidR="00EC3CEF" w:rsidRDefault="00EC3CEF" w:rsidP="002E28F8">
      <w:pPr>
        <w:rPr>
          <w:rFonts w:ascii="Times New Roman" w:hAnsi="Times New Roman"/>
          <w:szCs w:val="22"/>
        </w:rPr>
      </w:pPr>
    </w:p>
    <w:p w:rsidR="00D10C3B" w:rsidRDefault="00D10C3B" w:rsidP="002E28F8">
      <w:pPr>
        <w:rPr>
          <w:rFonts w:ascii="Times New Roman" w:hAnsi="Times New Roman"/>
          <w:szCs w:val="22"/>
        </w:rPr>
      </w:pPr>
    </w:p>
    <w:p w:rsidR="00D10C3B" w:rsidRDefault="00D10C3B" w:rsidP="002E28F8">
      <w:pPr>
        <w:rPr>
          <w:rFonts w:ascii="Times New Roman" w:hAnsi="Times New Roman"/>
          <w:szCs w:val="22"/>
        </w:rPr>
      </w:pPr>
    </w:p>
    <w:p w:rsidR="00D10C3B" w:rsidRDefault="00D10C3B" w:rsidP="002E28F8">
      <w:pPr>
        <w:rPr>
          <w:rFonts w:ascii="Times New Roman" w:hAnsi="Times New Roman"/>
          <w:szCs w:val="22"/>
        </w:rPr>
      </w:pPr>
    </w:p>
    <w:p w:rsidR="00D10C3B" w:rsidRPr="007F113D" w:rsidRDefault="00D10C3B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Ttulo4"/>
        <w:spacing w:before="0"/>
        <w:jc w:val="center"/>
        <w:rPr>
          <w:rFonts w:ascii="Times New Roman" w:hAnsi="Times New Roman" w:cs="Times New Roman"/>
          <w:b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b/>
          <w:i w:val="0"/>
          <w:color w:val="auto"/>
          <w:szCs w:val="22"/>
        </w:rPr>
        <w:t>ANEXO</w:t>
      </w:r>
      <w:r w:rsidRPr="007F113D">
        <w:rPr>
          <w:rFonts w:ascii="Times New Roman" w:hAnsi="Times New Roman" w:cs="Times New Roman"/>
          <w:b/>
          <w:i w:val="0"/>
          <w:color w:val="auto"/>
          <w:spacing w:val="-1"/>
          <w:szCs w:val="22"/>
        </w:rPr>
        <w:t xml:space="preserve"> </w:t>
      </w:r>
      <w:r w:rsidR="00611BE3" w:rsidRPr="007F113D">
        <w:rPr>
          <w:rFonts w:ascii="Times New Roman" w:hAnsi="Times New Roman" w:cs="Times New Roman"/>
          <w:b/>
          <w:i w:val="0"/>
          <w:color w:val="auto"/>
          <w:szCs w:val="22"/>
        </w:rPr>
        <w:t>III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DECLARAÇÃO</w:t>
      </w:r>
      <w:r w:rsidRPr="007F113D">
        <w:rPr>
          <w:rFonts w:ascii="Times New Roman" w:hAnsi="Times New Roman"/>
          <w:b/>
          <w:spacing w:val="-3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 CUMPRIMENTO</w:t>
      </w:r>
      <w:r w:rsidRPr="007F113D">
        <w:rPr>
          <w:rFonts w:ascii="Times New Roman" w:hAnsi="Times New Roman"/>
          <w:b/>
          <w:spacing w:val="-2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PLENO</w:t>
      </w:r>
      <w:r w:rsidRPr="007F113D">
        <w:rPr>
          <w:rFonts w:ascii="Times New Roman" w:hAnsi="Times New Roman"/>
          <w:b/>
          <w:spacing w:val="-3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DOS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REQUISITOS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HABILITAÇÃO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A94859" w:rsidP="00A94859">
      <w:pPr>
        <w:pStyle w:val="Corpodetexto"/>
        <w:tabs>
          <w:tab w:val="left" w:pos="1963"/>
          <w:tab w:val="left" w:pos="5906"/>
          <w:tab w:val="left" w:pos="8924"/>
        </w:tabs>
        <w:spacing w:after="0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(Razão</w:t>
      </w:r>
      <w:r w:rsidRPr="007F113D">
        <w:rPr>
          <w:rFonts w:ascii="Times New Roman" w:hAnsi="Times New Roman"/>
          <w:spacing w:val="8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social</w:t>
      </w:r>
      <w:r w:rsidRPr="007F113D">
        <w:rPr>
          <w:rFonts w:ascii="Times New Roman" w:hAnsi="Times New Roman"/>
          <w:spacing w:val="9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9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empresa)</w:t>
      </w:r>
      <w:r w:rsidR="00EC3CEF" w:rsidRPr="007F113D">
        <w:rPr>
          <w:rFonts w:ascii="Times New Roman" w:hAnsi="Times New Roman"/>
          <w:szCs w:val="22"/>
          <w:u w:val="single"/>
        </w:rPr>
        <w:tab/>
      </w:r>
      <w:r w:rsidR="00EC3CEF" w:rsidRPr="007F113D">
        <w:rPr>
          <w:rFonts w:ascii="Times New Roman" w:hAnsi="Times New Roman"/>
          <w:szCs w:val="22"/>
        </w:rPr>
        <w:t>CNPJ</w:t>
      </w:r>
      <w:r w:rsidR="00EC3CEF" w:rsidRPr="007F113D">
        <w:rPr>
          <w:rFonts w:ascii="Times New Roman" w:hAnsi="Times New Roman"/>
          <w:spacing w:val="93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nº</w:t>
      </w:r>
      <w:r w:rsidR="00EC3CEF" w:rsidRPr="007F113D">
        <w:rPr>
          <w:rFonts w:ascii="Times New Roman" w:hAnsi="Times New Roman"/>
          <w:szCs w:val="22"/>
          <w:u w:val="single"/>
        </w:rPr>
        <w:tab/>
      </w:r>
      <w:r w:rsidR="00EC3CEF" w:rsidRPr="007F113D">
        <w:rPr>
          <w:rFonts w:ascii="Times New Roman" w:hAnsi="Times New Roman"/>
          <w:szCs w:val="22"/>
        </w:rPr>
        <w:t>,</w:t>
      </w:r>
      <w:r w:rsidR="00EC3CEF" w:rsidRPr="007F113D">
        <w:rPr>
          <w:rFonts w:ascii="Times New Roman" w:hAnsi="Times New Roman"/>
          <w:spacing w:val="39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sediada</w:t>
      </w:r>
      <w:r w:rsidR="00EC3CEF" w:rsidRPr="007F113D">
        <w:rPr>
          <w:rFonts w:ascii="Times New Roman" w:hAnsi="Times New Roman"/>
          <w:spacing w:val="89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em</w:t>
      </w:r>
      <w:r w:rsidRPr="007F113D">
        <w:rPr>
          <w:rFonts w:ascii="Times New Roman" w:hAnsi="Times New Roman"/>
          <w:szCs w:val="22"/>
          <w:u w:val="single"/>
        </w:rPr>
        <w:t xml:space="preserve"> (endereço)</w:t>
      </w:r>
      <w:r w:rsidR="00EC3CEF" w:rsidRPr="007F113D">
        <w:rPr>
          <w:rFonts w:ascii="Times New Roman" w:hAnsi="Times New Roman"/>
          <w:szCs w:val="22"/>
          <w:u w:val="single"/>
        </w:rPr>
        <w:tab/>
      </w:r>
      <w:r w:rsidR="00EC3CEF" w:rsidRPr="007F113D">
        <w:rPr>
          <w:rFonts w:ascii="Times New Roman" w:hAnsi="Times New Roman"/>
          <w:szCs w:val="22"/>
        </w:rPr>
        <w:t>,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declara,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sob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as</w:t>
      </w:r>
      <w:r w:rsidR="00EC3CEF" w:rsidRPr="007F113D">
        <w:rPr>
          <w:rFonts w:ascii="Times New Roman" w:hAnsi="Times New Roman"/>
          <w:spacing w:val="1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penas</w:t>
      </w:r>
      <w:r w:rsidR="00EC3CEF" w:rsidRPr="007F113D">
        <w:rPr>
          <w:rFonts w:ascii="Times New Roman" w:hAnsi="Times New Roman"/>
          <w:spacing w:val="9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da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Lei</w:t>
      </w:r>
      <w:r w:rsidR="00EC3CEF" w:rsidRPr="007F113D">
        <w:rPr>
          <w:rFonts w:ascii="Times New Roman" w:hAnsi="Times New Roman"/>
          <w:spacing w:val="10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Federal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nº</w:t>
      </w:r>
      <w:r w:rsidR="00EC3CEF" w:rsidRPr="007F113D">
        <w:rPr>
          <w:rFonts w:ascii="Times New Roman" w:hAnsi="Times New Roman"/>
          <w:spacing w:val="9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14.133,</w:t>
      </w:r>
      <w:r w:rsidR="00EC3CEF" w:rsidRPr="007F113D">
        <w:rPr>
          <w:rFonts w:ascii="Times New Roman" w:hAnsi="Times New Roman"/>
          <w:spacing w:val="10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de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2021,</w:t>
      </w:r>
      <w:r w:rsidR="00EC3CEF" w:rsidRPr="007F113D">
        <w:rPr>
          <w:rFonts w:ascii="Times New Roman" w:hAnsi="Times New Roman"/>
          <w:spacing w:val="-47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que</w:t>
      </w:r>
      <w:r w:rsidR="00EC3CEF" w:rsidRPr="007F113D">
        <w:rPr>
          <w:rFonts w:ascii="Times New Roman" w:hAnsi="Times New Roman"/>
          <w:spacing w:val="-3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cumpre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plenamente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os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requisitos para sua habilitação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no presente processo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licitatório.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szCs w:val="22"/>
        </w:rPr>
        <w:t>OBS</w:t>
      </w:r>
      <w:r w:rsidRPr="007F113D">
        <w:rPr>
          <w:rFonts w:ascii="Times New Roman" w:hAnsi="Times New Roman"/>
          <w:b/>
          <w:spacing w:val="6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–</w:t>
      </w:r>
      <w:r w:rsidRPr="007F113D">
        <w:rPr>
          <w:rFonts w:ascii="Times New Roman" w:hAnsi="Times New Roman"/>
          <w:b/>
          <w:spacing w:val="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Se</w:t>
      </w:r>
      <w:r w:rsidRPr="007F113D">
        <w:rPr>
          <w:rFonts w:ascii="Times New Roman" w:hAnsi="Times New Roman"/>
          <w:spacing w:val="6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for</w:t>
      </w:r>
      <w:r w:rsidRPr="007F113D">
        <w:rPr>
          <w:rFonts w:ascii="Times New Roman" w:hAnsi="Times New Roman"/>
          <w:spacing w:val="5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Microempresa</w:t>
      </w:r>
      <w:r w:rsidRPr="007F113D">
        <w:rPr>
          <w:rFonts w:ascii="Times New Roman" w:hAnsi="Times New Roman"/>
          <w:spacing w:val="6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ou</w:t>
      </w:r>
      <w:r w:rsidRPr="007F113D">
        <w:rPr>
          <w:rFonts w:ascii="Times New Roman" w:hAnsi="Times New Roman"/>
          <w:spacing w:val="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</w:t>
      </w:r>
      <w:r w:rsidRPr="007F113D">
        <w:rPr>
          <w:rFonts w:ascii="Times New Roman" w:hAnsi="Times New Roman"/>
          <w:spacing w:val="6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</w:t>
      </w:r>
      <w:r w:rsidRPr="007F113D">
        <w:rPr>
          <w:rFonts w:ascii="Times New Roman" w:hAnsi="Times New Roman"/>
          <w:spacing w:val="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Pequeno</w:t>
      </w:r>
      <w:r w:rsidRPr="007F113D">
        <w:rPr>
          <w:rFonts w:ascii="Times New Roman" w:hAnsi="Times New Roman"/>
          <w:spacing w:val="6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Porte</w:t>
      </w:r>
      <w:r w:rsidRPr="007F113D">
        <w:rPr>
          <w:rFonts w:ascii="Times New Roman" w:hAnsi="Times New Roman"/>
          <w:spacing w:val="6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–</w:t>
      </w:r>
      <w:r w:rsidRPr="007F113D">
        <w:rPr>
          <w:rFonts w:ascii="Times New Roman" w:hAnsi="Times New Roman"/>
          <w:spacing w:val="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EPP</w:t>
      </w:r>
      <w:r w:rsidRPr="007F113D">
        <w:rPr>
          <w:rFonts w:ascii="Times New Roman" w:hAnsi="Times New Roman"/>
          <w:spacing w:val="5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com</w:t>
      </w:r>
      <w:r w:rsidRPr="007F113D">
        <w:rPr>
          <w:rFonts w:ascii="Times New Roman" w:hAnsi="Times New Roman"/>
          <w:spacing w:val="6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problemas</w:t>
      </w:r>
      <w:r w:rsidRPr="007F113D">
        <w:rPr>
          <w:rFonts w:ascii="Times New Roman" w:hAnsi="Times New Roman"/>
          <w:spacing w:val="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na</w:t>
      </w:r>
      <w:r w:rsidRPr="007F113D">
        <w:rPr>
          <w:rFonts w:ascii="Times New Roman" w:hAnsi="Times New Roman"/>
          <w:spacing w:val="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habilitação,</w:t>
      </w:r>
      <w:r w:rsidRPr="007F113D">
        <w:rPr>
          <w:rFonts w:ascii="Times New Roman" w:hAnsi="Times New Roman"/>
          <w:spacing w:val="6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fazer</w:t>
      </w:r>
      <w:r w:rsidRPr="007F113D">
        <w:rPr>
          <w:rFonts w:ascii="Times New Roman" w:hAnsi="Times New Roman"/>
          <w:spacing w:val="5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constar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tal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ressalva.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611BE3" w:rsidRPr="007F113D" w:rsidRDefault="00611BE3" w:rsidP="00611BE3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i w:val="0"/>
          <w:color w:val="auto"/>
          <w:szCs w:val="22"/>
        </w:rPr>
        <w:t>LOCAL</w:t>
      </w:r>
      <w:r w:rsidRPr="007F113D">
        <w:rPr>
          <w:rFonts w:ascii="Times New Roman" w:hAnsi="Times New Roman" w:cs="Times New Roman"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E</w:t>
      </w:r>
      <w:r w:rsidRPr="007F113D">
        <w:rPr>
          <w:rFonts w:ascii="Times New Roman" w:hAnsi="Times New Roman" w:cs="Times New Roman"/>
          <w:i w:val="0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DATA</w:t>
      </w:r>
    </w:p>
    <w:p w:rsidR="00005234" w:rsidRPr="007F113D" w:rsidRDefault="00005234" w:rsidP="00005234">
      <w:pPr>
        <w:rPr>
          <w:szCs w:val="22"/>
        </w:rPr>
      </w:pPr>
    </w:p>
    <w:p w:rsidR="00005234" w:rsidRPr="007F113D" w:rsidRDefault="00005234" w:rsidP="00005234">
      <w:pPr>
        <w:rPr>
          <w:szCs w:val="22"/>
        </w:rPr>
      </w:pPr>
    </w:p>
    <w:p w:rsidR="00005234" w:rsidRPr="007F113D" w:rsidRDefault="00005234" w:rsidP="00005234">
      <w:pPr>
        <w:rPr>
          <w:szCs w:val="22"/>
        </w:rPr>
      </w:pPr>
    </w:p>
    <w:p w:rsidR="00611BE3" w:rsidRPr="007F113D" w:rsidRDefault="00611BE3" w:rsidP="00611BE3">
      <w:pPr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NOME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ASSINATURA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</w:t>
      </w:r>
    </w:p>
    <w:p w:rsidR="00A94859" w:rsidRPr="007F113D" w:rsidRDefault="00A94859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A94859" w:rsidRDefault="00A94859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D10C3B" w:rsidRPr="007F113D" w:rsidRDefault="00D10C3B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A3555F" w:rsidRPr="007F113D" w:rsidRDefault="00A3555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ANEXO IV</w:t>
      </w:r>
    </w:p>
    <w:p w:rsidR="00611BE3" w:rsidRPr="007F113D" w:rsidRDefault="00611BE3" w:rsidP="002E28F8">
      <w:pPr>
        <w:jc w:val="center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DECLARAÇÃO</w:t>
      </w:r>
      <w:r w:rsidRPr="007F113D">
        <w:rPr>
          <w:rFonts w:ascii="Times New Roman" w:hAnsi="Times New Roman"/>
          <w:b/>
          <w:spacing w:val="-3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</w:t>
      </w:r>
      <w:r w:rsidRPr="007F113D">
        <w:rPr>
          <w:rFonts w:ascii="Times New Roman" w:hAnsi="Times New Roman"/>
          <w:b/>
          <w:spacing w:val="-3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AUSÊNCIA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</w:t>
      </w:r>
      <w:r w:rsidRPr="007F113D">
        <w:rPr>
          <w:rFonts w:ascii="Times New Roman" w:hAnsi="Times New Roman"/>
          <w:b/>
          <w:spacing w:val="-2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CONDENAÇÃO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A94859" w:rsidP="002E28F8">
      <w:pPr>
        <w:pStyle w:val="Corpodetexto"/>
        <w:tabs>
          <w:tab w:val="left" w:pos="2365"/>
          <w:tab w:val="left" w:pos="5329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(Razão</w:t>
      </w:r>
      <w:r w:rsidRPr="007F113D">
        <w:rPr>
          <w:rFonts w:ascii="Times New Roman" w:hAnsi="Times New Roman"/>
          <w:spacing w:val="8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social</w:t>
      </w:r>
      <w:r w:rsidRPr="007F113D">
        <w:rPr>
          <w:rFonts w:ascii="Times New Roman" w:hAnsi="Times New Roman"/>
          <w:spacing w:val="9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9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empresa)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CNPJ</w:t>
      </w:r>
      <w:r w:rsidRPr="007F113D">
        <w:rPr>
          <w:rFonts w:ascii="Times New Roman" w:hAnsi="Times New Roman"/>
          <w:spacing w:val="9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3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sediada</w:t>
      </w:r>
      <w:r w:rsidRPr="007F113D">
        <w:rPr>
          <w:rFonts w:ascii="Times New Roman" w:hAnsi="Times New Roman"/>
          <w:spacing w:val="8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</w:t>
      </w:r>
      <w:r w:rsidRPr="007F113D">
        <w:rPr>
          <w:rFonts w:ascii="Times New Roman" w:hAnsi="Times New Roman"/>
          <w:szCs w:val="22"/>
          <w:u w:val="single"/>
        </w:rPr>
        <w:t xml:space="preserve"> (endereço)</w:t>
      </w:r>
      <w:r w:rsidRPr="007F113D">
        <w:rPr>
          <w:rFonts w:ascii="Times New Roman" w:hAnsi="Times New Roman"/>
          <w:szCs w:val="22"/>
          <w:u w:val="single"/>
        </w:rPr>
        <w:tab/>
      </w:r>
      <w:r w:rsidR="00EC3CEF" w:rsidRPr="007F113D">
        <w:rPr>
          <w:rFonts w:ascii="Times New Roman" w:hAnsi="Times New Roman"/>
          <w:szCs w:val="22"/>
          <w:u w:val="single"/>
        </w:rPr>
        <w:tab/>
      </w:r>
      <w:r w:rsidR="00EC3CEF" w:rsidRPr="007F113D">
        <w:rPr>
          <w:rFonts w:ascii="Times New Roman" w:hAnsi="Times New Roman"/>
          <w:szCs w:val="22"/>
        </w:rPr>
        <w:t>,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declara,</w:t>
      </w:r>
      <w:r w:rsidR="00EC3CEF" w:rsidRPr="007F113D">
        <w:rPr>
          <w:rFonts w:ascii="Times New Roman" w:hAnsi="Times New Roman"/>
          <w:spacing w:val="3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sob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as penas</w:t>
      </w:r>
      <w:r w:rsidR="00EC3CEF" w:rsidRPr="007F113D">
        <w:rPr>
          <w:rFonts w:ascii="Times New Roman" w:hAnsi="Times New Roman"/>
          <w:spacing w:val="-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da</w:t>
      </w:r>
      <w:r w:rsidR="00EC3CEF" w:rsidRPr="007F113D">
        <w:rPr>
          <w:rFonts w:ascii="Times New Roman" w:hAnsi="Times New Roman"/>
          <w:spacing w:val="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Lei</w:t>
      </w:r>
      <w:r w:rsidR="00EC3CEF" w:rsidRPr="007F113D">
        <w:rPr>
          <w:rFonts w:ascii="Times New Roman" w:hAnsi="Times New Roman"/>
          <w:spacing w:val="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Federal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nº 14.133,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2021,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que</w:t>
      </w:r>
      <w:r w:rsidR="00EC3CEF" w:rsidRPr="007F113D">
        <w:rPr>
          <w:rFonts w:ascii="Times New Roman" w:hAnsi="Times New Roman"/>
          <w:spacing w:val="-4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nos 5 (cinco) anos anteriores à divulgação do edital, não foi condenada judicialmente, com trânsito em julgado,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por exploração de trabalho infantil, por submissão de trabalhadores a condições análogas às de escravo ou por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contratação</w:t>
      </w:r>
      <w:r w:rsidR="00EC3CEF" w:rsidRPr="007F113D">
        <w:rPr>
          <w:rFonts w:ascii="Times New Roman" w:hAnsi="Times New Roman"/>
          <w:spacing w:val="-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de adolescentes nos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casos</w:t>
      </w:r>
      <w:r w:rsidR="00EC3CEF" w:rsidRPr="007F113D">
        <w:rPr>
          <w:rFonts w:ascii="Times New Roman" w:hAnsi="Times New Roman"/>
          <w:spacing w:val="-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vedados pela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legislação</w:t>
      </w:r>
      <w:r w:rsidR="00EC3CEF" w:rsidRPr="007F113D">
        <w:rPr>
          <w:rFonts w:ascii="Times New Roman" w:hAnsi="Times New Roman"/>
          <w:spacing w:val="-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trabalhista.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611BE3" w:rsidRPr="007F113D" w:rsidRDefault="00611BE3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611BE3" w:rsidRPr="007F113D" w:rsidRDefault="00611BE3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611BE3" w:rsidRPr="007F113D" w:rsidRDefault="00611BE3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611BE3" w:rsidRPr="007F113D" w:rsidRDefault="00611BE3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611BE3" w:rsidRPr="007F113D" w:rsidRDefault="00611BE3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611BE3" w:rsidRPr="007F113D" w:rsidRDefault="00611BE3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611BE3" w:rsidRPr="007F113D" w:rsidRDefault="00611BE3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611BE3" w:rsidRPr="007F113D" w:rsidRDefault="00611BE3" w:rsidP="00611BE3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i w:val="0"/>
          <w:color w:val="auto"/>
          <w:szCs w:val="22"/>
        </w:rPr>
        <w:t>LOCAL</w:t>
      </w:r>
      <w:r w:rsidRPr="007F113D">
        <w:rPr>
          <w:rFonts w:ascii="Times New Roman" w:hAnsi="Times New Roman" w:cs="Times New Roman"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E</w:t>
      </w:r>
      <w:r w:rsidRPr="007F113D">
        <w:rPr>
          <w:rFonts w:ascii="Times New Roman" w:hAnsi="Times New Roman" w:cs="Times New Roman"/>
          <w:i w:val="0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DATA</w:t>
      </w:r>
    </w:p>
    <w:p w:rsidR="00611BE3" w:rsidRPr="007F113D" w:rsidRDefault="00611BE3" w:rsidP="00611BE3">
      <w:pPr>
        <w:rPr>
          <w:szCs w:val="22"/>
        </w:rPr>
      </w:pPr>
    </w:p>
    <w:p w:rsidR="00611BE3" w:rsidRPr="007F113D" w:rsidRDefault="00611BE3" w:rsidP="00611BE3">
      <w:pPr>
        <w:rPr>
          <w:szCs w:val="22"/>
        </w:rPr>
      </w:pPr>
    </w:p>
    <w:p w:rsidR="00611BE3" w:rsidRPr="007F113D" w:rsidRDefault="00611BE3" w:rsidP="00611BE3">
      <w:pPr>
        <w:rPr>
          <w:szCs w:val="22"/>
        </w:rPr>
      </w:pPr>
    </w:p>
    <w:p w:rsidR="00611BE3" w:rsidRPr="007F113D" w:rsidRDefault="00611BE3" w:rsidP="00611BE3">
      <w:pPr>
        <w:rPr>
          <w:szCs w:val="22"/>
        </w:rPr>
      </w:pPr>
    </w:p>
    <w:p w:rsidR="00611BE3" w:rsidRPr="007F113D" w:rsidRDefault="00611BE3" w:rsidP="00611BE3">
      <w:pPr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NOME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ASSINATURA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</w:t>
      </w:r>
    </w:p>
    <w:p w:rsidR="00EC3CEF" w:rsidRPr="007F113D" w:rsidRDefault="00EC3CEF" w:rsidP="002E28F8">
      <w:pPr>
        <w:pStyle w:val="Corpodetexto"/>
        <w:tabs>
          <w:tab w:val="left" w:pos="1464"/>
          <w:tab w:val="left" w:pos="3299"/>
          <w:tab w:val="left" w:pos="4366"/>
          <w:tab w:val="left" w:pos="6001"/>
        </w:tabs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jc w:val="center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jc w:val="center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jc w:val="center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jc w:val="center"/>
        <w:rPr>
          <w:rFonts w:ascii="Times New Roman" w:hAnsi="Times New Roman"/>
          <w:b/>
          <w:szCs w:val="22"/>
        </w:rPr>
      </w:pPr>
    </w:p>
    <w:p w:rsidR="00611BE3" w:rsidRPr="007F113D" w:rsidRDefault="00611BE3" w:rsidP="009C542C">
      <w:pPr>
        <w:rPr>
          <w:rFonts w:ascii="Times New Roman" w:hAnsi="Times New Roman"/>
          <w:b/>
          <w:szCs w:val="22"/>
        </w:rPr>
      </w:pPr>
    </w:p>
    <w:p w:rsidR="00611BE3" w:rsidRDefault="00611BE3" w:rsidP="002E28F8">
      <w:pPr>
        <w:jc w:val="center"/>
        <w:rPr>
          <w:rFonts w:ascii="Times New Roman" w:hAnsi="Times New Roman"/>
          <w:b/>
          <w:szCs w:val="22"/>
        </w:rPr>
      </w:pPr>
    </w:p>
    <w:p w:rsidR="00E91452" w:rsidRDefault="00E91452" w:rsidP="002E28F8">
      <w:pPr>
        <w:jc w:val="center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jc w:val="center"/>
        <w:rPr>
          <w:rFonts w:ascii="Times New Roman" w:hAnsi="Times New Roman"/>
          <w:b/>
          <w:szCs w:val="22"/>
        </w:rPr>
      </w:pPr>
    </w:p>
    <w:p w:rsidR="00D10C3B" w:rsidRDefault="00D10C3B" w:rsidP="002E28F8">
      <w:pPr>
        <w:jc w:val="center"/>
        <w:rPr>
          <w:rFonts w:ascii="Times New Roman" w:hAnsi="Times New Roman"/>
          <w:b/>
          <w:szCs w:val="22"/>
        </w:rPr>
      </w:pPr>
    </w:p>
    <w:p w:rsidR="00E91452" w:rsidRDefault="00E91452" w:rsidP="002E28F8">
      <w:pPr>
        <w:jc w:val="center"/>
        <w:rPr>
          <w:rFonts w:ascii="Times New Roman" w:hAnsi="Times New Roman"/>
          <w:b/>
          <w:szCs w:val="22"/>
        </w:rPr>
      </w:pPr>
    </w:p>
    <w:p w:rsidR="00E91452" w:rsidRPr="007F113D" w:rsidRDefault="00E91452" w:rsidP="002E28F8">
      <w:pPr>
        <w:jc w:val="center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ANEXO V</w:t>
      </w:r>
    </w:p>
    <w:p w:rsidR="00611BE3" w:rsidRPr="007F113D" w:rsidRDefault="00611BE3" w:rsidP="002E28F8">
      <w:pPr>
        <w:jc w:val="center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DECLARAÇÃO</w:t>
      </w:r>
      <w:r w:rsidRPr="007F113D">
        <w:rPr>
          <w:rFonts w:ascii="Times New Roman" w:hAnsi="Times New Roman"/>
          <w:b/>
          <w:spacing w:val="-2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</w:t>
      </w:r>
      <w:r w:rsidRPr="007F113D">
        <w:rPr>
          <w:rFonts w:ascii="Times New Roman" w:hAnsi="Times New Roman"/>
          <w:b/>
          <w:spacing w:val="-2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AUSÊNCIA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VÍNCULO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A94859" w:rsidP="002E28F8">
      <w:pPr>
        <w:pStyle w:val="Corpodetexto"/>
        <w:tabs>
          <w:tab w:val="left" w:pos="2365"/>
          <w:tab w:val="left" w:pos="5329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(Razão</w:t>
      </w:r>
      <w:r w:rsidRPr="007F113D">
        <w:rPr>
          <w:rFonts w:ascii="Times New Roman" w:hAnsi="Times New Roman"/>
          <w:spacing w:val="8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social</w:t>
      </w:r>
      <w:r w:rsidRPr="007F113D">
        <w:rPr>
          <w:rFonts w:ascii="Times New Roman" w:hAnsi="Times New Roman"/>
          <w:spacing w:val="9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9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empresa)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CNPJ</w:t>
      </w:r>
      <w:r w:rsidRPr="007F113D">
        <w:rPr>
          <w:rFonts w:ascii="Times New Roman" w:hAnsi="Times New Roman"/>
          <w:spacing w:val="9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3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sediada</w:t>
      </w:r>
      <w:r w:rsidRPr="007F113D">
        <w:rPr>
          <w:rFonts w:ascii="Times New Roman" w:hAnsi="Times New Roman"/>
          <w:spacing w:val="8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</w:t>
      </w:r>
      <w:r w:rsidRPr="007F113D">
        <w:rPr>
          <w:rFonts w:ascii="Times New Roman" w:hAnsi="Times New Roman"/>
          <w:szCs w:val="22"/>
          <w:u w:val="single"/>
        </w:rPr>
        <w:t xml:space="preserve"> (endereço)</w:t>
      </w:r>
      <w:r w:rsidRPr="007F113D">
        <w:rPr>
          <w:rFonts w:ascii="Times New Roman" w:hAnsi="Times New Roman"/>
          <w:szCs w:val="22"/>
          <w:u w:val="single"/>
        </w:rPr>
        <w:tab/>
      </w:r>
      <w:r w:rsidR="00EC3CEF" w:rsidRPr="007F113D">
        <w:rPr>
          <w:rFonts w:ascii="Times New Roman" w:hAnsi="Times New Roman"/>
          <w:szCs w:val="22"/>
        </w:rPr>
        <w:t>,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declara,</w:t>
      </w:r>
      <w:r w:rsidR="00EC3CEF" w:rsidRPr="007F113D">
        <w:rPr>
          <w:rFonts w:ascii="Times New Roman" w:hAnsi="Times New Roman"/>
          <w:spacing w:val="3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sob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as penas</w:t>
      </w:r>
      <w:r w:rsidR="00EC3CEF" w:rsidRPr="007F113D">
        <w:rPr>
          <w:rFonts w:ascii="Times New Roman" w:hAnsi="Times New Roman"/>
          <w:spacing w:val="-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da</w:t>
      </w:r>
      <w:r w:rsidR="00EC3CEF" w:rsidRPr="007F113D">
        <w:rPr>
          <w:rFonts w:ascii="Times New Roman" w:hAnsi="Times New Roman"/>
          <w:spacing w:val="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Lei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Federal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nº 14.133,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2021,</w:t>
      </w:r>
      <w:r w:rsidR="00EC3CEF" w:rsidRPr="007F113D">
        <w:rPr>
          <w:rFonts w:ascii="Times New Roman" w:hAnsi="Times New Roman"/>
          <w:spacing w:val="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que</w:t>
      </w:r>
      <w:r w:rsidR="00EC3CEF" w:rsidRPr="007F113D">
        <w:rPr>
          <w:rFonts w:ascii="Times New Roman" w:hAnsi="Times New Roman"/>
          <w:spacing w:val="-4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não mantem vínculo de natureza técnica, comercial, econômica, financeira, trabalhista ou civil com dirigente do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órgão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ou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entidade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contratante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ou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com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agente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público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que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desempenhe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função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na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licitação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ou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atue</w:t>
      </w:r>
      <w:r w:rsidR="00EC3CEF" w:rsidRPr="007F113D">
        <w:rPr>
          <w:rFonts w:ascii="Times New Roman" w:hAnsi="Times New Roman"/>
          <w:spacing w:val="50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na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fiscalização ou na gestão do contrato,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ou que deles seja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cônjuge, companheiro ou parente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em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linha</w:t>
      </w:r>
      <w:r w:rsidR="00EC3CEF" w:rsidRPr="007F113D">
        <w:rPr>
          <w:rFonts w:ascii="Times New Roman" w:hAnsi="Times New Roman"/>
          <w:spacing w:val="50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reta,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colateral</w:t>
      </w:r>
      <w:r w:rsidR="00EC3CEF" w:rsidRPr="007F113D">
        <w:rPr>
          <w:rFonts w:ascii="Times New Roman" w:hAnsi="Times New Roman"/>
          <w:spacing w:val="-3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ou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por afinidade, até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o terceiro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grau.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611BE3" w:rsidRPr="007F113D" w:rsidRDefault="00611BE3" w:rsidP="00611BE3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</w:p>
    <w:p w:rsidR="00611BE3" w:rsidRPr="007F113D" w:rsidRDefault="00611BE3" w:rsidP="00611BE3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</w:p>
    <w:p w:rsidR="00611BE3" w:rsidRPr="007F113D" w:rsidRDefault="00611BE3" w:rsidP="00611BE3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</w:p>
    <w:p w:rsidR="00611BE3" w:rsidRPr="007F113D" w:rsidRDefault="00611BE3" w:rsidP="00611BE3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</w:p>
    <w:p w:rsidR="00611BE3" w:rsidRPr="007F113D" w:rsidRDefault="00611BE3" w:rsidP="00611BE3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i w:val="0"/>
          <w:color w:val="auto"/>
          <w:szCs w:val="22"/>
        </w:rPr>
        <w:t>LOCAL</w:t>
      </w:r>
      <w:r w:rsidRPr="007F113D">
        <w:rPr>
          <w:rFonts w:ascii="Times New Roman" w:hAnsi="Times New Roman" w:cs="Times New Roman"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E</w:t>
      </w:r>
      <w:r w:rsidRPr="007F113D">
        <w:rPr>
          <w:rFonts w:ascii="Times New Roman" w:hAnsi="Times New Roman" w:cs="Times New Roman"/>
          <w:i w:val="0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DATA</w:t>
      </w:r>
    </w:p>
    <w:p w:rsidR="00611BE3" w:rsidRPr="007F113D" w:rsidRDefault="00611BE3" w:rsidP="00611BE3">
      <w:pPr>
        <w:rPr>
          <w:szCs w:val="22"/>
        </w:rPr>
      </w:pPr>
    </w:p>
    <w:p w:rsidR="00611BE3" w:rsidRPr="007F113D" w:rsidRDefault="00611BE3" w:rsidP="00611BE3">
      <w:pPr>
        <w:rPr>
          <w:szCs w:val="22"/>
        </w:rPr>
      </w:pPr>
    </w:p>
    <w:p w:rsidR="00611BE3" w:rsidRPr="007F113D" w:rsidRDefault="00611BE3" w:rsidP="00611BE3">
      <w:pPr>
        <w:rPr>
          <w:szCs w:val="22"/>
        </w:rPr>
      </w:pPr>
    </w:p>
    <w:p w:rsidR="00611BE3" w:rsidRPr="007F113D" w:rsidRDefault="00611BE3" w:rsidP="00611BE3">
      <w:pPr>
        <w:rPr>
          <w:szCs w:val="22"/>
        </w:rPr>
      </w:pPr>
    </w:p>
    <w:p w:rsidR="00611BE3" w:rsidRPr="007F113D" w:rsidRDefault="00611BE3" w:rsidP="00611BE3">
      <w:pPr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NOME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ASSINATURA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</w:t>
      </w: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9C542C">
      <w:pPr>
        <w:rPr>
          <w:rFonts w:ascii="Times New Roman" w:hAnsi="Times New Roman"/>
          <w:b/>
          <w:szCs w:val="22"/>
        </w:rPr>
      </w:pP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E91452" w:rsidRDefault="00E91452" w:rsidP="002E28F8">
      <w:pPr>
        <w:ind w:hanging="70"/>
        <w:rPr>
          <w:rFonts w:ascii="Times New Roman" w:hAnsi="Times New Roman"/>
          <w:b/>
          <w:szCs w:val="22"/>
        </w:rPr>
      </w:pPr>
    </w:p>
    <w:p w:rsidR="00E91452" w:rsidRDefault="00E91452" w:rsidP="002E28F8">
      <w:pPr>
        <w:ind w:hanging="70"/>
        <w:rPr>
          <w:rFonts w:ascii="Times New Roman" w:hAnsi="Times New Roman"/>
          <w:b/>
          <w:szCs w:val="22"/>
        </w:rPr>
      </w:pPr>
    </w:p>
    <w:p w:rsidR="00E91452" w:rsidRDefault="00E91452" w:rsidP="002E28F8">
      <w:pPr>
        <w:ind w:hanging="70"/>
        <w:rPr>
          <w:rFonts w:ascii="Times New Roman" w:hAnsi="Times New Roman"/>
          <w:b/>
          <w:szCs w:val="22"/>
        </w:rPr>
      </w:pPr>
    </w:p>
    <w:p w:rsidR="00E91452" w:rsidRDefault="00E91452" w:rsidP="002E28F8">
      <w:pPr>
        <w:ind w:hanging="70"/>
        <w:rPr>
          <w:rFonts w:ascii="Times New Roman" w:hAnsi="Times New Roman"/>
          <w:b/>
          <w:szCs w:val="22"/>
        </w:rPr>
      </w:pPr>
    </w:p>
    <w:p w:rsidR="00E91452" w:rsidRPr="007F113D" w:rsidRDefault="00E91452" w:rsidP="002E28F8">
      <w:pPr>
        <w:ind w:hanging="70"/>
        <w:rPr>
          <w:rFonts w:ascii="Times New Roman" w:hAnsi="Times New Roman"/>
          <w:b/>
          <w:szCs w:val="22"/>
        </w:rPr>
      </w:pPr>
    </w:p>
    <w:p w:rsidR="00611BE3" w:rsidRPr="007F113D" w:rsidRDefault="00611BE3" w:rsidP="00611BE3">
      <w:pPr>
        <w:ind w:hanging="70"/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ANEXO VI</w:t>
      </w:r>
    </w:p>
    <w:p w:rsidR="00611BE3" w:rsidRPr="007F113D" w:rsidRDefault="00611BE3" w:rsidP="002E28F8">
      <w:pPr>
        <w:ind w:hanging="7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ind w:hanging="70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DECLARAÇÃO DE MICROEMPRESAS</w:t>
      </w:r>
      <w:r w:rsidRPr="007F113D">
        <w:rPr>
          <w:rFonts w:ascii="Times New Roman" w:hAnsi="Times New Roman"/>
          <w:b/>
          <w:spacing w:val="-47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E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EMPRESAS</w:t>
      </w:r>
      <w:r w:rsidRPr="007F113D">
        <w:rPr>
          <w:rFonts w:ascii="Times New Roman" w:hAnsi="Times New Roman"/>
          <w:b/>
          <w:spacing w:val="-2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PEQUENO</w:t>
      </w:r>
      <w:r w:rsidRPr="007F113D">
        <w:rPr>
          <w:rFonts w:ascii="Times New Roman" w:hAnsi="Times New Roman"/>
          <w:b/>
          <w:spacing w:val="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PORTE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071E90" w:rsidRPr="007F113D" w:rsidRDefault="00EC3CEF" w:rsidP="0092138E">
      <w:pPr>
        <w:pStyle w:val="Corpodetexto"/>
        <w:tabs>
          <w:tab w:val="left" w:pos="3676"/>
          <w:tab w:val="left" w:pos="5516"/>
          <w:tab w:val="left" w:pos="6160"/>
          <w:tab w:val="left" w:pos="8118"/>
        </w:tabs>
        <w:spacing w:after="0"/>
        <w:jc w:val="both"/>
        <w:rPr>
          <w:rFonts w:ascii="Times New Roman" w:hAnsi="Times New Roman"/>
          <w:spacing w:val="-3"/>
          <w:szCs w:val="22"/>
        </w:rPr>
      </w:pPr>
      <w:r w:rsidRPr="007F113D">
        <w:rPr>
          <w:rFonts w:ascii="Times New Roman" w:hAnsi="Times New Roman"/>
          <w:szCs w:val="22"/>
        </w:rPr>
        <w:t>A</w:t>
      </w:r>
      <w:r w:rsidRPr="007F113D">
        <w:rPr>
          <w:rFonts w:ascii="Times New Roman" w:hAnsi="Times New Roman"/>
          <w:spacing w:val="1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1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inscrita</w:t>
      </w:r>
      <w:r w:rsidRPr="007F113D">
        <w:rPr>
          <w:rFonts w:ascii="Times New Roman" w:hAnsi="Times New Roman"/>
          <w:spacing w:val="15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no</w:t>
      </w:r>
      <w:r w:rsidRPr="007F113D">
        <w:rPr>
          <w:rFonts w:ascii="Times New Roman" w:hAnsi="Times New Roman"/>
          <w:spacing w:val="1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CNPJ</w:t>
      </w:r>
      <w:r w:rsidRPr="007F113D">
        <w:rPr>
          <w:rFonts w:ascii="Times New Roman" w:hAnsi="Times New Roman"/>
          <w:spacing w:val="1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sob</w:t>
      </w:r>
      <w:r w:rsidRPr="007F113D">
        <w:rPr>
          <w:rFonts w:ascii="Times New Roman" w:hAnsi="Times New Roman"/>
          <w:spacing w:val="1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</w:t>
      </w:r>
      <w:r w:rsidRPr="007F113D">
        <w:rPr>
          <w:rFonts w:ascii="Times New Roman" w:hAnsi="Times New Roman"/>
          <w:spacing w:val="1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por</w:t>
      </w:r>
      <w:r w:rsidRPr="007F113D">
        <w:rPr>
          <w:rFonts w:ascii="Times New Roman" w:hAnsi="Times New Roman"/>
          <w:spacing w:val="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intermédio</w:t>
      </w:r>
      <w:r w:rsidRPr="007F113D">
        <w:rPr>
          <w:rFonts w:ascii="Times New Roman" w:hAnsi="Times New Roman"/>
          <w:spacing w:val="-4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</w:t>
      </w:r>
      <w:r w:rsidRPr="007F113D">
        <w:rPr>
          <w:rFonts w:ascii="Times New Roman" w:hAnsi="Times New Roman"/>
          <w:spacing w:val="7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seu</w:t>
      </w:r>
      <w:r w:rsidRPr="007F113D">
        <w:rPr>
          <w:rFonts w:ascii="Times New Roman" w:hAnsi="Times New Roman"/>
          <w:spacing w:val="7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7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legal,</w:t>
      </w:r>
      <w:r w:rsidRPr="007F113D">
        <w:rPr>
          <w:rFonts w:ascii="Times New Roman" w:hAnsi="Times New Roman"/>
          <w:spacing w:val="7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o(a)</w:t>
      </w:r>
      <w:r w:rsidRPr="007F113D">
        <w:rPr>
          <w:rFonts w:ascii="Times New Roman" w:hAnsi="Times New Roman"/>
          <w:spacing w:val="7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Sr.(a.)</w:t>
      </w:r>
      <w:r w:rsidRPr="007F113D">
        <w:rPr>
          <w:rFonts w:ascii="Times New Roman" w:hAnsi="Times New Roman"/>
          <w:spacing w:val="7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ou</w:t>
      </w:r>
      <w:r w:rsidRPr="007F113D">
        <w:rPr>
          <w:rFonts w:ascii="Times New Roman" w:hAnsi="Times New Roman"/>
          <w:spacing w:val="7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procurado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1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portador(a)</w:t>
      </w:r>
      <w:r w:rsidRPr="007F113D">
        <w:rPr>
          <w:rFonts w:ascii="Times New Roman" w:hAnsi="Times New Roman"/>
          <w:spacing w:val="2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2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Carteira</w:t>
      </w:r>
      <w:r w:rsidRPr="007F113D">
        <w:rPr>
          <w:rFonts w:ascii="Times New Roman" w:hAnsi="Times New Roman"/>
          <w:spacing w:val="2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</w:t>
      </w:r>
      <w:r w:rsidRPr="007F113D">
        <w:rPr>
          <w:rFonts w:ascii="Times New Roman" w:hAnsi="Times New Roman"/>
          <w:spacing w:val="-4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Identidade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CPF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 DECLARA, sob as penas elencadas na Lei Federal n°</w:t>
      </w:r>
      <w:r w:rsidRPr="007F113D">
        <w:rPr>
          <w:rFonts w:ascii="Times New Roman" w:hAnsi="Times New Roman"/>
          <w:spacing w:val="-4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14.133, de 2021, que em conformidade com o previsto no art. 3° da Lei Complementar n° 123, de 15 de dezembro de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2006,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ter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receita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bruta</w:t>
      </w:r>
      <w:r w:rsidRPr="007F113D">
        <w:rPr>
          <w:rFonts w:ascii="Times New Roman" w:hAnsi="Times New Roman"/>
          <w:spacing w:val="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equivalente</w:t>
      </w:r>
      <w:r w:rsidRPr="007F113D">
        <w:rPr>
          <w:rFonts w:ascii="Times New Roman" w:hAnsi="Times New Roman"/>
          <w:spacing w:val="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</w:t>
      </w:r>
      <w:r w:rsidRPr="007F113D">
        <w:rPr>
          <w:rFonts w:ascii="Times New Roman" w:hAnsi="Times New Roman"/>
          <w:spacing w:val="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uma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(microempresa ou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 de</w:t>
      </w:r>
      <w:r w:rsidRPr="007F113D">
        <w:rPr>
          <w:rFonts w:ascii="Times New Roman" w:hAnsi="Times New Roman"/>
          <w:spacing w:val="-4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pequeno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porte).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</w:p>
    <w:p w:rsidR="00071E90" w:rsidRPr="007F113D" w:rsidRDefault="00071E90" w:rsidP="0092138E">
      <w:pPr>
        <w:pStyle w:val="Corpodetexto"/>
        <w:tabs>
          <w:tab w:val="left" w:pos="3676"/>
          <w:tab w:val="left" w:pos="5516"/>
          <w:tab w:val="left" w:pos="6160"/>
          <w:tab w:val="left" w:pos="8118"/>
        </w:tabs>
        <w:spacing w:after="0"/>
        <w:jc w:val="both"/>
        <w:rPr>
          <w:rFonts w:ascii="Times New Roman" w:eastAsiaTheme="minorHAnsi" w:hAnsi="Times New Roman"/>
          <w:color w:val="000000"/>
          <w:szCs w:val="22"/>
        </w:rPr>
      </w:pPr>
      <w:r w:rsidRPr="007F113D">
        <w:rPr>
          <w:rFonts w:ascii="Times New Roman" w:hAnsi="Times New Roman"/>
          <w:spacing w:val="-3"/>
          <w:szCs w:val="22"/>
        </w:rPr>
        <w:t xml:space="preserve">Declara também que </w:t>
      </w:r>
      <w:r w:rsidRPr="007F113D">
        <w:rPr>
          <w:rFonts w:ascii="Times New Roman" w:eastAsiaTheme="minorHAnsi" w:hAnsi="Times New Roman"/>
          <w:color w:val="000000"/>
          <w:szCs w:val="22"/>
        </w:rPr>
        <w:t xml:space="preserve">no ano-calendário de realização da licitação, ainda não tenham celebrado contratos com a Administração Pública cujos valores somados extrapolem a receita bruta máxima admitida para fins de enquadramento como empresa de pequeno porte. </w:t>
      </w:r>
    </w:p>
    <w:p w:rsidR="00EC3CEF" w:rsidRPr="007F113D" w:rsidRDefault="00EC3CEF" w:rsidP="0092138E">
      <w:pPr>
        <w:pStyle w:val="Corpodetexto"/>
        <w:tabs>
          <w:tab w:val="left" w:pos="3676"/>
          <w:tab w:val="left" w:pos="5516"/>
          <w:tab w:val="left" w:pos="6160"/>
          <w:tab w:val="left" w:pos="81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Declara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ainda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que não há nenhum dos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impedimentos previstos no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§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4°,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art.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3°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LC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123/06.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i w:val="0"/>
          <w:color w:val="auto"/>
          <w:szCs w:val="22"/>
        </w:rPr>
        <w:t>LOCAL</w:t>
      </w:r>
      <w:r w:rsidRPr="007F113D">
        <w:rPr>
          <w:rFonts w:ascii="Times New Roman" w:hAnsi="Times New Roman" w:cs="Times New Roman"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E</w:t>
      </w:r>
      <w:r w:rsidRPr="007F113D">
        <w:rPr>
          <w:rFonts w:ascii="Times New Roman" w:hAnsi="Times New Roman" w:cs="Times New Roman"/>
          <w:i w:val="0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DATA</w:t>
      </w: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NOME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ASSINATURA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</w:t>
      </w: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92138E">
      <w:pPr>
        <w:pStyle w:val="Ttulo4"/>
        <w:spacing w:before="0"/>
        <w:rPr>
          <w:rFonts w:ascii="Times New Roman" w:hAnsi="Times New Roman" w:cs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Default="0092138E" w:rsidP="009C542C">
      <w:pPr>
        <w:rPr>
          <w:rFonts w:ascii="Times New Roman" w:hAnsi="Times New Roman"/>
          <w:b/>
          <w:szCs w:val="22"/>
        </w:rPr>
      </w:pPr>
    </w:p>
    <w:p w:rsidR="00E91452" w:rsidRDefault="00E91452" w:rsidP="009C542C">
      <w:pPr>
        <w:rPr>
          <w:rFonts w:ascii="Times New Roman" w:hAnsi="Times New Roman"/>
          <w:b/>
          <w:szCs w:val="22"/>
        </w:rPr>
      </w:pPr>
    </w:p>
    <w:p w:rsidR="00E91452" w:rsidRDefault="00E91452" w:rsidP="009C542C">
      <w:pPr>
        <w:rPr>
          <w:rFonts w:ascii="Times New Roman" w:hAnsi="Times New Roman"/>
          <w:b/>
          <w:szCs w:val="22"/>
        </w:rPr>
      </w:pPr>
    </w:p>
    <w:p w:rsidR="00E91452" w:rsidRDefault="00E91452" w:rsidP="009C542C">
      <w:pPr>
        <w:rPr>
          <w:rFonts w:ascii="Times New Roman" w:hAnsi="Times New Roman"/>
          <w:b/>
          <w:szCs w:val="22"/>
        </w:rPr>
      </w:pPr>
    </w:p>
    <w:p w:rsidR="00E91452" w:rsidRDefault="00E91452" w:rsidP="009C542C">
      <w:pPr>
        <w:rPr>
          <w:rFonts w:ascii="Times New Roman" w:hAnsi="Times New Roman"/>
          <w:b/>
          <w:szCs w:val="22"/>
        </w:rPr>
      </w:pPr>
    </w:p>
    <w:p w:rsidR="00E91452" w:rsidRDefault="00E91452" w:rsidP="009C542C">
      <w:pPr>
        <w:rPr>
          <w:rFonts w:ascii="Times New Roman" w:hAnsi="Times New Roman"/>
          <w:b/>
          <w:szCs w:val="22"/>
        </w:rPr>
      </w:pPr>
    </w:p>
    <w:p w:rsidR="00E91452" w:rsidRPr="007F113D" w:rsidRDefault="00E91452" w:rsidP="009C542C">
      <w:pPr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ANEXO VII</w:t>
      </w: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DECLARAÇÃO DE ENQUADRAMENTO DE RECEITA BRUTA PARA FINS DE BENEFÍCIO PREVISTO NA LEI</w:t>
      </w:r>
      <w:r w:rsidRPr="007F113D">
        <w:rPr>
          <w:rFonts w:ascii="Times New Roman" w:hAnsi="Times New Roman"/>
          <w:b/>
          <w:spacing w:val="-47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COMPLEMENTAR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FEDERAL 123/2006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92138E">
      <w:pPr>
        <w:pStyle w:val="Corpodetexto"/>
        <w:tabs>
          <w:tab w:val="left" w:pos="3676"/>
          <w:tab w:val="left" w:pos="5516"/>
          <w:tab w:val="left" w:pos="6159"/>
          <w:tab w:val="left" w:pos="8135"/>
          <w:tab w:val="left" w:pos="8647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A</w:t>
      </w:r>
      <w:r w:rsidRPr="007F113D">
        <w:rPr>
          <w:rFonts w:ascii="Times New Roman" w:hAnsi="Times New Roman"/>
          <w:spacing w:val="1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1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inscrita</w:t>
      </w:r>
      <w:r w:rsidRPr="007F113D">
        <w:rPr>
          <w:rFonts w:ascii="Times New Roman" w:hAnsi="Times New Roman"/>
          <w:spacing w:val="1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no</w:t>
      </w:r>
      <w:r w:rsidRPr="007F113D">
        <w:rPr>
          <w:rFonts w:ascii="Times New Roman" w:hAnsi="Times New Roman"/>
          <w:spacing w:val="1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CNPJ</w:t>
      </w:r>
      <w:r w:rsidRPr="007F113D">
        <w:rPr>
          <w:rFonts w:ascii="Times New Roman" w:hAnsi="Times New Roman"/>
          <w:spacing w:val="1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sob</w:t>
      </w:r>
      <w:r w:rsidRPr="007F113D">
        <w:rPr>
          <w:rFonts w:ascii="Times New Roman" w:hAnsi="Times New Roman"/>
          <w:spacing w:val="15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</w:t>
      </w:r>
      <w:r w:rsidRPr="007F113D">
        <w:rPr>
          <w:rFonts w:ascii="Times New Roman" w:hAnsi="Times New Roman"/>
          <w:spacing w:val="1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1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por</w:t>
      </w:r>
      <w:r w:rsidRPr="007F113D">
        <w:rPr>
          <w:rFonts w:ascii="Times New Roman" w:hAnsi="Times New Roman"/>
          <w:spacing w:val="1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intermédio</w:t>
      </w:r>
      <w:r w:rsidRPr="007F113D">
        <w:rPr>
          <w:rFonts w:ascii="Times New Roman" w:hAnsi="Times New Roman"/>
          <w:spacing w:val="-4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</w:t>
      </w:r>
      <w:r w:rsidRPr="007F113D">
        <w:rPr>
          <w:rFonts w:ascii="Times New Roman" w:hAnsi="Times New Roman"/>
          <w:spacing w:val="65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seu</w:t>
      </w:r>
      <w:r w:rsidRPr="007F113D">
        <w:rPr>
          <w:rFonts w:ascii="Times New Roman" w:hAnsi="Times New Roman"/>
          <w:spacing w:val="66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6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legal,</w:t>
      </w:r>
      <w:r w:rsidRPr="007F113D">
        <w:rPr>
          <w:rFonts w:ascii="Times New Roman" w:hAnsi="Times New Roman"/>
          <w:spacing w:val="6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o(a)</w:t>
      </w:r>
      <w:r w:rsidRPr="007F113D">
        <w:rPr>
          <w:rFonts w:ascii="Times New Roman" w:hAnsi="Times New Roman"/>
          <w:spacing w:val="66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Sr.(a.)</w:t>
      </w:r>
      <w:r w:rsidRPr="007F113D">
        <w:rPr>
          <w:rFonts w:ascii="Times New Roman" w:hAnsi="Times New Roman"/>
          <w:spacing w:val="6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ou</w:t>
      </w:r>
      <w:r w:rsidRPr="007F113D">
        <w:rPr>
          <w:rFonts w:ascii="Times New Roman" w:hAnsi="Times New Roman"/>
          <w:spacing w:val="6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procurador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15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portador(a)</w:t>
      </w:r>
      <w:r w:rsidRPr="007F113D">
        <w:rPr>
          <w:rFonts w:ascii="Times New Roman" w:hAnsi="Times New Roman"/>
          <w:spacing w:val="1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1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Carteira</w:t>
      </w:r>
      <w:r w:rsidRPr="007F113D">
        <w:rPr>
          <w:rFonts w:ascii="Times New Roman" w:hAnsi="Times New Roman"/>
          <w:spacing w:val="1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</w:t>
      </w:r>
      <w:r w:rsidRPr="007F113D">
        <w:rPr>
          <w:rFonts w:ascii="Times New Roman" w:hAnsi="Times New Roman"/>
          <w:spacing w:val="-4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Identidade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CPF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 DECLARA, sob as penas elencadas na Lei Federal n°</w:t>
      </w:r>
      <w:r w:rsidRPr="007F113D">
        <w:rPr>
          <w:rFonts w:ascii="Times New Roman" w:hAnsi="Times New Roman"/>
          <w:spacing w:val="-4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14.133, de 2021, que não extrapolou a receita bruta máxima admitida para fins de enquadramento como Empresa de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Pequeno Porte no ano-calendário desta licitação, em conformidade com o previsto no inciso II, do art. 3° da Lei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Complementar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n° 123, de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15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 dezembro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 2006.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i w:val="0"/>
          <w:color w:val="auto"/>
          <w:szCs w:val="22"/>
        </w:rPr>
        <w:t>LOCAL</w:t>
      </w:r>
      <w:r w:rsidRPr="007F113D">
        <w:rPr>
          <w:rFonts w:ascii="Times New Roman" w:hAnsi="Times New Roman" w:cs="Times New Roman"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E</w:t>
      </w:r>
      <w:r w:rsidRPr="007F113D">
        <w:rPr>
          <w:rFonts w:ascii="Times New Roman" w:hAnsi="Times New Roman" w:cs="Times New Roman"/>
          <w:i w:val="0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DATA</w:t>
      </w: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NOME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ASSINATURA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</w:t>
      </w: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92138E">
      <w:pPr>
        <w:pStyle w:val="Ttulo4"/>
        <w:spacing w:before="0"/>
        <w:jc w:val="center"/>
        <w:rPr>
          <w:rFonts w:ascii="Times New Roman" w:hAnsi="Times New Roman" w:cs="Times New Roman"/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Default="0092138E" w:rsidP="0092138E">
      <w:pPr>
        <w:rPr>
          <w:szCs w:val="22"/>
        </w:rPr>
      </w:pPr>
    </w:p>
    <w:p w:rsidR="00E91452" w:rsidRDefault="00E91452" w:rsidP="0092138E">
      <w:pPr>
        <w:rPr>
          <w:szCs w:val="22"/>
        </w:rPr>
      </w:pPr>
    </w:p>
    <w:p w:rsidR="00E91452" w:rsidRDefault="00E91452" w:rsidP="0092138E">
      <w:pPr>
        <w:rPr>
          <w:szCs w:val="22"/>
        </w:rPr>
      </w:pPr>
    </w:p>
    <w:p w:rsidR="00E91452" w:rsidRDefault="00E91452" w:rsidP="0092138E">
      <w:pPr>
        <w:rPr>
          <w:szCs w:val="22"/>
        </w:rPr>
      </w:pPr>
    </w:p>
    <w:p w:rsidR="00E91452" w:rsidRPr="007F113D" w:rsidRDefault="00E91452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ANEXO VIII</w:t>
      </w:r>
    </w:p>
    <w:p w:rsidR="0092138E" w:rsidRPr="007F113D" w:rsidRDefault="0092138E" w:rsidP="0092138E">
      <w:pPr>
        <w:rPr>
          <w:szCs w:val="22"/>
        </w:rPr>
      </w:pPr>
    </w:p>
    <w:p w:rsidR="00EC3CEF" w:rsidRPr="007F113D" w:rsidRDefault="00EC3CEF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DECLARAÇÃO DE CUMPRIMENTO DO ARTIGO 7º, INCISO XXXIII, DA CONSTITUIÇÃO DA REPUBLICA</w:t>
      </w:r>
      <w:r w:rsidRPr="007F113D">
        <w:rPr>
          <w:rFonts w:ascii="Times New Roman" w:hAnsi="Times New Roman"/>
          <w:b/>
          <w:spacing w:val="-47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FEDERATIVA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DO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BRASIL</w:t>
      </w:r>
    </w:p>
    <w:p w:rsidR="00EC3CEF" w:rsidRPr="007F113D" w:rsidRDefault="00EC3CEF" w:rsidP="0092138E">
      <w:pPr>
        <w:pStyle w:val="Corpodetexto"/>
        <w:tabs>
          <w:tab w:val="left" w:pos="7371"/>
          <w:tab w:val="left" w:pos="8647"/>
        </w:tabs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92138E">
      <w:pPr>
        <w:pStyle w:val="Corpodetexto"/>
        <w:tabs>
          <w:tab w:val="left" w:pos="3075"/>
          <w:tab w:val="left" w:pos="5569"/>
          <w:tab w:val="left" w:pos="6693"/>
          <w:tab w:val="left" w:pos="6926"/>
          <w:tab w:val="left" w:pos="7371"/>
          <w:tab w:val="left" w:pos="8647"/>
          <w:tab w:val="left" w:pos="9237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  <w:u w:val="single"/>
        </w:rPr>
        <w:t xml:space="preserve"> 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inscrito no CNPJ n°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_, por intermédio</w:t>
      </w:r>
      <w:r w:rsidRPr="007F113D">
        <w:rPr>
          <w:rFonts w:ascii="Times New Roman" w:hAnsi="Times New Roman"/>
          <w:spacing w:val="-47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 xml:space="preserve">de   </w:t>
      </w:r>
      <w:r w:rsidRPr="007F113D">
        <w:rPr>
          <w:rFonts w:ascii="Times New Roman" w:hAnsi="Times New Roman"/>
          <w:spacing w:val="1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 xml:space="preserve">seu   </w:t>
      </w:r>
      <w:r w:rsidRPr="007F113D">
        <w:rPr>
          <w:rFonts w:ascii="Times New Roman" w:hAnsi="Times New Roman"/>
          <w:spacing w:val="1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 xml:space="preserve">representante   </w:t>
      </w:r>
      <w:r w:rsidRPr="007F113D">
        <w:rPr>
          <w:rFonts w:ascii="Times New Roman" w:hAnsi="Times New Roman"/>
          <w:spacing w:val="1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 xml:space="preserve">legal   </w:t>
      </w:r>
      <w:r w:rsidRPr="007F113D">
        <w:rPr>
          <w:rFonts w:ascii="Times New Roman" w:hAnsi="Times New Roman"/>
          <w:spacing w:val="1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 xml:space="preserve">o(a)   </w:t>
      </w:r>
      <w:r w:rsidRPr="007F113D">
        <w:rPr>
          <w:rFonts w:ascii="Times New Roman" w:hAnsi="Times New Roman"/>
          <w:spacing w:val="1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Sr(a).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 xml:space="preserve">,  </w:t>
      </w:r>
      <w:r w:rsidRPr="007F113D">
        <w:rPr>
          <w:rFonts w:ascii="Times New Roman" w:hAnsi="Times New Roman"/>
          <w:spacing w:val="1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 xml:space="preserve">portador(a)  </w:t>
      </w:r>
      <w:r w:rsidRPr="007F113D">
        <w:rPr>
          <w:rFonts w:ascii="Times New Roman" w:hAnsi="Times New Roman"/>
          <w:spacing w:val="1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 xml:space="preserve">da   </w:t>
      </w:r>
      <w:r w:rsidRPr="007F113D">
        <w:rPr>
          <w:rFonts w:ascii="Times New Roman" w:hAnsi="Times New Roman"/>
          <w:spacing w:val="1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 xml:space="preserve">Carteira   </w:t>
      </w:r>
      <w:r w:rsidRPr="007F113D">
        <w:rPr>
          <w:rFonts w:ascii="Times New Roman" w:hAnsi="Times New Roman"/>
          <w:spacing w:val="14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 xml:space="preserve">de   </w:t>
      </w:r>
      <w:r w:rsidRPr="007F113D">
        <w:rPr>
          <w:rFonts w:ascii="Times New Roman" w:hAnsi="Times New Roman"/>
          <w:spacing w:val="1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Identidade</w:t>
      </w:r>
      <w:r w:rsidRPr="007F113D">
        <w:rPr>
          <w:rFonts w:ascii="Times New Roman" w:hAnsi="Times New Roman"/>
          <w:spacing w:val="-4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CPF</w:t>
      </w:r>
      <w:r w:rsidRPr="007F113D">
        <w:rPr>
          <w:rFonts w:ascii="Times New Roman" w:hAnsi="Times New Roman"/>
          <w:spacing w:val="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DECLARA,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para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fins do</w:t>
      </w:r>
      <w:r w:rsidRPr="007F113D">
        <w:rPr>
          <w:rFonts w:ascii="Times New Roman" w:hAnsi="Times New Roman"/>
          <w:spacing w:val="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disposto no</w:t>
      </w:r>
      <w:r w:rsidRPr="007F113D">
        <w:rPr>
          <w:rFonts w:ascii="Times New Roman" w:hAnsi="Times New Roman"/>
          <w:spacing w:val="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inciso</w:t>
      </w:r>
      <w:r w:rsidRPr="007F113D">
        <w:rPr>
          <w:rFonts w:ascii="Times New Roman" w:hAnsi="Times New Roman"/>
          <w:spacing w:val="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V</w:t>
      </w:r>
      <w:r w:rsidRPr="007F113D">
        <w:rPr>
          <w:rFonts w:ascii="Times New Roman" w:hAnsi="Times New Roman"/>
          <w:spacing w:val="-48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 artigo 68, da Lei Federal nº 14.133, de 2021, que não emprega menor de dezoito anos em trabalho noturno,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perigoso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ou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insalubre,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não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emprega menor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de dezesseis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anos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(art.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7º,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inciso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XXXIII,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Constituição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Federal).</w:t>
      </w:r>
    </w:p>
    <w:p w:rsidR="00EC3CEF" w:rsidRPr="007F113D" w:rsidRDefault="00EC3CEF" w:rsidP="0092138E">
      <w:pPr>
        <w:pStyle w:val="Corpodetexto"/>
        <w:tabs>
          <w:tab w:val="left" w:pos="7371"/>
          <w:tab w:val="left" w:pos="8647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Ressalva: emprega menor, a partir de quatorze anos, na condição de aprendiz (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) .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(Observação: em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caso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afirmativo,</w:t>
      </w:r>
      <w:r w:rsidRPr="007F113D">
        <w:rPr>
          <w:rFonts w:ascii="Times New Roman" w:hAnsi="Times New Roman"/>
          <w:spacing w:val="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assinalar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ressalva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acima)</w:t>
      </w:r>
    </w:p>
    <w:p w:rsidR="0092138E" w:rsidRPr="007F113D" w:rsidRDefault="0092138E" w:rsidP="0092138E">
      <w:pPr>
        <w:pStyle w:val="Corpodetexto"/>
        <w:tabs>
          <w:tab w:val="left" w:pos="7371"/>
          <w:tab w:val="left" w:pos="8647"/>
        </w:tabs>
        <w:spacing w:after="0"/>
        <w:jc w:val="both"/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pStyle w:val="Corpodetexto"/>
        <w:tabs>
          <w:tab w:val="left" w:pos="7371"/>
          <w:tab w:val="left" w:pos="8647"/>
        </w:tabs>
        <w:spacing w:after="0"/>
        <w:jc w:val="both"/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pStyle w:val="Corpodetexto"/>
        <w:tabs>
          <w:tab w:val="left" w:pos="7371"/>
          <w:tab w:val="left" w:pos="8647"/>
        </w:tabs>
        <w:spacing w:after="0"/>
        <w:jc w:val="both"/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pStyle w:val="Corpodetexto"/>
        <w:tabs>
          <w:tab w:val="left" w:pos="7371"/>
          <w:tab w:val="left" w:pos="8647"/>
        </w:tabs>
        <w:spacing w:after="0"/>
        <w:jc w:val="both"/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pStyle w:val="Corpodetexto"/>
        <w:tabs>
          <w:tab w:val="left" w:pos="7371"/>
          <w:tab w:val="left" w:pos="8647"/>
        </w:tabs>
        <w:spacing w:after="0"/>
        <w:jc w:val="both"/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i w:val="0"/>
          <w:color w:val="auto"/>
          <w:szCs w:val="22"/>
        </w:rPr>
        <w:t>LOCAL</w:t>
      </w:r>
      <w:r w:rsidRPr="007F113D">
        <w:rPr>
          <w:rFonts w:ascii="Times New Roman" w:hAnsi="Times New Roman" w:cs="Times New Roman"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E</w:t>
      </w:r>
      <w:r w:rsidRPr="007F113D">
        <w:rPr>
          <w:rFonts w:ascii="Times New Roman" w:hAnsi="Times New Roman" w:cs="Times New Roman"/>
          <w:i w:val="0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DATA</w:t>
      </w: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NOME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ASSINATURA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</w:t>
      </w: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92138E">
      <w:pPr>
        <w:pStyle w:val="Ttulo4"/>
        <w:spacing w:before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A94859" w:rsidRPr="007F113D" w:rsidRDefault="00A94859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Default="0092138E" w:rsidP="009C542C">
      <w:pPr>
        <w:rPr>
          <w:rFonts w:ascii="Times New Roman" w:hAnsi="Times New Roman"/>
          <w:b/>
          <w:szCs w:val="22"/>
        </w:rPr>
      </w:pPr>
    </w:p>
    <w:p w:rsidR="00E91452" w:rsidRDefault="00E91452" w:rsidP="009C542C">
      <w:pPr>
        <w:rPr>
          <w:rFonts w:ascii="Times New Roman" w:hAnsi="Times New Roman"/>
          <w:b/>
          <w:szCs w:val="22"/>
        </w:rPr>
      </w:pPr>
    </w:p>
    <w:p w:rsidR="00E91452" w:rsidRDefault="00E91452" w:rsidP="009C542C">
      <w:pPr>
        <w:rPr>
          <w:rFonts w:ascii="Times New Roman" w:hAnsi="Times New Roman"/>
          <w:b/>
          <w:szCs w:val="22"/>
        </w:rPr>
      </w:pPr>
    </w:p>
    <w:p w:rsidR="00E91452" w:rsidRDefault="00E91452" w:rsidP="009C542C">
      <w:pPr>
        <w:rPr>
          <w:rFonts w:ascii="Times New Roman" w:hAnsi="Times New Roman"/>
          <w:b/>
          <w:szCs w:val="22"/>
        </w:rPr>
      </w:pPr>
    </w:p>
    <w:p w:rsidR="00E91452" w:rsidRDefault="00E91452" w:rsidP="009C542C">
      <w:pPr>
        <w:rPr>
          <w:rFonts w:ascii="Times New Roman" w:hAnsi="Times New Roman"/>
          <w:b/>
          <w:szCs w:val="22"/>
        </w:rPr>
      </w:pPr>
    </w:p>
    <w:p w:rsidR="00E91452" w:rsidRPr="007F113D" w:rsidRDefault="00E91452" w:rsidP="009C542C">
      <w:pPr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ANEXO IX</w:t>
      </w: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DECLARAÇÃO</w:t>
      </w:r>
      <w:r w:rsidRPr="007F113D">
        <w:rPr>
          <w:rFonts w:ascii="Times New Roman" w:hAnsi="Times New Roman"/>
          <w:b/>
          <w:spacing w:val="-4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</w:t>
      </w:r>
      <w:r w:rsidRPr="007F113D">
        <w:rPr>
          <w:rFonts w:ascii="Times New Roman" w:hAnsi="Times New Roman"/>
          <w:b/>
          <w:spacing w:val="-4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RESERVA</w:t>
      </w:r>
      <w:r w:rsidRPr="007F113D">
        <w:rPr>
          <w:rFonts w:ascii="Times New Roman" w:hAnsi="Times New Roman"/>
          <w:b/>
          <w:spacing w:val="-2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</w:t>
      </w:r>
      <w:r w:rsidRPr="007F113D">
        <w:rPr>
          <w:rFonts w:ascii="Times New Roman" w:hAnsi="Times New Roman"/>
          <w:b/>
          <w:spacing w:val="-3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CARGOS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A94859" w:rsidP="002E28F8">
      <w:pPr>
        <w:pStyle w:val="Corpodetexto"/>
        <w:tabs>
          <w:tab w:val="left" w:pos="2365"/>
          <w:tab w:val="left" w:pos="5339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(Razão</w:t>
      </w:r>
      <w:r w:rsidRPr="007F113D">
        <w:rPr>
          <w:rFonts w:ascii="Times New Roman" w:hAnsi="Times New Roman"/>
          <w:spacing w:val="8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social</w:t>
      </w:r>
      <w:r w:rsidRPr="007F113D">
        <w:rPr>
          <w:rFonts w:ascii="Times New Roman" w:hAnsi="Times New Roman"/>
          <w:spacing w:val="9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9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empresa)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CNPJ</w:t>
      </w:r>
      <w:r w:rsidRPr="007F113D">
        <w:rPr>
          <w:rFonts w:ascii="Times New Roman" w:hAnsi="Times New Roman"/>
          <w:spacing w:val="9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3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sediada</w:t>
      </w:r>
      <w:r w:rsidRPr="007F113D">
        <w:rPr>
          <w:rFonts w:ascii="Times New Roman" w:hAnsi="Times New Roman"/>
          <w:spacing w:val="8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</w:t>
      </w:r>
      <w:r w:rsidRPr="007F113D">
        <w:rPr>
          <w:rFonts w:ascii="Times New Roman" w:hAnsi="Times New Roman"/>
          <w:szCs w:val="22"/>
          <w:u w:val="single"/>
        </w:rPr>
        <w:t xml:space="preserve"> (endereço)</w:t>
      </w:r>
      <w:r w:rsidRPr="007F113D">
        <w:rPr>
          <w:rFonts w:ascii="Times New Roman" w:hAnsi="Times New Roman"/>
          <w:szCs w:val="22"/>
          <w:u w:val="single"/>
        </w:rPr>
        <w:tab/>
      </w:r>
      <w:r w:rsidR="00EC3CEF" w:rsidRPr="007F113D">
        <w:rPr>
          <w:rFonts w:ascii="Times New Roman" w:hAnsi="Times New Roman"/>
          <w:szCs w:val="22"/>
        </w:rPr>
        <w:t>,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declara,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sob</w:t>
      </w:r>
      <w:r w:rsidR="00EC3CEF" w:rsidRPr="007F113D">
        <w:rPr>
          <w:rFonts w:ascii="Times New Roman" w:hAnsi="Times New Roman"/>
          <w:spacing w:val="7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as</w:t>
      </w:r>
      <w:r w:rsidR="00EC3CEF" w:rsidRPr="007F113D">
        <w:rPr>
          <w:rFonts w:ascii="Times New Roman" w:hAnsi="Times New Roman"/>
          <w:spacing w:val="1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penas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da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Lei</w:t>
      </w:r>
      <w:r w:rsidR="00EC3CEF" w:rsidRPr="007F113D">
        <w:rPr>
          <w:rFonts w:ascii="Times New Roman" w:hAnsi="Times New Roman"/>
          <w:spacing w:val="1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Federal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nº</w:t>
      </w:r>
      <w:r w:rsidR="00EC3CEF" w:rsidRPr="007F113D">
        <w:rPr>
          <w:rFonts w:ascii="Times New Roman" w:hAnsi="Times New Roman"/>
          <w:spacing w:val="9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14.133,</w:t>
      </w:r>
      <w:r w:rsidR="00EC3CEF" w:rsidRPr="007F113D">
        <w:rPr>
          <w:rFonts w:ascii="Times New Roman" w:hAnsi="Times New Roman"/>
          <w:spacing w:val="10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de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2021,</w:t>
      </w:r>
      <w:r w:rsidR="00EC3CEF" w:rsidRPr="007F113D">
        <w:rPr>
          <w:rFonts w:ascii="Times New Roman" w:hAnsi="Times New Roman"/>
          <w:spacing w:val="-47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que cumpre as exigências de reserva de cargos para pessoa com deficiência e para reabilitado da Previdência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Social,</w:t>
      </w:r>
      <w:r w:rsidR="00EC3CEF" w:rsidRPr="007F113D">
        <w:rPr>
          <w:rFonts w:ascii="Times New Roman" w:hAnsi="Times New Roman"/>
          <w:spacing w:val="-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previstas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em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lei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e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em</w:t>
      </w:r>
      <w:r w:rsidR="00EC3CEF" w:rsidRPr="007F113D">
        <w:rPr>
          <w:rFonts w:ascii="Times New Roman" w:hAnsi="Times New Roman"/>
          <w:spacing w:val="-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outras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normas</w:t>
      </w:r>
      <w:r w:rsidR="00EC3CEF" w:rsidRPr="007F113D">
        <w:rPr>
          <w:rFonts w:ascii="Times New Roman" w:hAnsi="Times New Roman"/>
          <w:spacing w:val="-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específicas.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i w:val="0"/>
          <w:color w:val="auto"/>
          <w:szCs w:val="22"/>
        </w:rPr>
        <w:t>LOCAL</w:t>
      </w:r>
      <w:r w:rsidRPr="007F113D">
        <w:rPr>
          <w:rFonts w:ascii="Times New Roman" w:hAnsi="Times New Roman" w:cs="Times New Roman"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E</w:t>
      </w:r>
      <w:r w:rsidRPr="007F113D">
        <w:rPr>
          <w:rFonts w:ascii="Times New Roman" w:hAnsi="Times New Roman" w:cs="Times New Roman"/>
          <w:i w:val="0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DATA</w:t>
      </w: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NOME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ASSINATURA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</w:t>
      </w: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640C44" w:rsidRPr="007F113D" w:rsidRDefault="00640C44" w:rsidP="002E28F8">
      <w:pPr>
        <w:jc w:val="center"/>
        <w:rPr>
          <w:rFonts w:ascii="Times New Roman" w:hAnsi="Times New Roman"/>
          <w:b/>
          <w:szCs w:val="22"/>
        </w:rPr>
      </w:pPr>
    </w:p>
    <w:p w:rsidR="00640C44" w:rsidRPr="007F113D" w:rsidRDefault="00640C44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E91452" w:rsidRDefault="00E91452" w:rsidP="002E28F8">
      <w:pPr>
        <w:jc w:val="center"/>
        <w:rPr>
          <w:rFonts w:ascii="Times New Roman" w:hAnsi="Times New Roman"/>
          <w:b/>
          <w:szCs w:val="22"/>
        </w:rPr>
      </w:pPr>
    </w:p>
    <w:p w:rsidR="00E91452" w:rsidRPr="007F113D" w:rsidRDefault="00E91452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ANEXO X</w:t>
      </w: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92138E" w:rsidRPr="007F113D" w:rsidRDefault="0092138E" w:rsidP="002E28F8">
      <w:pPr>
        <w:jc w:val="center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jc w:val="center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DECLARAÇÃO</w:t>
      </w:r>
      <w:r w:rsidRPr="007F113D">
        <w:rPr>
          <w:rFonts w:ascii="Times New Roman" w:hAnsi="Times New Roman"/>
          <w:b/>
          <w:spacing w:val="-2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</w:t>
      </w:r>
      <w:r w:rsidRPr="007F113D">
        <w:rPr>
          <w:rFonts w:ascii="Times New Roman" w:hAnsi="Times New Roman"/>
          <w:b/>
          <w:spacing w:val="-2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INTEGRALIDADE</w:t>
      </w:r>
      <w:r w:rsidRPr="007F113D">
        <w:rPr>
          <w:rFonts w:ascii="Times New Roman" w:hAnsi="Times New Roman"/>
          <w:b/>
          <w:spacing w:val="-1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</w:t>
      </w:r>
      <w:r w:rsidRPr="007F113D">
        <w:rPr>
          <w:rFonts w:ascii="Times New Roman" w:hAnsi="Times New Roman"/>
          <w:b/>
          <w:spacing w:val="-2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CUSTOS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b/>
          <w:szCs w:val="22"/>
        </w:rPr>
      </w:pPr>
    </w:p>
    <w:p w:rsidR="00EC3CEF" w:rsidRPr="007F113D" w:rsidRDefault="00A94859" w:rsidP="002E28F8">
      <w:pPr>
        <w:pStyle w:val="Corpodetexto"/>
        <w:tabs>
          <w:tab w:val="left" w:pos="2365"/>
          <w:tab w:val="left" w:pos="5339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(Razão</w:t>
      </w:r>
      <w:r w:rsidRPr="007F113D">
        <w:rPr>
          <w:rFonts w:ascii="Times New Roman" w:hAnsi="Times New Roman"/>
          <w:spacing w:val="8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social</w:t>
      </w:r>
      <w:r w:rsidRPr="007F113D">
        <w:rPr>
          <w:rFonts w:ascii="Times New Roman" w:hAnsi="Times New Roman"/>
          <w:spacing w:val="9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90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empresa)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CNPJ</w:t>
      </w:r>
      <w:r w:rsidRPr="007F113D">
        <w:rPr>
          <w:rFonts w:ascii="Times New Roman" w:hAnsi="Times New Roman"/>
          <w:spacing w:val="9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nº</w:t>
      </w:r>
      <w:r w:rsidRPr="007F113D">
        <w:rPr>
          <w:rFonts w:ascii="Times New Roman" w:hAnsi="Times New Roman"/>
          <w:szCs w:val="22"/>
          <w:u w:val="single"/>
        </w:rPr>
        <w:tab/>
      </w:r>
      <w:r w:rsidRPr="007F113D">
        <w:rPr>
          <w:rFonts w:ascii="Times New Roman" w:hAnsi="Times New Roman"/>
          <w:szCs w:val="22"/>
        </w:rPr>
        <w:t>,</w:t>
      </w:r>
      <w:r w:rsidRPr="007F113D">
        <w:rPr>
          <w:rFonts w:ascii="Times New Roman" w:hAnsi="Times New Roman"/>
          <w:spacing w:val="3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sediada</w:t>
      </w:r>
      <w:r w:rsidRPr="007F113D">
        <w:rPr>
          <w:rFonts w:ascii="Times New Roman" w:hAnsi="Times New Roman"/>
          <w:spacing w:val="89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em</w:t>
      </w:r>
      <w:r w:rsidRPr="007F113D">
        <w:rPr>
          <w:rFonts w:ascii="Times New Roman" w:hAnsi="Times New Roman"/>
          <w:szCs w:val="22"/>
          <w:u w:val="single"/>
        </w:rPr>
        <w:t xml:space="preserve"> (endereço)</w:t>
      </w:r>
      <w:r w:rsidRPr="007F113D">
        <w:rPr>
          <w:rFonts w:ascii="Times New Roman" w:hAnsi="Times New Roman"/>
          <w:szCs w:val="22"/>
          <w:u w:val="single"/>
        </w:rPr>
        <w:tab/>
      </w:r>
      <w:r w:rsidR="00EC3CEF" w:rsidRPr="007F113D">
        <w:rPr>
          <w:rFonts w:ascii="Times New Roman" w:hAnsi="Times New Roman"/>
          <w:szCs w:val="22"/>
        </w:rPr>
        <w:t>,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declara,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sob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as</w:t>
      </w:r>
      <w:r w:rsidR="00EC3CEF" w:rsidRPr="007F113D">
        <w:rPr>
          <w:rFonts w:ascii="Times New Roman" w:hAnsi="Times New Roman"/>
          <w:spacing w:val="1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penas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da</w:t>
      </w:r>
      <w:r w:rsidR="00EC3CEF" w:rsidRPr="007F113D">
        <w:rPr>
          <w:rFonts w:ascii="Times New Roman" w:hAnsi="Times New Roman"/>
          <w:spacing w:val="7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Lei</w:t>
      </w:r>
      <w:r w:rsidR="00EC3CEF" w:rsidRPr="007F113D">
        <w:rPr>
          <w:rFonts w:ascii="Times New Roman" w:hAnsi="Times New Roman"/>
          <w:spacing w:val="1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Federal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nº</w:t>
      </w:r>
      <w:r w:rsidR="00EC3CEF" w:rsidRPr="007F113D">
        <w:rPr>
          <w:rFonts w:ascii="Times New Roman" w:hAnsi="Times New Roman"/>
          <w:spacing w:val="9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14.133,</w:t>
      </w:r>
      <w:r w:rsidR="00EC3CEF" w:rsidRPr="007F113D">
        <w:rPr>
          <w:rFonts w:ascii="Times New Roman" w:hAnsi="Times New Roman"/>
          <w:spacing w:val="10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de</w:t>
      </w:r>
      <w:r w:rsidR="00EC3CEF" w:rsidRPr="007F113D">
        <w:rPr>
          <w:rFonts w:ascii="Times New Roman" w:hAnsi="Times New Roman"/>
          <w:spacing w:val="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2021,</w:t>
      </w:r>
      <w:r w:rsidR="00EC3CEF" w:rsidRPr="007F113D">
        <w:rPr>
          <w:rFonts w:ascii="Times New Roman" w:hAnsi="Times New Roman"/>
          <w:spacing w:val="-48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que a proposta econômica compreende a integralidade dos custos para atendimento dos direitos trabalhistas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assegurados na Constituição da República Federativa do Brasil, nas leis trabalhistas, nas normas infralegais, nas</w:t>
      </w:r>
      <w:r w:rsidR="00EC3CEF" w:rsidRPr="007F113D">
        <w:rPr>
          <w:rFonts w:ascii="Times New Roman" w:hAnsi="Times New Roman"/>
          <w:spacing w:val="-47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convenções coletivas de trabalho e nos termos de ajustamento de conduta vigentes na data de entrega das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propostas,</w:t>
      </w:r>
      <w:r w:rsidR="00EC3CEF" w:rsidRPr="007F113D">
        <w:rPr>
          <w:rFonts w:ascii="Times New Roman" w:hAnsi="Times New Roman"/>
          <w:spacing w:val="-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sob</w:t>
      </w:r>
      <w:r w:rsidR="00EC3CEF" w:rsidRPr="007F113D">
        <w:rPr>
          <w:rFonts w:ascii="Times New Roman" w:hAnsi="Times New Roman"/>
          <w:spacing w:val="1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pena</w:t>
      </w:r>
      <w:r w:rsidR="00EC3CEF" w:rsidRPr="007F113D">
        <w:rPr>
          <w:rFonts w:ascii="Times New Roman" w:hAnsi="Times New Roman"/>
          <w:spacing w:val="-2"/>
          <w:szCs w:val="22"/>
        </w:rPr>
        <w:t xml:space="preserve"> </w:t>
      </w:r>
      <w:r w:rsidR="00EC3CEF" w:rsidRPr="007F113D">
        <w:rPr>
          <w:rFonts w:ascii="Times New Roman" w:hAnsi="Times New Roman"/>
          <w:szCs w:val="22"/>
        </w:rPr>
        <w:t>de desclassificação.</w:t>
      </w:r>
    </w:p>
    <w:p w:rsidR="00EC3CEF" w:rsidRPr="007F113D" w:rsidRDefault="00EC3CEF" w:rsidP="002E28F8">
      <w:pPr>
        <w:pStyle w:val="Corpodetexto"/>
        <w:spacing w:after="0"/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i w:val="0"/>
          <w:color w:val="auto"/>
          <w:szCs w:val="22"/>
        </w:rPr>
        <w:t>LOCAL</w:t>
      </w:r>
      <w:r w:rsidRPr="007F113D">
        <w:rPr>
          <w:rFonts w:ascii="Times New Roman" w:hAnsi="Times New Roman" w:cs="Times New Roman"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E</w:t>
      </w:r>
      <w:r w:rsidRPr="007F113D">
        <w:rPr>
          <w:rFonts w:ascii="Times New Roman" w:hAnsi="Times New Roman" w:cs="Times New Roman"/>
          <w:i w:val="0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DATA</w:t>
      </w: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NOME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ASSINATURA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 xml:space="preserve">EMPRESA </w:t>
      </w: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Pr="007F113D" w:rsidRDefault="0092138E" w:rsidP="0092138E">
      <w:pPr>
        <w:rPr>
          <w:rFonts w:ascii="Times New Roman" w:hAnsi="Times New Roman"/>
          <w:szCs w:val="22"/>
        </w:rPr>
      </w:pPr>
    </w:p>
    <w:p w:rsidR="0092138E" w:rsidRDefault="0092138E" w:rsidP="0092138E">
      <w:pPr>
        <w:rPr>
          <w:rFonts w:ascii="Times New Roman" w:hAnsi="Times New Roman"/>
          <w:szCs w:val="22"/>
        </w:rPr>
      </w:pPr>
    </w:p>
    <w:p w:rsidR="00E91452" w:rsidRDefault="00E91452" w:rsidP="0092138E">
      <w:pPr>
        <w:rPr>
          <w:rFonts w:ascii="Times New Roman" w:hAnsi="Times New Roman"/>
          <w:szCs w:val="22"/>
        </w:rPr>
      </w:pPr>
    </w:p>
    <w:p w:rsidR="00E91452" w:rsidRDefault="00E91452" w:rsidP="0092138E">
      <w:pPr>
        <w:rPr>
          <w:rFonts w:ascii="Times New Roman" w:hAnsi="Times New Roman"/>
          <w:szCs w:val="22"/>
        </w:rPr>
      </w:pPr>
    </w:p>
    <w:p w:rsidR="00E91452" w:rsidRDefault="00E91452" w:rsidP="0092138E">
      <w:pPr>
        <w:rPr>
          <w:rFonts w:ascii="Times New Roman" w:hAnsi="Times New Roman"/>
          <w:szCs w:val="22"/>
        </w:rPr>
      </w:pPr>
    </w:p>
    <w:p w:rsidR="00E91452" w:rsidRDefault="00E91452" w:rsidP="0092138E">
      <w:pPr>
        <w:rPr>
          <w:rFonts w:ascii="Times New Roman" w:hAnsi="Times New Roman"/>
          <w:szCs w:val="22"/>
        </w:rPr>
      </w:pPr>
    </w:p>
    <w:p w:rsidR="00E91452" w:rsidRDefault="00E91452" w:rsidP="0092138E">
      <w:pPr>
        <w:rPr>
          <w:rFonts w:ascii="Times New Roman" w:hAnsi="Times New Roman"/>
          <w:szCs w:val="22"/>
        </w:rPr>
      </w:pPr>
    </w:p>
    <w:p w:rsidR="00E91452" w:rsidRDefault="00E91452" w:rsidP="0092138E">
      <w:pPr>
        <w:rPr>
          <w:rFonts w:ascii="Times New Roman" w:hAnsi="Times New Roman"/>
          <w:szCs w:val="22"/>
        </w:rPr>
      </w:pPr>
    </w:p>
    <w:p w:rsidR="00E91452" w:rsidRPr="007F113D" w:rsidRDefault="00E91452" w:rsidP="0092138E">
      <w:pPr>
        <w:rPr>
          <w:rFonts w:ascii="Times New Roman" w:hAnsi="Times New Roman"/>
          <w:szCs w:val="22"/>
        </w:rPr>
      </w:pPr>
    </w:p>
    <w:p w:rsidR="00EC3CEF" w:rsidRPr="007F113D" w:rsidRDefault="00EC3CEF" w:rsidP="00187675">
      <w:pPr>
        <w:jc w:val="center"/>
        <w:rPr>
          <w:rFonts w:ascii="Times New Roman" w:hAnsi="Times New Roman"/>
          <w:b/>
          <w:bCs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 xml:space="preserve">ANEXO </w:t>
      </w:r>
      <w:r w:rsidR="0092138E" w:rsidRPr="007F113D">
        <w:rPr>
          <w:rFonts w:ascii="Times New Roman" w:hAnsi="Times New Roman"/>
          <w:b/>
          <w:bCs/>
          <w:szCs w:val="22"/>
        </w:rPr>
        <w:t>XI</w:t>
      </w:r>
    </w:p>
    <w:p w:rsidR="00EC3CEF" w:rsidRPr="007F113D" w:rsidRDefault="00EC3CEF" w:rsidP="002E28F8">
      <w:pPr>
        <w:rPr>
          <w:rFonts w:ascii="Times New Roman" w:hAnsi="Times New Roman"/>
          <w:szCs w:val="22"/>
        </w:rPr>
      </w:pPr>
    </w:p>
    <w:p w:rsidR="000561E6" w:rsidRPr="007F113D" w:rsidRDefault="000561E6" w:rsidP="0018767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b/>
          <w:bCs/>
          <w:color w:val="000000"/>
          <w:szCs w:val="22"/>
        </w:rPr>
      </w:pPr>
      <w:r w:rsidRPr="007F113D">
        <w:rPr>
          <w:rFonts w:ascii="Times New Roman" w:eastAsiaTheme="minorHAnsi" w:hAnsi="Times New Roman"/>
          <w:b/>
          <w:bCs/>
          <w:color w:val="000000"/>
          <w:szCs w:val="22"/>
        </w:rPr>
        <w:t>DECLARAÇÃO DE CUMPRIMENTO DA LEI GERAL DE PROTEÇÃO DE DADOS</w:t>
      </w:r>
      <w:r w:rsidR="00720E50" w:rsidRPr="007F113D">
        <w:rPr>
          <w:rFonts w:ascii="Times New Roman" w:eastAsiaTheme="minorHAnsi" w:hAnsi="Times New Roman"/>
          <w:b/>
          <w:bCs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b/>
          <w:bCs/>
          <w:color w:val="000000"/>
          <w:szCs w:val="22"/>
        </w:rPr>
        <w:t>PESSOAIS</w:t>
      </w:r>
      <w:r w:rsidR="00720E50" w:rsidRPr="007F113D">
        <w:rPr>
          <w:rFonts w:ascii="Times New Roman" w:eastAsiaTheme="minorHAnsi" w:hAnsi="Times New Roman"/>
          <w:b/>
          <w:bCs/>
          <w:color w:val="000000"/>
          <w:szCs w:val="22"/>
        </w:rPr>
        <w:t xml:space="preserve"> (LGPD)</w:t>
      </w:r>
      <w:r w:rsidRPr="007F113D">
        <w:rPr>
          <w:rFonts w:ascii="Times New Roman" w:eastAsiaTheme="minorHAnsi" w:hAnsi="Times New Roman"/>
          <w:b/>
          <w:bCs/>
          <w:color w:val="000000"/>
          <w:szCs w:val="22"/>
        </w:rPr>
        <w:t xml:space="preserve"> - LEI N. 13.709/2018</w:t>
      </w:r>
    </w:p>
    <w:p w:rsidR="0092138E" w:rsidRPr="007F113D" w:rsidRDefault="0092138E" w:rsidP="0018767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szCs w:val="22"/>
        </w:rPr>
      </w:pPr>
    </w:p>
    <w:p w:rsidR="0092138E" w:rsidRPr="007F113D" w:rsidRDefault="0092138E" w:rsidP="0018767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szCs w:val="22"/>
        </w:rPr>
      </w:pPr>
    </w:p>
    <w:p w:rsidR="000561E6" w:rsidRPr="007F113D" w:rsidRDefault="000561E6" w:rsidP="0018767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szCs w:val="22"/>
        </w:rPr>
      </w:pPr>
      <w:r w:rsidRPr="007F113D">
        <w:rPr>
          <w:rFonts w:ascii="Times New Roman" w:eastAsiaTheme="minorHAnsi" w:hAnsi="Times New Roman"/>
          <w:color w:val="000000"/>
          <w:szCs w:val="22"/>
        </w:rPr>
        <w:t>1. É vedada às partes a utilização de todo e qualquer dado pessoal repassado em decorrência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>da execução contratual para finalidade distinta daquela do objeto da contratação, sob pena de responsabilização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>administrativa, civil e criminal.</w:t>
      </w:r>
    </w:p>
    <w:p w:rsidR="000561E6" w:rsidRPr="007F113D" w:rsidRDefault="000561E6" w:rsidP="0018767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szCs w:val="22"/>
        </w:rPr>
      </w:pPr>
      <w:r w:rsidRPr="007F113D">
        <w:rPr>
          <w:rFonts w:ascii="Times New Roman" w:eastAsiaTheme="minorHAnsi" w:hAnsi="Times New Roman"/>
          <w:color w:val="000000"/>
          <w:szCs w:val="22"/>
        </w:rPr>
        <w:t>2. As partes se comprometem a manter sigilo e confidencialidade de todas as informações –em especial os dados pessoais e os dados pessoais sensíveis – repassadas em decorrência da execução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>contratual, em consonância com o disposto na Lei n. 13.709/2018, sendo vedado o repasse das informações a outras empresas ou pessoas, salvo aquelas decorrentes de obrigações legais ou para viabilizar o cumprimento do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>edital/instrumento contratual.</w:t>
      </w:r>
    </w:p>
    <w:p w:rsidR="000561E6" w:rsidRPr="007F113D" w:rsidRDefault="000561E6" w:rsidP="0018767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szCs w:val="22"/>
        </w:rPr>
      </w:pPr>
      <w:r w:rsidRPr="007F113D">
        <w:rPr>
          <w:rFonts w:ascii="Times New Roman" w:eastAsiaTheme="minorHAnsi" w:hAnsi="Times New Roman"/>
          <w:color w:val="000000"/>
          <w:szCs w:val="22"/>
        </w:rPr>
        <w:t>3. As partes responderão administrativa e judicialmente, em caso de causarem danos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>patrimoniais, morais, individual ou coletivo, aos titulares de dados pessoais, repassados em decorrência da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>execução contratual, por inobservância à LGPD.</w:t>
      </w:r>
    </w:p>
    <w:p w:rsidR="000561E6" w:rsidRPr="007F113D" w:rsidRDefault="000561E6" w:rsidP="0018767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szCs w:val="22"/>
        </w:rPr>
      </w:pPr>
      <w:r w:rsidRPr="007F113D">
        <w:rPr>
          <w:rFonts w:ascii="Times New Roman" w:eastAsiaTheme="minorHAnsi" w:hAnsi="Times New Roman"/>
          <w:color w:val="000000"/>
          <w:szCs w:val="22"/>
        </w:rPr>
        <w:t>4. Em atendimento ao disposto na Lei n. 13.709/2018 - Lei Geral de Proteção de Dados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 xml:space="preserve">Pessoais (LGPD), o 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>município</w:t>
      </w:r>
      <w:r w:rsidRPr="007F113D">
        <w:rPr>
          <w:rFonts w:ascii="Times New Roman" w:eastAsiaTheme="minorHAnsi" w:hAnsi="Times New Roman"/>
          <w:color w:val="000000"/>
          <w:szCs w:val="22"/>
        </w:rPr>
        <w:t xml:space="preserve">, para a execução do serviço objeto 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>do</w:t>
      </w:r>
      <w:r w:rsidRPr="007F113D">
        <w:rPr>
          <w:rFonts w:ascii="Times New Roman" w:eastAsiaTheme="minorHAnsi" w:hAnsi="Times New Roman"/>
          <w:color w:val="000000"/>
          <w:szCs w:val="22"/>
        </w:rPr>
        <w:t xml:space="preserve"> edital, terá acesso aos dados pessoais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>dos representantes da LICITANTE, tais como: número do CPF e do RG, endere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>ç</w:t>
      </w:r>
      <w:r w:rsidRPr="007F113D">
        <w:rPr>
          <w:rFonts w:ascii="Times New Roman" w:eastAsiaTheme="minorHAnsi" w:hAnsi="Times New Roman"/>
          <w:color w:val="000000"/>
          <w:szCs w:val="22"/>
        </w:rPr>
        <w:t>o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>eletrônico e residencial, cópia do documento de identificação.</w:t>
      </w:r>
    </w:p>
    <w:p w:rsidR="000561E6" w:rsidRPr="007F113D" w:rsidRDefault="000561E6" w:rsidP="00187675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color w:val="000000"/>
          <w:szCs w:val="22"/>
        </w:rPr>
      </w:pPr>
      <w:r w:rsidRPr="007F113D">
        <w:rPr>
          <w:rFonts w:ascii="Times New Roman" w:eastAsiaTheme="minorHAnsi" w:hAnsi="Times New Roman"/>
          <w:color w:val="000000"/>
          <w:szCs w:val="22"/>
        </w:rPr>
        <w:t>5. A LICITANTE declara que tem ciência da existência da Lei Geral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>de Proteção de Dados Pessoais (LGPD) e, se compromete a adequar todos os procedimentos internos ao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 xml:space="preserve">disposto na legislação, com intuito de proteção dos dados pessoais repassados pelo 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>município</w:t>
      </w:r>
      <w:r w:rsidRPr="007F113D">
        <w:rPr>
          <w:rFonts w:ascii="Times New Roman" w:eastAsiaTheme="minorHAnsi" w:hAnsi="Times New Roman"/>
          <w:color w:val="000000"/>
          <w:szCs w:val="22"/>
        </w:rPr>
        <w:t>.</w:t>
      </w:r>
    </w:p>
    <w:p w:rsidR="000561E6" w:rsidRPr="007F113D" w:rsidRDefault="000561E6" w:rsidP="00187675">
      <w:pPr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eastAsiaTheme="minorHAnsi" w:hAnsi="Times New Roman"/>
          <w:color w:val="000000"/>
          <w:szCs w:val="22"/>
        </w:rPr>
        <w:t xml:space="preserve">6. A LICITANTE fica obrigada a comunicar 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o </w:t>
      </w:r>
      <w:r w:rsidR="00A3555F" w:rsidRPr="007F113D">
        <w:rPr>
          <w:rFonts w:ascii="Times New Roman" w:eastAsiaTheme="minorHAnsi" w:hAnsi="Times New Roman"/>
          <w:color w:val="000000"/>
          <w:szCs w:val="22"/>
        </w:rPr>
        <w:t>município</w:t>
      </w:r>
      <w:r w:rsidRPr="007F113D">
        <w:rPr>
          <w:rFonts w:ascii="Times New Roman" w:eastAsiaTheme="minorHAnsi" w:hAnsi="Times New Roman"/>
          <w:color w:val="000000"/>
          <w:szCs w:val="22"/>
        </w:rPr>
        <w:t>, em até 24(vinte e quatro) horas, qualquer incidente de acessos não autorizados aos dados pessoais, situações acidentais ou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>ilícitas de destruição, perda, alteração, comunicação ou qualquer forma de tratamento inadequado ou ilícito que</w:t>
      </w:r>
      <w:r w:rsidR="00720E50" w:rsidRPr="007F113D">
        <w:rPr>
          <w:rFonts w:ascii="Times New Roman" w:eastAsiaTheme="minorHAnsi" w:hAnsi="Times New Roman"/>
          <w:color w:val="000000"/>
          <w:szCs w:val="22"/>
        </w:rPr>
        <w:t xml:space="preserve"> </w:t>
      </w:r>
      <w:r w:rsidRPr="007F113D">
        <w:rPr>
          <w:rFonts w:ascii="Times New Roman" w:eastAsiaTheme="minorHAnsi" w:hAnsi="Times New Roman"/>
          <w:color w:val="000000"/>
          <w:szCs w:val="22"/>
        </w:rPr>
        <w:t xml:space="preserve">possa vir a impactar e/ou afetar o </w:t>
      </w:r>
      <w:r w:rsidR="00A3555F" w:rsidRPr="007F113D">
        <w:rPr>
          <w:rFonts w:ascii="Times New Roman" w:eastAsiaTheme="minorHAnsi" w:hAnsi="Times New Roman"/>
          <w:color w:val="000000"/>
          <w:szCs w:val="22"/>
        </w:rPr>
        <w:t>município</w:t>
      </w:r>
      <w:r w:rsidRPr="007F113D">
        <w:rPr>
          <w:rFonts w:ascii="Times New Roman" w:eastAsiaTheme="minorHAnsi" w:hAnsi="Times New Roman"/>
          <w:color w:val="000000"/>
          <w:szCs w:val="22"/>
        </w:rPr>
        <w:t>, bem como adotar as providências dispostas no art. 48 da LGPD.</w:t>
      </w:r>
    </w:p>
    <w:p w:rsidR="000561E6" w:rsidRPr="007F113D" w:rsidRDefault="000561E6" w:rsidP="00187675">
      <w:pPr>
        <w:jc w:val="both"/>
        <w:rPr>
          <w:rFonts w:ascii="Times New Roman" w:hAnsi="Times New Roman"/>
          <w:szCs w:val="22"/>
        </w:rPr>
      </w:pPr>
    </w:p>
    <w:p w:rsidR="000561E6" w:rsidRPr="007F113D" w:rsidRDefault="000561E6" w:rsidP="00187675">
      <w:pPr>
        <w:jc w:val="both"/>
        <w:rPr>
          <w:rFonts w:ascii="Times New Roman" w:hAnsi="Times New Roman"/>
          <w:szCs w:val="22"/>
        </w:rPr>
      </w:pPr>
    </w:p>
    <w:p w:rsidR="00720E50" w:rsidRPr="007F113D" w:rsidRDefault="00720E50" w:rsidP="00720E50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</w:p>
    <w:p w:rsidR="00720E50" w:rsidRPr="007F113D" w:rsidRDefault="00720E50" w:rsidP="00720E50">
      <w:pPr>
        <w:pStyle w:val="Ttulo4"/>
        <w:spacing w:before="0"/>
        <w:rPr>
          <w:rFonts w:ascii="Times New Roman" w:hAnsi="Times New Roman" w:cs="Times New Roman"/>
          <w:i w:val="0"/>
          <w:color w:val="auto"/>
          <w:szCs w:val="22"/>
        </w:rPr>
      </w:pPr>
      <w:r w:rsidRPr="007F113D">
        <w:rPr>
          <w:rFonts w:ascii="Times New Roman" w:hAnsi="Times New Roman" w:cs="Times New Roman"/>
          <w:i w:val="0"/>
          <w:color w:val="auto"/>
          <w:szCs w:val="22"/>
        </w:rPr>
        <w:t>LOCAL</w:t>
      </w:r>
      <w:r w:rsidRPr="007F113D">
        <w:rPr>
          <w:rFonts w:ascii="Times New Roman" w:hAnsi="Times New Roman" w:cs="Times New Roman"/>
          <w:i w:val="0"/>
          <w:color w:val="auto"/>
          <w:spacing w:val="-2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E</w:t>
      </w:r>
      <w:r w:rsidRPr="007F113D">
        <w:rPr>
          <w:rFonts w:ascii="Times New Roman" w:hAnsi="Times New Roman" w:cs="Times New Roman"/>
          <w:i w:val="0"/>
          <w:color w:val="auto"/>
          <w:spacing w:val="-1"/>
          <w:szCs w:val="22"/>
        </w:rPr>
        <w:t xml:space="preserve"> </w:t>
      </w:r>
      <w:r w:rsidRPr="007F113D">
        <w:rPr>
          <w:rFonts w:ascii="Times New Roman" w:hAnsi="Times New Roman" w:cs="Times New Roman"/>
          <w:i w:val="0"/>
          <w:color w:val="auto"/>
          <w:szCs w:val="22"/>
        </w:rPr>
        <w:t>DATA</w:t>
      </w:r>
    </w:p>
    <w:p w:rsidR="00720E50" w:rsidRPr="007F113D" w:rsidRDefault="00720E50" w:rsidP="00720E50">
      <w:pPr>
        <w:rPr>
          <w:szCs w:val="22"/>
        </w:rPr>
      </w:pPr>
    </w:p>
    <w:p w:rsidR="00720E50" w:rsidRPr="007F113D" w:rsidRDefault="00720E50" w:rsidP="00720E50">
      <w:pPr>
        <w:rPr>
          <w:szCs w:val="22"/>
        </w:rPr>
      </w:pPr>
    </w:p>
    <w:p w:rsidR="00720E50" w:rsidRPr="007F113D" w:rsidRDefault="00720E50" w:rsidP="00720E50">
      <w:pPr>
        <w:rPr>
          <w:szCs w:val="22"/>
        </w:rPr>
      </w:pPr>
    </w:p>
    <w:p w:rsidR="00720E50" w:rsidRPr="007F113D" w:rsidRDefault="00720E50" w:rsidP="00720E50">
      <w:pPr>
        <w:rPr>
          <w:szCs w:val="22"/>
        </w:rPr>
      </w:pPr>
    </w:p>
    <w:p w:rsidR="00720E50" w:rsidRPr="007F113D" w:rsidRDefault="00720E50" w:rsidP="00720E50">
      <w:pPr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NOME</w:t>
      </w:r>
      <w:r w:rsidRPr="007F113D">
        <w:rPr>
          <w:rFonts w:ascii="Times New Roman" w:hAnsi="Times New Roman"/>
          <w:spacing w:val="-2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ASSINATURA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DO</w:t>
      </w:r>
      <w:r w:rsidRPr="007F113D">
        <w:rPr>
          <w:rFonts w:ascii="Times New Roman" w:hAnsi="Times New Roman"/>
          <w:spacing w:val="-3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REPRESENTANTE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>DA</w:t>
      </w:r>
      <w:r w:rsidRPr="007F113D">
        <w:rPr>
          <w:rFonts w:ascii="Times New Roman" w:hAnsi="Times New Roman"/>
          <w:spacing w:val="-1"/>
          <w:szCs w:val="22"/>
        </w:rPr>
        <w:t xml:space="preserve"> </w:t>
      </w:r>
      <w:r w:rsidRPr="007F113D">
        <w:rPr>
          <w:rFonts w:ascii="Times New Roman" w:hAnsi="Times New Roman"/>
          <w:szCs w:val="22"/>
        </w:rPr>
        <w:t xml:space="preserve">EMPRESA </w:t>
      </w:r>
    </w:p>
    <w:p w:rsidR="000561E6" w:rsidRPr="007F113D" w:rsidRDefault="000561E6" w:rsidP="00187675">
      <w:pPr>
        <w:jc w:val="both"/>
        <w:rPr>
          <w:rFonts w:ascii="Times New Roman" w:hAnsi="Times New Roman"/>
          <w:szCs w:val="22"/>
        </w:rPr>
      </w:pPr>
    </w:p>
    <w:p w:rsidR="000561E6" w:rsidRPr="007F113D" w:rsidRDefault="000561E6" w:rsidP="002E28F8">
      <w:pPr>
        <w:rPr>
          <w:rFonts w:ascii="Times New Roman" w:hAnsi="Times New Roman"/>
          <w:szCs w:val="22"/>
        </w:rPr>
      </w:pPr>
    </w:p>
    <w:p w:rsidR="00187675" w:rsidRPr="007F113D" w:rsidRDefault="00187675" w:rsidP="002E28F8">
      <w:pPr>
        <w:rPr>
          <w:rFonts w:ascii="Times New Roman" w:hAnsi="Times New Roman"/>
          <w:szCs w:val="22"/>
        </w:rPr>
      </w:pPr>
    </w:p>
    <w:p w:rsidR="00187675" w:rsidRPr="007F113D" w:rsidRDefault="00187675" w:rsidP="002E28F8">
      <w:pPr>
        <w:rPr>
          <w:rFonts w:ascii="Times New Roman" w:hAnsi="Times New Roman"/>
          <w:szCs w:val="22"/>
        </w:rPr>
      </w:pPr>
    </w:p>
    <w:p w:rsidR="00187675" w:rsidRPr="007F113D" w:rsidRDefault="00187675" w:rsidP="002E28F8">
      <w:pPr>
        <w:rPr>
          <w:rFonts w:ascii="Times New Roman" w:hAnsi="Times New Roman"/>
          <w:szCs w:val="22"/>
        </w:rPr>
      </w:pPr>
    </w:p>
    <w:p w:rsidR="00071E90" w:rsidRPr="007F113D" w:rsidRDefault="00071E90" w:rsidP="002E28F8">
      <w:pPr>
        <w:rPr>
          <w:rFonts w:ascii="Times New Roman" w:hAnsi="Times New Roman"/>
          <w:szCs w:val="22"/>
        </w:rPr>
      </w:pPr>
    </w:p>
    <w:p w:rsidR="00071E90" w:rsidRPr="007F113D" w:rsidRDefault="00071E90" w:rsidP="002E28F8">
      <w:pPr>
        <w:rPr>
          <w:rFonts w:ascii="Times New Roman" w:hAnsi="Times New Roman"/>
          <w:szCs w:val="22"/>
        </w:rPr>
      </w:pPr>
    </w:p>
    <w:p w:rsidR="00071E90" w:rsidRPr="007F113D" w:rsidRDefault="00071E90" w:rsidP="002E28F8">
      <w:pPr>
        <w:rPr>
          <w:rFonts w:ascii="Times New Roman" w:hAnsi="Times New Roman"/>
          <w:szCs w:val="22"/>
        </w:rPr>
      </w:pPr>
    </w:p>
    <w:p w:rsidR="00187675" w:rsidRPr="007F113D" w:rsidRDefault="00187675" w:rsidP="002E28F8">
      <w:pPr>
        <w:rPr>
          <w:rFonts w:ascii="Times New Roman" w:hAnsi="Times New Roman"/>
          <w:szCs w:val="22"/>
        </w:rPr>
      </w:pPr>
    </w:p>
    <w:p w:rsidR="00640C44" w:rsidRPr="007F113D" w:rsidRDefault="00640C44" w:rsidP="002E28F8">
      <w:pPr>
        <w:rPr>
          <w:rFonts w:ascii="Times New Roman" w:hAnsi="Times New Roman"/>
          <w:szCs w:val="22"/>
        </w:rPr>
      </w:pPr>
    </w:p>
    <w:p w:rsidR="00187675" w:rsidRPr="007F113D" w:rsidRDefault="00187675" w:rsidP="002E28F8">
      <w:pPr>
        <w:rPr>
          <w:rFonts w:ascii="Times New Roman" w:hAnsi="Times New Roman"/>
          <w:szCs w:val="22"/>
        </w:rPr>
      </w:pPr>
    </w:p>
    <w:p w:rsidR="00187675" w:rsidRDefault="00187675" w:rsidP="002E28F8">
      <w:pPr>
        <w:rPr>
          <w:rFonts w:ascii="Times New Roman" w:hAnsi="Times New Roman"/>
          <w:szCs w:val="22"/>
        </w:rPr>
      </w:pPr>
    </w:p>
    <w:p w:rsidR="00E91452" w:rsidRDefault="00E91452" w:rsidP="002E28F8">
      <w:pPr>
        <w:rPr>
          <w:rFonts w:ascii="Times New Roman" w:hAnsi="Times New Roman"/>
          <w:szCs w:val="22"/>
        </w:rPr>
      </w:pPr>
    </w:p>
    <w:p w:rsidR="00E91452" w:rsidRPr="007F113D" w:rsidRDefault="00E91452" w:rsidP="002E28F8">
      <w:pPr>
        <w:rPr>
          <w:rFonts w:ascii="Times New Roman" w:hAnsi="Times New Roman"/>
          <w:szCs w:val="22"/>
        </w:rPr>
      </w:pPr>
    </w:p>
    <w:p w:rsidR="00187675" w:rsidRPr="007F113D" w:rsidRDefault="00187675" w:rsidP="00187675">
      <w:pPr>
        <w:jc w:val="center"/>
        <w:rPr>
          <w:rFonts w:ascii="Times New Roman" w:hAnsi="Times New Roman"/>
          <w:b/>
          <w:bCs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ANEXO XII</w:t>
      </w:r>
    </w:p>
    <w:p w:rsidR="000561E6" w:rsidRPr="007F113D" w:rsidRDefault="000561E6" w:rsidP="002E28F8">
      <w:pPr>
        <w:rPr>
          <w:rFonts w:ascii="Times New Roman" w:hAnsi="Times New Roman"/>
          <w:szCs w:val="22"/>
        </w:rPr>
      </w:pPr>
    </w:p>
    <w:p w:rsidR="000561E6" w:rsidRPr="007F113D" w:rsidRDefault="000561E6" w:rsidP="00187675">
      <w:pPr>
        <w:jc w:val="both"/>
        <w:rPr>
          <w:rFonts w:ascii="Times New Roman" w:hAnsi="Times New Roman"/>
          <w:szCs w:val="22"/>
        </w:rPr>
      </w:pPr>
    </w:p>
    <w:p w:rsidR="00EC3CEF" w:rsidRPr="007F113D" w:rsidRDefault="00187675" w:rsidP="00276359">
      <w:pPr>
        <w:jc w:val="center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MINUTA DE CONTRATO</w:t>
      </w:r>
      <w:r w:rsidRPr="007F113D">
        <w:rPr>
          <w:rFonts w:ascii="Times New Roman" w:hAnsi="Times New Roman"/>
          <w:szCs w:val="22"/>
        </w:rPr>
        <w:t xml:space="preserve"> </w:t>
      </w:r>
      <w:r w:rsidRPr="007F113D">
        <w:rPr>
          <w:rFonts w:ascii="Times New Roman" w:hAnsi="Times New Roman"/>
          <w:b/>
          <w:szCs w:val="22"/>
        </w:rPr>
        <w:t>DE FORNECIMENTO</w:t>
      </w:r>
      <w:r w:rsidRPr="007F113D">
        <w:rPr>
          <w:rStyle w:val="Refdenotaderodap"/>
          <w:rFonts w:ascii="Times New Roman" w:hAnsi="Times New Roman"/>
          <w:b/>
          <w:szCs w:val="22"/>
        </w:rPr>
        <w:footnoteReference w:id="1"/>
      </w:r>
    </w:p>
    <w:p w:rsidR="008A6F91" w:rsidRPr="007F113D" w:rsidRDefault="008A6F91" w:rsidP="00187675">
      <w:pPr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Contrato de [...] n.º [...]</w:t>
      </w:r>
    </w:p>
    <w:p w:rsidR="00187675" w:rsidRPr="007F113D" w:rsidRDefault="00187675" w:rsidP="00187675">
      <w:pPr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Processo Licitatório nº</w:t>
      </w: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 xml:space="preserve">Aos [...] dias do mês de [...] do ano de [...], de um lado o Município de [...], </w:t>
      </w:r>
      <w:r w:rsidRPr="007F113D">
        <w:rPr>
          <w:rFonts w:ascii="Times New Roman" w:eastAsia="MS Mincho" w:hAnsi="Times New Roman"/>
          <w:szCs w:val="22"/>
        </w:rPr>
        <w:t xml:space="preserve">pessoa jurídica de direito público, inscrito no CNPJ sob o n.º [...], com sede na Rua/Av. [...], n.º [...],Estado [...], neste ato representado pelo Prefeito Municipal, Sr. (Sra.) [...], inscrito(a) no CPF n.º [...], doravante denominado simplesmente de </w:t>
      </w:r>
      <w:r w:rsidRPr="007F113D">
        <w:rPr>
          <w:rFonts w:ascii="Times New Roman" w:hAnsi="Times New Roman"/>
          <w:b/>
          <w:bCs/>
          <w:szCs w:val="22"/>
        </w:rPr>
        <w:t>CONTRATANTE</w:t>
      </w:r>
      <w:r w:rsidRPr="007F113D">
        <w:rPr>
          <w:rFonts w:ascii="Times New Roman" w:hAnsi="Times New Roman"/>
          <w:szCs w:val="22"/>
        </w:rPr>
        <w:t xml:space="preserve"> e, de outro lado, [...], pessoa jurídica de direito privado, inscrita no CNPJ sob n.º [...], com sede na Rua/Av. [...]</w:t>
      </w:r>
      <w:r w:rsidRPr="007F113D">
        <w:rPr>
          <w:rFonts w:ascii="Times New Roman" w:eastAsia="MS Mincho" w:hAnsi="Times New Roman"/>
          <w:szCs w:val="22"/>
        </w:rPr>
        <w:t>, n.º [...], bairro [...], cidade de [...], Estado [...], neste ato representado pelo seu diretor, Sr. (Sra.) [...]</w:t>
      </w:r>
      <w:r w:rsidRPr="007F113D">
        <w:rPr>
          <w:rFonts w:ascii="Times New Roman" w:hAnsi="Times New Roman"/>
          <w:szCs w:val="22"/>
        </w:rPr>
        <w:t xml:space="preserve">, </w:t>
      </w:r>
      <w:r w:rsidRPr="007F113D">
        <w:rPr>
          <w:rFonts w:ascii="Times New Roman" w:eastAsia="MS Mincho" w:hAnsi="Times New Roman"/>
          <w:szCs w:val="22"/>
        </w:rPr>
        <w:t xml:space="preserve">brasileiro(a), maior, residente e domiciliado(a) na Rua/Av. [...], n.º [...], </w:t>
      </w:r>
      <w:r w:rsidRPr="007F113D">
        <w:rPr>
          <w:rFonts w:ascii="Times New Roman" w:hAnsi="Times New Roman"/>
          <w:szCs w:val="22"/>
        </w:rPr>
        <w:t xml:space="preserve">Município de [...], Estado [...], </w:t>
      </w:r>
      <w:r w:rsidRPr="007F113D">
        <w:rPr>
          <w:rFonts w:ascii="Times New Roman" w:eastAsia="MS Mincho" w:hAnsi="Times New Roman"/>
          <w:szCs w:val="22"/>
        </w:rPr>
        <w:t xml:space="preserve">inscrito(a) no CPF n.º [...], </w:t>
      </w:r>
      <w:r w:rsidRPr="007F113D">
        <w:rPr>
          <w:rFonts w:ascii="Times New Roman" w:hAnsi="Times New Roman"/>
          <w:szCs w:val="22"/>
        </w:rPr>
        <w:t xml:space="preserve">doravante denominada simplesmente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 xml:space="preserve">, celebram este contrato,  regido pelas cláusulas e condições que seguem. </w:t>
      </w: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b/>
          <w:szCs w:val="22"/>
        </w:rPr>
      </w:pP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bCs/>
          <w:szCs w:val="22"/>
        </w:rPr>
      </w:pPr>
      <w:r w:rsidRPr="007F113D">
        <w:rPr>
          <w:rFonts w:ascii="Times New Roman" w:hAnsi="Times New Roman"/>
          <w:b/>
          <w:szCs w:val="22"/>
        </w:rPr>
        <w:t>CLÁUSULA PRIMEIRA – FUNDAMENTAÇÃO</w:t>
      </w:r>
      <w:r w:rsidRPr="007F113D">
        <w:rPr>
          <w:rFonts w:ascii="Times New Roman" w:hAnsi="Times New Roman"/>
          <w:bCs/>
          <w:szCs w:val="22"/>
        </w:rPr>
        <w:t xml:space="preserve"> </w:t>
      </w:r>
    </w:p>
    <w:p w:rsidR="008A6F91" w:rsidRPr="007F113D" w:rsidRDefault="00C0677F" w:rsidP="00187675">
      <w:pPr>
        <w:tabs>
          <w:tab w:val="left" w:pos="1418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1.1</w:t>
      </w:r>
      <w:r w:rsidRPr="007F113D">
        <w:rPr>
          <w:rFonts w:ascii="Times New Roman" w:hAnsi="Times New Roman"/>
          <w:szCs w:val="22"/>
        </w:rPr>
        <w:t xml:space="preserve">. </w:t>
      </w:r>
      <w:r w:rsidR="008A6F91" w:rsidRPr="007F113D">
        <w:rPr>
          <w:rFonts w:ascii="Times New Roman" w:hAnsi="Times New Roman"/>
          <w:szCs w:val="22"/>
        </w:rPr>
        <w:t xml:space="preserve">Este contrato é fundamentado no procedimento realizado pelo </w:t>
      </w:r>
      <w:r w:rsidR="008A6F91" w:rsidRPr="007F113D">
        <w:rPr>
          <w:rFonts w:ascii="Times New Roman" w:hAnsi="Times New Roman"/>
          <w:b/>
          <w:bCs/>
          <w:szCs w:val="22"/>
        </w:rPr>
        <w:t>CONTRATANTE</w:t>
      </w:r>
      <w:r w:rsidR="008A6F91" w:rsidRPr="007F113D">
        <w:rPr>
          <w:rFonts w:ascii="Times New Roman" w:hAnsi="Times New Roman"/>
          <w:szCs w:val="22"/>
        </w:rPr>
        <w:t xml:space="preserve"> através do edital de licitação n.º [...]</w:t>
      </w:r>
      <w:r w:rsidR="008A6F91" w:rsidRPr="007F113D">
        <w:rPr>
          <w:rStyle w:val="Refdenotaderodap"/>
          <w:rFonts w:ascii="Times New Roman" w:hAnsi="Times New Roman"/>
          <w:szCs w:val="22"/>
        </w:rPr>
        <w:footnoteReference w:id="2"/>
      </w:r>
      <w:r w:rsidR="008A6F91" w:rsidRPr="007F113D">
        <w:rPr>
          <w:rFonts w:ascii="Times New Roman" w:hAnsi="Times New Roman"/>
          <w:szCs w:val="22"/>
        </w:rPr>
        <w:t xml:space="preserve"> e na proposta vencedora, conforme termos de homologação e de adjudicação datados de [...], e se regerá pelas cláusulas aqui previstas, bem como pelas normas da Lei Federal n.º 14.133/2021, suas alterações e demais dispositivos legais aplicáveis, inclusive os regulamentos editados pelo </w:t>
      </w:r>
      <w:r w:rsidR="008A6F91" w:rsidRPr="007F113D">
        <w:rPr>
          <w:rFonts w:ascii="Times New Roman" w:hAnsi="Times New Roman"/>
          <w:b/>
          <w:bCs/>
          <w:szCs w:val="22"/>
        </w:rPr>
        <w:t>CONTRATANTE</w:t>
      </w:r>
      <w:r w:rsidR="008A6F91" w:rsidRPr="007F113D">
        <w:rPr>
          <w:rFonts w:ascii="Times New Roman" w:hAnsi="Times New Roman"/>
          <w:szCs w:val="22"/>
        </w:rPr>
        <w:t>.</w:t>
      </w:r>
    </w:p>
    <w:p w:rsidR="008A6F91" w:rsidRPr="007F113D" w:rsidRDefault="008A6F91" w:rsidP="00187675">
      <w:pPr>
        <w:tabs>
          <w:tab w:val="left" w:pos="1418"/>
        </w:tabs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jc w:val="both"/>
        <w:rPr>
          <w:rFonts w:ascii="Times New Roman" w:hAnsi="Times New Roman"/>
          <w:bCs/>
          <w:szCs w:val="22"/>
        </w:rPr>
      </w:pPr>
      <w:r w:rsidRPr="007F113D">
        <w:rPr>
          <w:rFonts w:ascii="Times New Roman" w:hAnsi="Times New Roman"/>
          <w:b/>
          <w:szCs w:val="22"/>
        </w:rPr>
        <w:t>CLÁUSULA SEGUNDA – OBJETO</w:t>
      </w:r>
      <w:r w:rsidRPr="007F113D">
        <w:rPr>
          <w:rFonts w:ascii="Times New Roman" w:hAnsi="Times New Roman"/>
          <w:bCs/>
          <w:szCs w:val="22"/>
        </w:rPr>
        <w:t xml:space="preserve"> </w:t>
      </w:r>
    </w:p>
    <w:p w:rsidR="008A6F91" w:rsidRPr="007F113D" w:rsidRDefault="00C0677F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 xml:space="preserve">2.1. O </w:t>
      </w:r>
      <w:r w:rsidR="008A6F91" w:rsidRPr="007F113D">
        <w:rPr>
          <w:rFonts w:ascii="Times New Roman" w:hAnsi="Times New Roman"/>
          <w:szCs w:val="22"/>
        </w:rPr>
        <w:t>presente contrato tem por objeto o fornecimento de [...]</w:t>
      </w:r>
      <w:r w:rsidR="008A6F91" w:rsidRPr="007F113D">
        <w:rPr>
          <w:rStyle w:val="Refdenotaderodap"/>
          <w:rFonts w:ascii="Times New Roman" w:hAnsi="Times New Roman"/>
          <w:szCs w:val="22"/>
        </w:rPr>
        <w:footnoteReference w:id="3"/>
      </w:r>
      <w:r w:rsidR="008A6F91" w:rsidRPr="007F113D">
        <w:rPr>
          <w:rFonts w:ascii="Times New Roman" w:hAnsi="Times New Roman"/>
          <w:szCs w:val="22"/>
        </w:rPr>
        <w:t xml:space="preserve">, pela </w:t>
      </w:r>
      <w:r w:rsidR="008A6F91" w:rsidRPr="007F113D">
        <w:rPr>
          <w:rFonts w:ascii="Times New Roman" w:hAnsi="Times New Roman"/>
          <w:b/>
          <w:bCs/>
          <w:szCs w:val="22"/>
        </w:rPr>
        <w:t>CONTRATADA</w:t>
      </w:r>
      <w:r w:rsidR="008A6F91" w:rsidRPr="007F113D">
        <w:rPr>
          <w:rFonts w:ascii="Times New Roman" w:hAnsi="Times New Roman"/>
          <w:szCs w:val="22"/>
        </w:rPr>
        <w:t>, conforme proposta vencedora.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</w:p>
    <w:p w:rsidR="00C0677F" w:rsidRPr="007F113D" w:rsidRDefault="00C0677F" w:rsidP="00C0677F">
      <w:pPr>
        <w:pStyle w:val="Ttulo1"/>
        <w:spacing w:before="192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7F113D">
        <w:rPr>
          <w:rFonts w:ascii="Times New Roman" w:hAnsi="Times New Roman" w:cs="Times New Roman"/>
          <w:b/>
          <w:bCs/>
          <w:color w:val="auto"/>
          <w:sz w:val="22"/>
          <w:szCs w:val="22"/>
        </w:rPr>
        <w:t>CLAUSULA TERCEIRA – DOS ITENS VENCEDORES</w:t>
      </w:r>
    </w:p>
    <w:p w:rsidR="00C0677F" w:rsidRPr="007F113D" w:rsidRDefault="00C0677F" w:rsidP="00C0677F">
      <w:pPr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3.1.</w:t>
      </w:r>
      <w:r w:rsidRPr="007F113D">
        <w:rPr>
          <w:rFonts w:ascii="Times New Roman" w:hAnsi="Times New Roman"/>
          <w:szCs w:val="22"/>
        </w:rPr>
        <w:t xml:space="preserve"> São itens deste contrato:</w:t>
      </w:r>
    </w:p>
    <w:p w:rsidR="00C0677F" w:rsidRPr="007F113D" w:rsidRDefault="00C0677F" w:rsidP="00C0677F">
      <w:pPr>
        <w:rPr>
          <w:szCs w:val="22"/>
        </w:rPr>
      </w:pPr>
    </w:p>
    <w:tbl>
      <w:tblPr>
        <w:tblStyle w:val="TableNormal"/>
        <w:tblW w:w="9866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"/>
        <w:gridCol w:w="7143"/>
        <w:gridCol w:w="1928"/>
      </w:tblGrid>
      <w:tr w:rsidR="00C0677F" w:rsidRPr="007F113D" w:rsidTr="00C0677F">
        <w:trPr>
          <w:trHeight w:val="510"/>
        </w:trPr>
        <w:tc>
          <w:tcPr>
            <w:tcW w:w="795" w:type="dxa"/>
          </w:tcPr>
          <w:p w:rsidR="00C0677F" w:rsidRPr="007F113D" w:rsidRDefault="00C0677F" w:rsidP="005F7CE9">
            <w:pPr>
              <w:pStyle w:val="TableParagraph"/>
              <w:spacing w:before="9"/>
              <w:rPr>
                <w:rFonts w:ascii="Times New Roman" w:hAnsi="Times New Roman" w:cs="Times New Roman"/>
                <w:bCs/>
                <w:lang w:val="pt-BR"/>
              </w:rPr>
            </w:pPr>
          </w:p>
          <w:p w:rsidR="00C0677F" w:rsidRPr="007F113D" w:rsidRDefault="00C0677F" w:rsidP="005F7CE9">
            <w:pPr>
              <w:pStyle w:val="TableParagraph"/>
              <w:spacing w:before="0" w:line="216" w:lineRule="exact"/>
              <w:ind w:left="91" w:right="80"/>
              <w:jc w:val="center"/>
              <w:rPr>
                <w:rFonts w:ascii="Times New Roman" w:hAnsi="Times New Roman" w:cs="Times New Roman"/>
                <w:bCs/>
              </w:rPr>
            </w:pPr>
            <w:r w:rsidRPr="007F113D">
              <w:rPr>
                <w:rFonts w:ascii="Times New Roman" w:hAnsi="Times New Roman" w:cs="Times New Roman"/>
                <w:bCs/>
              </w:rPr>
              <w:t>Item</w:t>
            </w:r>
          </w:p>
        </w:tc>
        <w:tc>
          <w:tcPr>
            <w:tcW w:w="7143" w:type="dxa"/>
          </w:tcPr>
          <w:p w:rsidR="00C0677F" w:rsidRPr="007F113D" w:rsidRDefault="00C0677F" w:rsidP="005F7CE9">
            <w:pPr>
              <w:pStyle w:val="TableParagraph"/>
              <w:spacing w:before="9"/>
              <w:rPr>
                <w:rFonts w:ascii="Times New Roman" w:hAnsi="Times New Roman" w:cs="Times New Roman"/>
                <w:bCs/>
              </w:rPr>
            </w:pPr>
          </w:p>
          <w:p w:rsidR="00C0677F" w:rsidRPr="007F113D" w:rsidRDefault="00C0677F" w:rsidP="00C0677F">
            <w:pPr>
              <w:pStyle w:val="TableParagraph"/>
              <w:spacing w:before="0" w:line="216" w:lineRule="exact"/>
              <w:ind w:right="3140"/>
              <w:jc w:val="center"/>
              <w:rPr>
                <w:rFonts w:ascii="Times New Roman" w:hAnsi="Times New Roman" w:cs="Times New Roman"/>
                <w:bCs/>
              </w:rPr>
            </w:pPr>
            <w:r w:rsidRPr="007F113D">
              <w:rPr>
                <w:rFonts w:ascii="Times New Roman" w:hAnsi="Times New Roman" w:cs="Times New Roman"/>
                <w:bCs/>
              </w:rPr>
              <w:t xml:space="preserve">                                                      Especificações</w:t>
            </w:r>
          </w:p>
        </w:tc>
        <w:tc>
          <w:tcPr>
            <w:tcW w:w="1928" w:type="dxa"/>
          </w:tcPr>
          <w:p w:rsidR="00C0677F" w:rsidRPr="007F113D" w:rsidRDefault="00C0677F" w:rsidP="005F7CE9">
            <w:pPr>
              <w:pStyle w:val="TableParagraph"/>
              <w:spacing w:before="0" w:line="266" w:lineRule="exact"/>
              <w:ind w:left="149" w:right="118" w:firstLine="140"/>
              <w:rPr>
                <w:rFonts w:ascii="Times New Roman" w:hAnsi="Times New Roman" w:cs="Times New Roman"/>
                <w:bCs/>
              </w:rPr>
            </w:pPr>
            <w:r w:rsidRPr="007F113D">
              <w:rPr>
                <w:rFonts w:ascii="Times New Roman" w:hAnsi="Times New Roman" w:cs="Times New Roman"/>
                <w:bCs/>
              </w:rPr>
              <w:t>Valor Unitário</w:t>
            </w:r>
          </w:p>
        </w:tc>
      </w:tr>
      <w:tr w:rsidR="00C0677F" w:rsidRPr="007F113D" w:rsidTr="00C0677F">
        <w:trPr>
          <w:trHeight w:val="510"/>
        </w:trPr>
        <w:tc>
          <w:tcPr>
            <w:tcW w:w="795" w:type="dxa"/>
            <w:tcBorders>
              <w:bottom w:val="double" w:sz="2" w:space="0" w:color="000000"/>
            </w:tcBorders>
          </w:tcPr>
          <w:p w:rsidR="00C0677F" w:rsidRPr="007F113D" w:rsidRDefault="00C0677F" w:rsidP="005F7CE9">
            <w:pPr>
              <w:pStyle w:val="TableParagraph"/>
              <w:spacing w:before="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43" w:type="dxa"/>
            <w:tcBorders>
              <w:bottom w:val="double" w:sz="2" w:space="0" w:color="000000"/>
            </w:tcBorders>
          </w:tcPr>
          <w:p w:rsidR="00C0677F" w:rsidRPr="007F113D" w:rsidRDefault="00C0677F" w:rsidP="005F7CE9">
            <w:pPr>
              <w:pStyle w:val="TableParagraph"/>
              <w:spacing w:before="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8" w:type="dxa"/>
            <w:tcBorders>
              <w:bottom w:val="double" w:sz="2" w:space="0" w:color="000000"/>
            </w:tcBorders>
          </w:tcPr>
          <w:p w:rsidR="00C0677F" w:rsidRPr="007F113D" w:rsidRDefault="00C0677F" w:rsidP="005F7CE9">
            <w:pPr>
              <w:pStyle w:val="TableParagraph"/>
              <w:spacing w:before="0" w:line="266" w:lineRule="exact"/>
              <w:ind w:left="149" w:right="118" w:firstLine="140"/>
              <w:rPr>
                <w:rFonts w:ascii="Times New Roman" w:hAnsi="Times New Roman" w:cs="Times New Roman"/>
                <w:bCs/>
              </w:rPr>
            </w:pPr>
          </w:p>
        </w:tc>
      </w:tr>
      <w:tr w:rsidR="00C0677F" w:rsidRPr="007F113D" w:rsidTr="00C0677F">
        <w:trPr>
          <w:trHeight w:val="510"/>
        </w:trPr>
        <w:tc>
          <w:tcPr>
            <w:tcW w:w="795" w:type="dxa"/>
            <w:tcBorders>
              <w:bottom w:val="double" w:sz="2" w:space="0" w:color="000000"/>
            </w:tcBorders>
          </w:tcPr>
          <w:p w:rsidR="00C0677F" w:rsidRPr="007F113D" w:rsidRDefault="00C0677F" w:rsidP="005F7CE9">
            <w:pPr>
              <w:pStyle w:val="TableParagraph"/>
              <w:spacing w:before="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43" w:type="dxa"/>
            <w:tcBorders>
              <w:bottom w:val="double" w:sz="2" w:space="0" w:color="000000"/>
            </w:tcBorders>
          </w:tcPr>
          <w:p w:rsidR="00C0677F" w:rsidRPr="007F113D" w:rsidRDefault="00C0677F" w:rsidP="005F7CE9">
            <w:pPr>
              <w:pStyle w:val="TableParagraph"/>
              <w:spacing w:before="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8" w:type="dxa"/>
            <w:tcBorders>
              <w:bottom w:val="double" w:sz="2" w:space="0" w:color="000000"/>
            </w:tcBorders>
          </w:tcPr>
          <w:p w:rsidR="00C0677F" w:rsidRPr="007F113D" w:rsidRDefault="00C0677F" w:rsidP="005F7CE9">
            <w:pPr>
              <w:pStyle w:val="TableParagraph"/>
              <w:spacing w:before="0" w:line="266" w:lineRule="exact"/>
              <w:ind w:left="149" w:right="118" w:firstLine="140"/>
              <w:rPr>
                <w:rFonts w:ascii="Times New Roman" w:hAnsi="Times New Roman" w:cs="Times New Roman"/>
                <w:bCs/>
              </w:rPr>
            </w:pPr>
          </w:p>
        </w:tc>
      </w:tr>
      <w:tr w:rsidR="00C0677F" w:rsidRPr="007F113D" w:rsidTr="00C0677F">
        <w:trPr>
          <w:trHeight w:val="510"/>
        </w:trPr>
        <w:tc>
          <w:tcPr>
            <w:tcW w:w="795" w:type="dxa"/>
            <w:tcBorders>
              <w:bottom w:val="double" w:sz="2" w:space="0" w:color="000000"/>
            </w:tcBorders>
          </w:tcPr>
          <w:p w:rsidR="00C0677F" w:rsidRPr="007F113D" w:rsidRDefault="00C0677F" w:rsidP="005F7CE9">
            <w:pPr>
              <w:pStyle w:val="TableParagraph"/>
              <w:spacing w:before="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43" w:type="dxa"/>
            <w:tcBorders>
              <w:bottom w:val="double" w:sz="2" w:space="0" w:color="000000"/>
            </w:tcBorders>
          </w:tcPr>
          <w:p w:rsidR="00C0677F" w:rsidRPr="007F113D" w:rsidRDefault="00C0677F" w:rsidP="005F7CE9">
            <w:pPr>
              <w:pStyle w:val="TableParagraph"/>
              <w:spacing w:before="9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28" w:type="dxa"/>
            <w:tcBorders>
              <w:bottom w:val="double" w:sz="2" w:space="0" w:color="000000"/>
            </w:tcBorders>
          </w:tcPr>
          <w:p w:rsidR="00C0677F" w:rsidRPr="007F113D" w:rsidRDefault="00C0677F" w:rsidP="005F7CE9">
            <w:pPr>
              <w:pStyle w:val="TableParagraph"/>
              <w:spacing w:before="0" w:line="266" w:lineRule="exact"/>
              <w:ind w:left="149" w:right="118" w:firstLine="140"/>
              <w:rPr>
                <w:rFonts w:ascii="Times New Roman" w:hAnsi="Times New Roman" w:cs="Times New Roman"/>
                <w:bCs/>
              </w:rPr>
            </w:pPr>
          </w:p>
        </w:tc>
      </w:tr>
    </w:tbl>
    <w:p w:rsidR="00C0677F" w:rsidRPr="007F113D" w:rsidRDefault="00C0677F" w:rsidP="00C0677F">
      <w:pPr>
        <w:rPr>
          <w:szCs w:val="22"/>
        </w:rPr>
      </w:pPr>
    </w:p>
    <w:p w:rsidR="00C0677F" w:rsidRPr="007F113D" w:rsidRDefault="00C0677F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 xml:space="preserve">CLÁUSULA </w:t>
      </w:r>
      <w:r w:rsidR="00C0677F" w:rsidRPr="007F113D">
        <w:rPr>
          <w:rFonts w:ascii="Times New Roman" w:hAnsi="Times New Roman"/>
          <w:b/>
          <w:bCs/>
          <w:szCs w:val="22"/>
        </w:rPr>
        <w:t>QUARTA</w:t>
      </w:r>
      <w:r w:rsidRPr="007F113D">
        <w:rPr>
          <w:rFonts w:ascii="Times New Roman" w:hAnsi="Times New Roman"/>
          <w:b/>
          <w:bCs/>
          <w:szCs w:val="22"/>
        </w:rPr>
        <w:t xml:space="preserve"> – PRAZO, FORMA E LOCAL DO PAGAMENTO</w:t>
      </w:r>
      <w:r w:rsidRPr="007F113D">
        <w:rPr>
          <w:rFonts w:ascii="Times New Roman" w:hAnsi="Times New Roman"/>
          <w:szCs w:val="22"/>
        </w:rPr>
        <w:t xml:space="preserve"> </w:t>
      </w:r>
    </w:p>
    <w:p w:rsidR="008A6F91" w:rsidRPr="007F113D" w:rsidRDefault="00C0677F" w:rsidP="00187675">
      <w:pPr>
        <w:tabs>
          <w:tab w:val="left" w:pos="1418"/>
          <w:tab w:val="left" w:pos="2552"/>
          <w:tab w:val="left" w:pos="4253"/>
        </w:tabs>
        <w:jc w:val="both"/>
        <w:rPr>
          <w:rFonts w:ascii="Times New Roman" w:hAnsi="Times New Roman"/>
          <w:bCs/>
          <w:szCs w:val="22"/>
        </w:rPr>
      </w:pPr>
      <w:r w:rsidRPr="007F113D">
        <w:rPr>
          <w:rFonts w:ascii="Times New Roman" w:hAnsi="Times New Roman"/>
          <w:b/>
          <w:szCs w:val="22"/>
        </w:rPr>
        <w:t>4</w:t>
      </w:r>
      <w:r w:rsidR="008A6F91" w:rsidRPr="007F113D">
        <w:rPr>
          <w:rFonts w:ascii="Times New Roman" w:hAnsi="Times New Roman"/>
          <w:b/>
          <w:szCs w:val="22"/>
        </w:rPr>
        <w:t>.1.</w:t>
      </w:r>
      <w:r w:rsidR="008A6F91" w:rsidRPr="007F113D">
        <w:rPr>
          <w:rFonts w:ascii="Times New Roman" w:hAnsi="Times New Roman"/>
          <w:bCs/>
          <w:szCs w:val="22"/>
        </w:rPr>
        <w:t xml:space="preserve"> O</w:t>
      </w:r>
      <w:r w:rsidRPr="007F113D">
        <w:rPr>
          <w:rFonts w:ascii="Times New Roman" w:hAnsi="Times New Roman"/>
          <w:bCs/>
          <w:szCs w:val="22"/>
        </w:rPr>
        <w:t xml:space="preserve"> </w:t>
      </w:r>
      <w:r w:rsidR="008A6F91" w:rsidRPr="007F113D">
        <w:rPr>
          <w:rFonts w:ascii="Times New Roman" w:hAnsi="Times New Roman"/>
          <w:bCs/>
          <w:szCs w:val="22"/>
        </w:rPr>
        <w:t>prazo para o fornecimento do objeto é de [...] dias úteis, contados da assinatura do presente contrato</w:t>
      </w:r>
      <w:r w:rsidR="008A6F91" w:rsidRPr="007F113D">
        <w:rPr>
          <w:rStyle w:val="Refdenotaderodap"/>
          <w:rFonts w:ascii="Times New Roman" w:hAnsi="Times New Roman"/>
          <w:bCs/>
          <w:szCs w:val="22"/>
        </w:rPr>
        <w:footnoteReference w:id="4"/>
      </w:r>
      <w:r w:rsidR="008A6F91" w:rsidRPr="007F113D">
        <w:rPr>
          <w:rFonts w:ascii="Times New Roman" w:hAnsi="Times New Roman"/>
          <w:bCs/>
          <w:szCs w:val="22"/>
        </w:rPr>
        <w:t>.</w:t>
      </w:r>
    </w:p>
    <w:p w:rsidR="008A6F91" w:rsidRPr="007F113D" w:rsidRDefault="00C0677F" w:rsidP="00187675">
      <w:pPr>
        <w:tabs>
          <w:tab w:val="left" w:pos="1418"/>
          <w:tab w:val="left" w:pos="2552"/>
          <w:tab w:val="left" w:pos="4253"/>
        </w:tabs>
        <w:jc w:val="both"/>
        <w:rPr>
          <w:rFonts w:ascii="Times New Roman" w:hAnsi="Times New Roman"/>
          <w:bCs/>
          <w:szCs w:val="22"/>
        </w:rPr>
      </w:pPr>
      <w:r w:rsidRPr="007F113D">
        <w:rPr>
          <w:rFonts w:ascii="Times New Roman" w:hAnsi="Times New Roman"/>
          <w:b/>
          <w:szCs w:val="22"/>
        </w:rPr>
        <w:t>4</w:t>
      </w:r>
      <w:r w:rsidR="008A6F91" w:rsidRPr="007F113D">
        <w:rPr>
          <w:rFonts w:ascii="Times New Roman" w:hAnsi="Times New Roman"/>
          <w:b/>
          <w:szCs w:val="22"/>
        </w:rPr>
        <w:t>.2.</w:t>
      </w:r>
      <w:r w:rsidR="008A6F91" w:rsidRPr="007F113D">
        <w:rPr>
          <w:rFonts w:ascii="Times New Roman" w:hAnsi="Times New Roman"/>
          <w:bCs/>
          <w:szCs w:val="22"/>
        </w:rPr>
        <w:t xml:space="preserve"> O objeto deverá ser entregue de acordo com previsto no edital e na proposta vencedora da licitação, no seguinte local: [...]</w:t>
      </w:r>
      <w:r w:rsidR="008A6F91" w:rsidRPr="007F113D">
        <w:rPr>
          <w:rStyle w:val="Refdenotaderodap"/>
          <w:rFonts w:ascii="Times New Roman" w:hAnsi="Times New Roman"/>
          <w:bCs/>
          <w:szCs w:val="22"/>
        </w:rPr>
        <w:footnoteReference w:id="5"/>
      </w:r>
    </w:p>
    <w:p w:rsidR="008A6F91" w:rsidRPr="007F113D" w:rsidRDefault="00C0677F" w:rsidP="00187675">
      <w:pPr>
        <w:tabs>
          <w:tab w:val="left" w:pos="1418"/>
          <w:tab w:val="left" w:pos="2552"/>
          <w:tab w:val="left" w:pos="4253"/>
        </w:tabs>
        <w:jc w:val="both"/>
        <w:rPr>
          <w:rFonts w:ascii="Times New Roman" w:hAnsi="Times New Roman"/>
          <w:bCs/>
          <w:szCs w:val="22"/>
        </w:rPr>
      </w:pPr>
      <w:r w:rsidRPr="007F113D">
        <w:rPr>
          <w:rFonts w:ascii="Times New Roman" w:hAnsi="Times New Roman"/>
          <w:b/>
          <w:szCs w:val="22"/>
        </w:rPr>
        <w:t>4</w:t>
      </w:r>
      <w:r w:rsidR="008A6F91" w:rsidRPr="007F113D">
        <w:rPr>
          <w:rFonts w:ascii="Times New Roman" w:hAnsi="Times New Roman"/>
          <w:b/>
          <w:szCs w:val="22"/>
        </w:rPr>
        <w:t>.3.</w:t>
      </w:r>
      <w:r w:rsidR="008A6F91" w:rsidRPr="007F113D">
        <w:rPr>
          <w:rFonts w:ascii="Times New Roman" w:hAnsi="Times New Roman"/>
          <w:bCs/>
          <w:szCs w:val="22"/>
        </w:rPr>
        <w:t xml:space="preserve"> O fornecimento deverá ser realizado com observância do seguinte cronograma de entrega</w:t>
      </w:r>
      <w:r w:rsidR="008A6F91" w:rsidRPr="007F113D">
        <w:rPr>
          <w:rStyle w:val="Refdenotaderodap"/>
          <w:rFonts w:ascii="Times New Roman" w:hAnsi="Times New Roman"/>
          <w:bCs/>
          <w:szCs w:val="22"/>
        </w:rPr>
        <w:footnoteReference w:id="6"/>
      </w:r>
      <w:r w:rsidR="008A6F91" w:rsidRPr="007F113D">
        <w:rPr>
          <w:rFonts w:ascii="Times New Roman" w:hAnsi="Times New Roman"/>
          <w:bCs/>
          <w:szCs w:val="22"/>
        </w:rPr>
        <w:t>: [...]</w:t>
      </w:r>
    </w:p>
    <w:p w:rsidR="008A6F91" w:rsidRPr="007F113D" w:rsidRDefault="00C0677F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4</w:t>
      </w:r>
      <w:r w:rsidR="008A6F91" w:rsidRPr="007F113D">
        <w:rPr>
          <w:rFonts w:ascii="Times New Roman" w:hAnsi="Times New Roman"/>
          <w:b/>
          <w:bCs/>
          <w:szCs w:val="22"/>
        </w:rPr>
        <w:t>.4.</w:t>
      </w:r>
      <w:r w:rsidR="008A6F91" w:rsidRPr="007F113D">
        <w:rPr>
          <w:rFonts w:ascii="Times New Roman" w:hAnsi="Times New Roman"/>
          <w:szCs w:val="22"/>
        </w:rPr>
        <w:t xml:space="preserve"> A </w:t>
      </w:r>
      <w:r w:rsidR="008A6F91" w:rsidRPr="007F113D">
        <w:rPr>
          <w:rFonts w:ascii="Times New Roman" w:hAnsi="Times New Roman"/>
          <w:b/>
          <w:bCs/>
          <w:szCs w:val="22"/>
        </w:rPr>
        <w:t>CONTRATADA</w:t>
      </w:r>
      <w:r w:rsidR="008A6F91" w:rsidRPr="007F113D">
        <w:rPr>
          <w:rFonts w:ascii="Times New Roman" w:hAnsi="Times New Roman"/>
          <w:szCs w:val="22"/>
        </w:rPr>
        <w:t xml:space="preserve"> deverá realizar o fornecimento do objeto contratado no prazo máximo de [...] dias úteis contados do recebimento da ordem de fornecimento ou da nota de empenho correspondente, emitida pelo </w:t>
      </w:r>
      <w:r w:rsidR="008A6F91" w:rsidRPr="007F113D">
        <w:rPr>
          <w:rFonts w:ascii="Times New Roman" w:hAnsi="Times New Roman"/>
          <w:b/>
          <w:bCs/>
          <w:szCs w:val="22"/>
        </w:rPr>
        <w:t>CONTRATANTE</w:t>
      </w:r>
      <w:r w:rsidR="008A6F91" w:rsidRPr="007F113D">
        <w:rPr>
          <w:rFonts w:ascii="Times New Roman" w:hAnsi="Times New Roman"/>
          <w:szCs w:val="22"/>
        </w:rPr>
        <w:t>.</w:t>
      </w:r>
    </w:p>
    <w:p w:rsidR="008A6F91" w:rsidRPr="007F113D" w:rsidRDefault="00C0677F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4</w:t>
      </w:r>
      <w:r w:rsidR="008A6F91" w:rsidRPr="007F113D">
        <w:rPr>
          <w:rFonts w:ascii="Times New Roman" w:hAnsi="Times New Roman"/>
          <w:b/>
          <w:bCs/>
          <w:szCs w:val="22"/>
        </w:rPr>
        <w:t>.5.</w:t>
      </w:r>
      <w:r w:rsidR="008A6F91" w:rsidRPr="007F113D">
        <w:rPr>
          <w:rFonts w:ascii="Times New Roman" w:hAnsi="Times New Roman"/>
          <w:szCs w:val="22"/>
        </w:rPr>
        <w:t xml:space="preserve"> O prazo de vigência do contrato será de [...] meses, tendo como prazo inicial dia [...] e prazo final dia [...]</w:t>
      </w:r>
      <w:r w:rsidR="008A6F91" w:rsidRPr="007F113D">
        <w:rPr>
          <w:rStyle w:val="Refdenotaderodap"/>
          <w:rFonts w:ascii="Times New Roman" w:hAnsi="Times New Roman"/>
          <w:szCs w:val="22"/>
        </w:rPr>
        <w:footnoteReference w:id="7"/>
      </w:r>
      <w:r w:rsidR="008A6F91" w:rsidRPr="007F113D">
        <w:rPr>
          <w:rFonts w:ascii="Times New Roman" w:hAnsi="Times New Roman"/>
          <w:szCs w:val="22"/>
        </w:rPr>
        <w:t>.</w:t>
      </w:r>
    </w:p>
    <w:p w:rsidR="00A3555F" w:rsidRPr="007F113D" w:rsidRDefault="00C0677F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4</w:t>
      </w:r>
      <w:r w:rsidR="008A6F91" w:rsidRPr="007F113D">
        <w:rPr>
          <w:rFonts w:ascii="Times New Roman" w:hAnsi="Times New Roman"/>
          <w:b/>
          <w:bCs/>
          <w:szCs w:val="22"/>
        </w:rPr>
        <w:t>.6.</w:t>
      </w:r>
      <w:r w:rsidR="008A6F91" w:rsidRPr="007F113D">
        <w:rPr>
          <w:rFonts w:ascii="Times New Roman" w:hAnsi="Times New Roman"/>
          <w:szCs w:val="22"/>
        </w:rPr>
        <w:t xml:space="preserve"> Este contrato poderá ser prorrogado sucessivamente, respeitada a vigência máxima decenal, mediante demonstração de que as condições e os preços permanecem vantajosos para o </w:t>
      </w:r>
      <w:r w:rsidR="008A6F91" w:rsidRPr="007F113D">
        <w:rPr>
          <w:rFonts w:ascii="Times New Roman" w:hAnsi="Times New Roman"/>
          <w:b/>
          <w:bCs/>
          <w:szCs w:val="22"/>
        </w:rPr>
        <w:t>CONTRATANTE</w:t>
      </w:r>
      <w:r w:rsidR="008A6F91" w:rsidRPr="007F113D">
        <w:rPr>
          <w:rFonts w:ascii="Times New Roman" w:hAnsi="Times New Roman"/>
          <w:szCs w:val="22"/>
        </w:rPr>
        <w:t>, sendo permitidas eventuais negociações entre as partes.</w:t>
      </w:r>
    </w:p>
    <w:p w:rsidR="00A3555F" w:rsidRPr="007F113D" w:rsidRDefault="00A3555F" w:rsidP="00A3555F">
      <w:pPr>
        <w:jc w:val="both"/>
        <w:rPr>
          <w:rStyle w:val="Fontepargpadro6"/>
          <w:rFonts w:ascii="Times New Roman" w:eastAsia="Arial" w:hAnsi="Times New Roman"/>
          <w:szCs w:val="22"/>
        </w:rPr>
      </w:pPr>
      <w:r w:rsidRPr="007F113D">
        <w:rPr>
          <w:rStyle w:val="Fontepargpadro6"/>
          <w:rFonts w:ascii="Times New Roman" w:eastAsia="Arial" w:hAnsi="Times New Roman"/>
          <w:b/>
          <w:szCs w:val="22"/>
        </w:rPr>
        <w:t>4.7.</w:t>
      </w:r>
      <w:r w:rsidRPr="007F113D">
        <w:rPr>
          <w:rStyle w:val="Fontepargpadro6"/>
          <w:rFonts w:ascii="Times New Roman" w:eastAsia="Arial" w:hAnsi="Times New Roman"/>
          <w:bCs/>
          <w:szCs w:val="22"/>
        </w:rPr>
        <w:t xml:space="preserve"> No caso de prorrogação do contrato, deve ser consultado o</w:t>
      </w:r>
      <w:r w:rsidRPr="007F113D">
        <w:rPr>
          <w:rFonts w:ascii="Times New Roman" w:hAnsi="Times New Roman"/>
          <w:color w:val="000000"/>
          <w:szCs w:val="22"/>
          <w:shd w:val="clear" w:color="auto" w:fill="FFFFFF"/>
        </w:rPr>
        <w:t xml:space="preserve"> Cadastro Nacional de Empresas Punidas (CNEP) e no </w:t>
      </w:r>
      <w:r w:rsidRPr="007F113D">
        <w:rPr>
          <w:rFonts w:ascii="Times New Roman" w:hAnsi="Times New Roman"/>
          <w:color w:val="172938"/>
          <w:szCs w:val="22"/>
        </w:rPr>
        <w:t>Cadastro Nacional de Empresas Inidôneas e Suspensas (CEIS).</w:t>
      </w:r>
      <w:r w:rsidRPr="007F113D">
        <w:rPr>
          <w:rStyle w:val="Fontepargpadro6"/>
          <w:rFonts w:ascii="Times New Roman" w:eastAsia="Arial" w:hAnsi="Times New Roman"/>
          <w:szCs w:val="22"/>
        </w:rPr>
        <w:t xml:space="preserve"> As consultas realizar-se-ão em nome da sociedade empresária licitante e também de eventual matriz ou filial e de seu sócio majoritário.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ab/>
      </w: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bCs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CLÁUSULA </w:t>
      </w:r>
      <w:r w:rsidR="00C0677F" w:rsidRPr="007F113D">
        <w:rPr>
          <w:rFonts w:ascii="Times New Roman" w:hAnsi="Times New Roman"/>
          <w:b/>
          <w:szCs w:val="22"/>
        </w:rPr>
        <w:t>QUINTA</w:t>
      </w:r>
      <w:r w:rsidRPr="007F113D">
        <w:rPr>
          <w:rFonts w:ascii="Times New Roman" w:hAnsi="Times New Roman"/>
          <w:b/>
          <w:szCs w:val="22"/>
        </w:rPr>
        <w:t xml:space="preserve"> – PREÇO</w:t>
      </w:r>
      <w:r w:rsidRPr="007F113D">
        <w:rPr>
          <w:rFonts w:ascii="Times New Roman" w:hAnsi="Times New Roman"/>
          <w:bCs/>
          <w:szCs w:val="22"/>
        </w:rPr>
        <w:t xml:space="preserve"> </w:t>
      </w:r>
    </w:p>
    <w:p w:rsidR="008A6F91" w:rsidRPr="007F113D" w:rsidRDefault="00C0677F" w:rsidP="00187675">
      <w:pPr>
        <w:tabs>
          <w:tab w:val="left" w:pos="1418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5.1.</w:t>
      </w:r>
      <w:r w:rsidRPr="007F113D">
        <w:rPr>
          <w:rFonts w:ascii="Times New Roman" w:hAnsi="Times New Roman"/>
          <w:szCs w:val="22"/>
        </w:rPr>
        <w:t xml:space="preserve"> </w:t>
      </w:r>
      <w:r w:rsidR="008A6F91" w:rsidRPr="007F113D">
        <w:rPr>
          <w:rFonts w:ascii="Times New Roman" w:hAnsi="Times New Roman"/>
          <w:szCs w:val="22"/>
        </w:rPr>
        <w:t xml:space="preserve">O preço a ser pago pelo fornecimento do objeto do presente contrato é de R$ [...], conforme a proposta da </w:t>
      </w:r>
      <w:r w:rsidR="008A6F91" w:rsidRPr="007F113D">
        <w:rPr>
          <w:rFonts w:ascii="Times New Roman" w:hAnsi="Times New Roman"/>
          <w:b/>
          <w:bCs/>
          <w:szCs w:val="22"/>
        </w:rPr>
        <w:t>CONTRATADA</w:t>
      </w:r>
      <w:r w:rsidR="008A6F91" w:rsidRPr="007F113D">
        <w:rPr>
          <w:rFonts w:ascii="Times New Roman" w:hAnsi="Times New Roman"/>
          <w:szCs w:val="22"/>
        </w:rPr>
        <w:t xml:space="preserve"> vencedora da licitação</w:t>
      </w:r>
      <w:r w:rsidR="008A6F91" w:rsidRPr="007F113D">
        <w:rPr>
          <w:rStyle w:val="Refdenotaderodap"/>
          <w:rFonts w:ascii="Times New Roman" w:hAnsi="Times New Roman"/>
          <w:szCs w:val="22"/>
        </w:rPr>
        <w:footnoteReference w:id="8"/>
      </w:r>
      <w:r w:rsidR="008A6F91" w:rsidRPr="007F113D">
        <w:rPr>
          <w:rFonts w:ascii="Times New Roman" w:hAnsi="Times New Roman"/>
          <w:szCs w:val="22"/>
        </w:rPr>
        <w:t>.</w:t>
      </w:r>
    </w:p>
    <w:p w:rsidR="008A6F91" w:rsidRPr="007F113D" w:rsidRDefault="008A6F91" w:rsidP="00187675">
      <w:pPr>
        <w:tabs>
          <w:tab w:val="left" w:pos="1418"/>
        </w:tabs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bCs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CLÁUSULA </w:t>
      </w:r>
      <w:r w:rsidR="00C0677F" w:rsidRPr="007F113D">
        <w:rPr>
          <w:rFonts w:ascii="Times New Roman" w:hAnsi="Times New Roman"/>
          <w:b/>
          <w:szCs w:val="22"/>
        </w:rPr>
        <w:t>SEXTA</w:t>
      </w:r>
      <w:r w:rsidRPr="007F113D">
        <w:rPr>
          <w:rFonts w:ascii="Times New Roman" w:hAnsi="Times New Roman"/>
          <w:b/>
          <w:szCs w:val="22"/>
        </w:rPr>
        <w:t xml:space="preserve"> – PAGAMENTO</w:t>
      </w:r>
      <w:r w:rsidRPr="007F113D">
        <w:rPr>
          <w:rFonts w:ascii="Times New Roman" w:hAnsi="Times New Roman"/>
          <w:bCs/>
          <w:szCs w:val="22"/>
        </w:rPr>
        <w:t xml:space="preserve"> </w:t>
      </w:r>
    </w:p>
    <w:p w:rsidR="008A6F91" w:rsidRPr="007F113D" w:rsidRDefault="00C0677F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6</w:t>
      </w:r>
      <w:r w:rsidR="008A6F91" w:rsidRPr="007F113D">
        <w:rPr>
          <w:rFonts w:ascii="Times New Roman" w:hAnsi="Times New Roman"/>
          <w:b/>
          <w:bCs/>
          <w:szCs w:val="22"/>
        </w:rPr>
        <w:t>.1.</w:t>
      </w:r>
      <w:r w:rsidR="008A6F91" w:rsidRPr="007F113D">
        <w:rPr>
          <w:rFonts w:ascii="Times New Roman" w:hAnsi="Times New Roman"/>
          <w:szCs w:val="22"/>
        </w:rPr>
        <w:t xml:space="preserve"> O pagamento será efetuado em parcela única</w:t>
      </w:r>
      <w:r w:rsidR="008A6F91" w:rsidRPr="007F113D">
        <w:rPr>
          <w:rStyle w:val="Refdenotaderodap"/>
          <w:rFonts w:ascii="Times New Roman" w:hAnsi="Times New Roman"/>
          <w:szCs w:val="22"/>
        </w:rPr>
        <w:footnoteReference w:id="9"/>
      </w:r>
      <w:r w:rsidR="008A6F91" w:rsidRPr="007F113D">
        <w:rPr>
          <w:rFonts w:ascii="Times New Roman" w:hAnsi="Times New Roman"/>
          <w:szCs w:val="22"/>
        </w:rPr>
        <w:t>, mediante a entrega integral do objeto</w:t>
      </w:r>
      <w:r w:rsidR="008A6F91" w:rsidRPr="007F113D">
        <w:rPr>
          <w:rStyle w:val="Refdenotaderodap"/>
          <w:rFonts w:ascii="Times New Roman" w:hAnsi="Times New Roman"/>
          <w:szCs w:val="22"/>
        </w:rPr>
        <w:footnoteReference w:id="10"/>
      </w:r>
      <w:r w:rsidR="008A6F91" w:rsidRPr="007F113D">
        <w:rPr>
          <w:rFonts w:ascii="Times New Roman" w:hAnsi="Times New Roman"/>
          <w:szCs w:val="22"/>
        </w:rPr>
        <w:t xml:space="preserve">, a apresentação de nota fiscal e aprovação da fiscalização do </w:t>
      </w:r>
      <w:r w:rsidR="008A6F91" w:rsidRPr="007F113D">
        <w:rPr>
          <w:rFonts w:ascii="Times New Roman" w:hAnsi="Times New Roman"/>
          <w:b/>
          <w:bCs/>
          <w:szCs w:val="22"/>
        </w:rPr>
        <w:t>CONTRATANTE</w:t>
      </w:r>
      <w:r w:rsidR="008A6F91" w:rsidRPr="007F113D">
        <w:rPr>
          <w:rFonts w:ascii="Times New Roman" w:hAnsi="Times New Roman"/>
          <w:szCs w:val="22"/>
        </w:rPr>
        <w:t xml:space="preserve">. </w:t>
      </w:r>
    </w:p>
    <w:p w:rsidR="008A6F91" w:rsidRPr="007F113D" w:rsidRDefault="00C0677F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6</w:t>
      </w:r>
      <w:r w:rsidR="008A6F91" w:rsidRPr="007F113D">
        <w:rPr>
          <w:rFonts w:ascii="Times New Roman" w:hAnsi="Times New Roman"/>
          <w:b/>
          <w:bCs/>
          <w:szCs w:val="22"/>
        </w:rPr>
        <w:t>.2.</w:t>
      </w:r>
      <w:r w:rsidR="008A6F91" w:rsidRPr="007F113D">
        <w:rPr>
          <w:rFonts w:ascii="Times New Roman" w:hAnsi="Times New Roman"/>
          <w:szCs w:val="22"/>
        </w:rPr>
        <w:t xml:space="preserve"> O pagamento correrá em até [...] dias úteis contados da apresentação da nota fiscal. Se o término desse prazo coincidir com dia não útil, considerar-se-á como vencimento o primeiro dia útil imediatamente posterior.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b/>
          <w:szCs w:val="22"/>
        </w:rPr>
      </w:pP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CLÁUSULA </w:t>
      </w:r>
      <w:r w:rsidR="00C0677F" w:rsidRPr="007F113D">
        <w:rPr>
          <w:rFonts w:ascii="Times New Roman" w:hAnsi="Times New Roman"/>
          <w:b/>
          <w:szCs w:val="22"/>
        </w:rPr>
        <w:t>SÉTIMA</w:t>
      </w:r>
      <w:r w:rsidRPr="007F113D">
        <w:rPr>
          <w:rFonts w:ascii="Times New Roman" w:hAnsi="Times New Roman"/>
          <w:b/>
          <w:szCs w:val="22"/>
        </w:rPr>
        <w:t xml:space="preserve"> – RECURSO FINANCEIRO</w:t>
      </w:r>
    </w:p>
    <w:p w:rsidR="008A6F91" w:rsidRPr="007F113D" w:rsidRDefault="00C0677F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7.1.</w:t>
      </w:r>
      <w:r w:rsidRPr="007F113D">
        <w:rPr>
          <w:rFonts w:ascii="Times New Roman" w:hAnsi="Times New Roman"/>
          <w:szCs w:val="22"/>
        </w:rPr>
        <w:t xml:space="preserve"> </w:t>
      </w:r>
      <w:r w:rsidR="008A6F91" w:rsidRPr="007F113D">
        <w:rPr>
          <w:rFonts w:ascii="Times New Roman" w:hAnsi="Times New Roman"/>
          <w:szCs w:val="22"/>
        </w:rPr>
        <w:t>As despesas do presente contrato correrão à conta da seguinte dotação orçamentária: [...]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tabs>
          <w:tab w:val="left" w:pos="1418"/>
        </w:tabs>
        <w:jc w:val="both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CLÁUSULA </w:t>
      </w:r>
      <w:r w:rsidR="00C0677F" w:rsidRPr="007F113D">
        <w:rPr>
          <w:rFonts w:ascii="Times New Roman" w:hAnsi="Times New Roman"/>
          <w:b/>
          <w:szCs w:val="22"/>
        </w:rPr>
        <w:t>OITAVA</w:t>
      </w:r>
      <w:r w:rsidRPr="007F113D">
        <w:rPr>
          <w:rFonts w:ascii="Times New Roman" w:hAnsi="Times New Roman"/>
          <w:b/>
          <w:szCs w:val="22"/>
        </w:rPr>
        <w:t xml:space="preserve"> – ATUALIZAÇÃO MONETÁRIA</w:t>
      </w:r>
    </w:p>
    <w:p w:rsidR="008A6F91" w:rsidRPr="007F113D" w:rsidRDefault="00C0677F" w:rsidP="00187675">
      <w:pPr>
        <w:tabs>
          <w:tab w:val="left" w:pos="1418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8.1.</w:t>
      </w:r>
      <w:r w:rsidRPr="007F113D">
        <w:rPr>
          <w:rFonts w:ascii="Times New Roman" w:hAnsi="Times New Roman"/>
          <w:szCs w:val="22"/>
        </w:rPr>
        <w:t xml:space="preserve"> </w:t>
      </w:r>
      <w:r w:rsidR="008A6F91" w:rsidRPr="007F113D">
        <w:rPr>
          <w:rFonts w:ascii="Times New Roman" w:hAnsi="Times New Roman"/>
          <w:szCs w:val="22"/>
        </w:rPr>
        <w:t xml:space="preserve">Ocorrendo atraso no pagamento, os valores serão atualizados monetariamente pelo índice [...] do período, ou outro índice que vier a substituí-lo, acrescido de juros de 0,5% (meio por cento) ao mês, calculados </w:t>
      </w:r>
      <w:r w:rsidR="008A6F91" w:rsidRPr="007F113D">
        <w:rPr>
          <w:rFonts w:ascii="Times New Roman" w:hAnsi="Times New Roman"/>
          <w:b/>
          <w:bCs/>
          <w:szCs w:val="22"/>
        </w:rPr>
        <w:t>pro rata die</w:t>
      </w:r>
      <w:r w:rsidR="008A6F91" w:rsidRPr="007F113D">
        <w:rPr>
          <w:rFonts w:ascii="Times New Roman" w:hAnsi="Times New Roman"/>
          <w:szCs w:val="22"/>
        </w:rPr>
        <w:t>, até o efetivo pagamento.</w:t>
      </w: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b/>
          <w:szCs w:val="22"/>
        </w:rPr>
      </w:pP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CLÁUSULA </w:t>
      </w:r>
      <w:r w:rsidR="00C0677F" w:rsidRPr="007F113D">
        <w:rPr>
          <w:rFonts w:ascii="Times New Roman" w:hAnsi="Times New Roman"/>
          <w:b/>
          <w:szCs w:val="22"/>
        </w:rPr>
        <w:t>NONA</w:t>
      </w:r>
      <w:r w:rsidRPr="007F113D">
        <w:rPr>
          <w:rFonts w:ascii="Times New Roman" w:hAnsi="Times New Roman"/>
          <w:b/>
          <w:szCs w:val="22"/>
        </w:rPr>
        <w:t xml:space="preserve"> – REAJUSTAMENTO</w:t>
      </w:r>
      <w:r w:rsidRPr="007F113D">
        <w:rPr>
          <w:rStyle w:val="Refdenotaderodap"/>
          <w:rFonts w:ascii="Times New Roman" w:hAnsi="Times New Roman"/>
          <w:b/>
          <w:szCs w:val="22"/>
        </w:rPr>
        <w:footnoteReference w:id="11"/>
      </w:r>
    </w:p>
    <w:p w:rsidR="008A6F91" w:rsidRPr="007F113D" w:rsidRDefault="00C0677F" w:rsidP="00187675">
      <w:pPr>
        <w:tabs>
          <w:tab w:val="left" w:pos="1418"/>
        </w:tabs>
        <w:jc w:val="both"/>
        <w:rPr>
          <w:rFonts w:ascii="Times New Roman" w:hAnsi="Times New Roman"/>
          <w:color w:val="000000"/>
          <w:szCs w:val="22"/>
        </w:rPr>
      </w:pPr>
      <w:r w:rsidRPr="007F113D">
        <w:rPr>
          <w:rFonts w:ascii="Times New Roman" w:hAnsi="Times New Roman"/>
          <w:b/>
          <w:szCs w:val="22"/>
        </w:rPr>
        <w:t>9.1.</w:t>
      </w:r>
      <w:r w:rsidRPr="007F113D">
        <w:rPr>
          <w:rFonts w:ascii="Times New Roman" w:hAnsi="Times New Roman"/>
          <w:bCs/>
          <w:szCs w:val="22"/>
        </w:rPr>
        <w:t xml:space="preserve"> </w:t>
      </w:r>
      <w:r w:rsidR="008A6F91" w:rsidRPr="007F113D">
        <w:rPr>
          <w:rFonts w:ascii="Times New Roman" w:hAnsi="Times New Roman"/>
          <w:bCs/>
          <w:szCs w:val="22"/>
        </w:rPr>
        <w:t xml:space="preserve">O valor relativo ao objeto contratado será reajustado a contar da data-base vinculada à data do </w:t>
      </w:r>
      <w:r w:rsidR="008A6F91" w:rsidRPr="007F113D">
        <w:rPr>
          <w:rFonts w:ascii="Times New Roman" w:hAnsi="Times New Roman"/>
          <w:b/>
          <w:szCs w:val="22"/>
        </w:rPr>
        <w:t>orçamento estimado</w:t>
      </w:r>
      <w:r w:rsidR="008A6F91" w:rsidRPr="007F113D">
        <w:rPr>
          <w:rFonts w:ascii="Times New Roman" w:hAnsi="Times New Roman"/>
          <w:bCs/>
          <w:szCs w:val="22"/>
        </w:rPr>
        <w:t xml:space="preserve">, de [...], mediante utilização do índice [...]. </w:t>
      </w: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b/>
          <w:szCs w:val="22"/>
        </w:rPr>
      </w:pP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CLÁUSULA </w:t>
      </w:r>
      <w:r w:rsidR="00C0677F" w:rsidRPr="007F113D">
        <w:rPr>
          <w:rFonts w:ascii="Times New Roman" w:hAnsi="Times New Roman"/>
          <w:b/>
          <w:szCs w:val="22"/>
        </w:rPr>
        <w:t>DECIMA</w:t>
      </w:r>
      <w:r w:rsidRPr="007F113D">
        <w:rPr>
          <w:rFonts w:ascii="Times New Roman" w:hAnsi="Times New Roman"/>
          <w:b/>
          <w:szCs w:val="22"/>
        </w:rPr>
        <w:t xml:space="preserve"> – REEQUILÍBRIO ECONÔMICO-FINANCEIRO</w:t>
      </w:r>
    </w:p>
    <w:p w:rsidR="008A6F91" w:rsidRPr="007F113D" w:rsidRDefault="00C0677F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10</w:t>
      </w:r>
      <w:r w:rsidR="008A6F91" w:rsidRPr="007F113D">
        <w:rPr>
          <w:rFonts w:ascii="Times New Roman" w:hAnsi="Times New Roman"/>
          <w:b/>
          <w:bCs/>
          <w:szCs w:val="22"/>
        </w:rPr>
        <w:t>.1.</w:t>
      </w:r>
      <w:r w:rsidR="008A6F91" w:rsidRPr="007F113D">
        <w:rPr>
          <w:rFonts w:ascii="Times New Roman" w:hAnsi="Times New Roman"/>
          <w:szCs w:val="22"/>
        </w:rPr>
        <w:t xml:space="preserve"> Diante da ocorrência de fatos imprevisíveis ou previsíveis de consequências incalculáveis que venham a inviabilizar a execução do contrato nos termos inicialmente pactuados, será possível a alteração dos valores pactuados visando o restabelecimento do equilíbrio econômico-financeiro, mediante a correspondente comprovação da ocorrência e do impacto gerado, respeitando-se a repartição objetiva de risco estabelecida.</w:t>
      </w:r>
    </w:p>
    <w:p w:rsidR="008A6F91" w:rsidRPr="007F113D" w:rsidRDefault="00C0677F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10</w:t>
      </w:r>
      <w:r w:rsidR="008A6F91" w:rsidRPr="007F113D">
        <w:rPr>
          <w:rFonts w:ascii="Times New Roman" w:hAnsi="Times New Roman"/>
          <w:b/>
          <w:bCs/>
          <w:szCs w:val="22"/>
        </w:rPr>
        <w:t>.2.</w:t>
      </w:r>
      <w:r w:rsidR="008A6F91" w:rsidRPr="007F113D">
        <w:rPr>
          <w:rFonts w:ascii="Times New Roman" w:hAnsi="Times New Roman"/>
          <w:szCs w:val="22"/>
        </w:rPr>
        <w:t xml:space="preserve"> O reequilíbrio econômico-financeiro poderá ser indicado pelo </w:t>
      </w:r>
      <w:r w:rsidR="008A6F91" w:rsidRPr="007F113D">
        <w:rPr>
          <w:rFonts w:ascii="Times New Roman" w:hAnsi="Times New Roman"/>
          <w:b/>
          <w:bCs/>
          <w:szCs w:val="22"/>
        </w:rPr>
        <w:t>CONTRATANTE</w:t>
      </w:r>
      <w:r w:rsidR="008A6F91" w:rsidRPr="007F113D">
        <w:rPr>
          <w:rFonts w:ascii="Times New Roman" w:hAnsi="Times New Roman"/>
          <w:szCs w:val="22"/>
        </w:rPr>
        <w:t xml:space="preserve"> ou solicitado pela </w:t>
      </w:r>
      <w:r w:rsidR="008A6F91" w:rsidRPr="007F113D">
        <w:rPr>
          <w:rFonts w:ascii="Times New Roman" w:hAnsi="Times New Roman"/>
          <w:b/>
          <w:bCs/>
          <w:szCs w:val="22"/>
        </w:rPr>
        <w:t>CONTRATADA</w:t>
      </w:r>
      <w:r w:rsidR="008A6F91" w:rsidRPr="007F113D">
        <w:rPr>
          <w:rFonts w:ascii="Times New Roman" w:hAnsi="Times New Roman"/>
          <w:szCs w:val="22"/>
        </w:rPr>
        <w:t>.</w:t>
      </w:r>
    </w:p>
    <w:p w:rsidR="008A6F91" w:rsidRPr="007F113D" w:rsidRDefault="00C0677F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color w:val="000000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10.</w:t>
      </w:r>
      <w:r w:rsidR="008A6F91" w:rsidRPr="007F113D">
        <w:rPr>
          <w:rFonts w:ascii="Times New Roman" w:hAnsi="Times New Roman"/>
          <w:b/>
          <w:bCs/>
          <w:szCs w:val="22"/>
        </w:rPr>
        <w:t>3.</w:t>
      </w:r>
      <w:r w:rsidR="008A6F91" w:rsidRPr="007F113D">
        <w:rPr>
          <w:rFonts w:ascii="Times New Roman" w:hAnsi="Times New Roman"/>
          <w:szCs w:val="22"/>
        </w:rPr>
        <w:t xml:space="preserve"> Em sendo solicitado o reequilíbrio econômico-financeiro, o </w:t>
      </w:r>
      <w:r w:rsidR="008A6F91" w:rsidRPr="007F113D">
        <w:rPr>
          <w:rFonts w:ascii="Times New Roman" w:hAnsi="Times New Roman"/>
          <w:b/>
          <w:bCs/>
          <w:szCs w:val="22"/>
        </w:rPr>
        <w:t>CONTRATANTE</w:t>
      </w:r>
      <w:r w:rsidR="008A6F91" w:rsidRPr="007F113D">
        <w:rPr>
          <w:rFonts w:ascii="Times New Roman" w:hAnsi="Times New Roman"/>
          <w:szCs w:val="22"/>
        </w:rPr>
        <w:t xml:space="preserve"> responderá ao pedido dentro do prazo máximo de 20 (vinte) dias úteis </w:t>
      </w:r>
      <w:r w:rsidR="008A6F91" w:rsidRPr="007F113D">
        <w:rPr>
          <w:rFonts w:ascii="Times New Roman" w:hAnsi="Times New Roman"/>
          <w:color w:val="000000"/>
          <w:szCs w:val="22"/>
        </w:rPr>
        <w:t>contados da data do protocolo correspondente, devidamente instruído da documentação suporte.</w:t>
      </w:r>
    </w:p>
    <w:p w:rsidR="008A6F91" w:rsidRPr="007F113D" w:rsidRDefault="00C0677F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color w:val="000000"/>
          <w:szCs w:val="22"/>
        </w:rPr>
        <w:t>10</w:t>
      </w:r>
      <w:r w:rsidR="008A6F91" w:rsidRPr="007F113D">
        <w:rPr>
          <w:rFonts w:ascii="Times New Roman" w:hAnsi="Times New Roman"/>
          <w:b/>
          <w:bCs/>
          <w:color w:val="000000"/>
          <w:szCs w:val="22"/>
        </w:rPr>
        <w:t>.4.</w:t>
      </w:r>
      <w:r w:rsidR="008A6F91" w:rsidRPr="007F113D">
        <w:rPr>
          <w:rFonts w:ascii="Times New Roman" w:hAnsi="Times New Roman"/>
          <w:color w:val="000000"/>
          <w:szCs w:val="22"/>
        </w:rPr>
        <w:t xml:space="preserve"> Dentro do prazo previsto no item </w:t>
      </w:r>
      <w:r w:rsidR="008A6F91" w:rsidRPr="007F113D">
        <w:rPr>
          <w:rFonts w:ascii="Times New Roman" w:hAnsi="Times New Roman"/>
          <w:b/>
          <w:bCs/>
          <w:color w:val="000000"/>
          <w:szCs w:val="22"/>
        </w:rPr>
        <w:t>9.3.</w:t>
      </w:r>
      <w:r w:rsidR="008A6F91" w:rsidRPr="007F113D">
        <w:rPr>
          <w:rFonts w:ascii="Times New Roman" w:hAnsi="Times New Roman"/>
          <w:color w:val="000000"/>
          <w:szCs w:val="22"/>
        </w:rPr>
        <w:t xml:space="preserve">, o </w:t>
      </w:r>
      <w:r w:rsidR="008A6F91" w:rsidRPr="007F113D">
        <w:rPr>
          <w:rFonts w:ascii="Times New Roman" w:hAnsi="Times New Roman"/>
          <w:b/>
          <w:bCs/>
          <w:color w:val="000000"/>
          <w:szCs w:val="22"/>
        </w:rPr>
        <w:t>CONTRATANTE</w:t>
      </w:r>
      <w:r w:rsidR="008A6F91" w:rsidRPr="007F113D">
        <w:rPr>
          <w:rFonts w:ascii="Times New Roman" w:hAnsi="Times New Roman"/>
          <w:color w:val="000000"/>
          <w:szCs w:val="22"/>
        </w:rPr>
        <w:t xml:space="preserve"> poderá requerer esclarecimentos e realizar diligências junto a </w:t>
      </w:r>
      <w:r w:rsidR="008A6F91" w:rsidRPr="007F113D">
        <w:rPr>
          <w:rFonts w:ascii="Times New Roman" w:hAnsi="Times New Roman"/>
          <w:b/>
          <w:bCs/>
          <w:color w:val="000000"/>
          <w:szCs w:val="22"/>
        </w:rPr>
        <w:t>CONTRATADA</w:t>
      </w:r>
      <w:r w:rsidR="008A6F91" w:rsidRPr="007F113D">
        <w:rPr>
          <w:rFonts w:ascii="Times New Roman" w:hAnsi="Times New Roman"/>
          <w:color w:val="000000"/>
          <w:szCs w:val="22"/>
        </w:rPr>
        <w:t xml:space="preserve"> ou a terceiros, hipótese em que o prazo para resposta será suspenso.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bCs/>
          <w:szCs w:val="22"/>
        </w:rPr>
      </w:pPr>
      <w:r w:rsidRPr="007F113D">
        <w:rPr>
          <w:rFonts w:ascii="Times New Roman" w:hAnsi="Times New Roman"/>
          <w:b/>
          <w:szCs w:val="22"/>
        </w:rPr>
        <w:t>CLÁUSULA DÉCIMA</w:t>
      </w:r>
      <w:r w:rsidR="00C0677F" w:rsidRPr="007F113D">
        <w:rPr>
          <w:rFonts w:ascii="Times New Roman" w:hAnsi="Times New Roman"/>
          <w:b/>
          <w:szCs w:val="22"/>
        </w:rPr>
        <w:t xml:space="preserve"> PRIMEIRA</w:t>
      </w:r>
      <w:r w:rsidRPr="007F113D">
        <w:rPr>
          <w:rFonts w:ascii="Times New Roman" w:hAnsi="Times New Roman"/>
          <w:b/>
          <w:szCs w:val="22"/>
        </w:rPr>
        <w:t xml:space="preserve"> – MATRIZ DE RISCO</w:t>
      </w:r>
      <w:r w:rsidRPr="007F113D">
        <w:rPr>
          <w:rFonts w:ascii="Times New Roman" w:hAnsi="Times New Roman"/>
          <w:bCs/>
          <w:szCs w:val="22"/>
        </w:rPr>
        <w:t xml:space="preserve"> </w:t>
      </w:r>
    </w:p>
    <w:p w:rsidR="008A6F91" w:rsidRPr="007F113D" w:rsidRDefault="00C0677F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11.1.</w:t>
      </w:r>
      <w:r w:rsidRPr="007F113D">
        <w:rPr>
          <w:rFonts w:ascii="Times New Roman" w:hAnsi="Times New Roman"/>
          <w:szCs w:val="22"/>
        </w:rPr>
        <w:t xml:space="preserve"> </w:t>
      </w:r>
      <w:r w:rsidR="008A6F91" w:rsidRPr="007F113D">
        <w:rPr>
          <w:rFonts w:ascii="Times New Roman" w:hAnsi="Times New Roman"/>
          <w:szCs w:val="22"/>
        </w:rPr>
        <w:t>Os ônus financeiros decorrentes de eventos supervenientes à contratação serão alocados da seguinte forma</w:t>
      </w:r>
      <w:r w:rsidR="008A6F91" w:rsidRPr="007F113D">
        <w:rPr>
          <w:rStyle w:val="ncoradanotaderodap"/>
          <w:rFonts w:ascii="Times New Roman" w:hAnsi="Times New Roman"/>
          <w:szCs w:val="22"/>
        </w:rPr>
        <w:footnoteReference w:id="12"/>
      </w:r>
      <w:r w:rsidR="008A6F91" w:rsidRPr="007F113D">
        <w:rPr>
          <w:rFonts w:ascii="Times New Roman" w:hAnsi="Times New Roman"/>
          <w:szCs w:val="22"/>
        </w:rPr>
        <w:t xml:space="preserve">: [...] (conforme anexo </w:t>
      </w:r>
      <w:r w:rsidR="00342B61" w:rsidRPr="007F113D">
        <w:rPr>
          <w:rFonts w:ascii="Times New Roman" w:hAnsi="Times New Roman"/>
          <w:szCs w:val="22"/>
        </w:rPr>
        <w:t>do Edital</w:t>
      </w:r>
      <w:r w:rsidR="00D012B7" w:rsidRPr="007F113D">
        <w:rPr>
          <w:rFonts w:ascii="Times New Roman" w:hAnsi="Times New Roman"/>
          <w:szCs w:val="22"/>
        </w:rPr>
        <w:t>).</w:t>
      </w:r>
    </w:p>
    <w:p w:rsidR="008A6F91" w:rsidRPr="007F113D" w:rsidRDefault="008A6F91" w:rsidP="00187675">
      <w:pPr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CLÁUSULA DÉCIMA </w:t>
      </w:r>
      <w:r w:rsidR="00C0677F" w:rsidRPr="007F113D">
        <w:rPr>
          <w:rFonts w:ascii="Times New Roman" w:hAnsi="Times New Roman"/>
          <w:b/>
          <w:szCs w:val="22"/>
        </w:rPr>
        <w:t>SEGUNDA</w:t>
      </w:r>
      <w:r w:rsidRPr="007F113D">
        <w:rPr>
          <w:rFonts w:ascii="Times New Roman" w:hAnsi="Times New Roman"/>
          <w:b/>
          <w:szCs w:val="22"/>
        </w:rPr>
        <w:t xml:space="preserve"> – OBRIGAÇÕES DO CONTRATANTE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2</w:t>
      </w:r>
      <w:r w:rsidRPr="007F113D">
        <w:rPr>
          <w:rFonts w:ascii="Times New Roman" w:hAnsi="Times New Roman"/>
          <w:b/>
          <w:bCs/>
          <w:szCs w:val="22"/>
        </w:rPr>
        <w:t>.</w:t>
      </w:r>
      <w:r w:rsidR="00C0677F" w:rsidRPr="007F113D">
        <w:rPr>
          <w:rFonts w:ascii="Times New Roman" w:hAnsi="Times New Roman"/>
          <w:b/>
          <w:bCs/>
          <w:szCs w:val="22"/>
        </w:rPr>
        <w:t>1.</w:t>
      </w:r>
      <w:r w:rsidRPr="007F113D">
        <w:rPr>
          <w:rFonts w:ascii="Times New Roman" w:hAnsi="Times New Roman"/>
          <w:szCs w:val="22"/>
        </w:rPr>
        <w:t xml:space="preserve"> São obrigações do </w:t>
      </w:r>
      <w:r w:rsidRPr="007F113D">
        <w:rPr>
          <w:rFonts w:ascii="Times New Roman" w:hAnsi="Times New Roman"/>
          <w:b/>
          <w:bCs/>
          <w:szCs w:val="22"/>
        </w:rPr>
        <w:t>CONTRATANTE</w:t>
      </w:r>
      <w:r w:rsidRPr="007F113D">
        <w:rPr>
          <w:rFonts w:ascii="Times New Roman" w:hAnsi="Times New Roman"/>
          <w:szCs w:val="22"/>
        </w:rPr>
        <w:t>: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2</w:t>
      </w:r>
      <w:r w:rsidRPr="007F113D">
        <w:rPr>
          <w:rFonts w:ascii="Times New Roman" w:hAnsi="Times New Roman"/>
          <w:b/>
          <w:bCs/>
          <w:szCs w:val="22"/>
        </w:rPr>
        <w:t>.1.</w:t>
      </w:r>
      <w:r w:rsidR="00C0677F" w:rsidRPr="007F113D">
        <w:rPr>
          <w:rFonts w:ascii="Times New Roman" w:hAnsi="Times New Roman"/>
          <w:b/>
          <w:bCs/>
          <w:szCs w:val="22"/>
        </w:rPr>
        <w:t>1.</w:t>
      </w:r>
      <w:r w:rsidRPr="007F113D">
        <w:rPr>
          <w:rFonts w:ascii="Times New Roman" w:hAnsi="Times New Roman"/>
          <w:szCs w:val="22"/>
        </w:rPr>
        <w:t xml:space="preserve"> Efetuar o devido pagamento à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>, conforme definido neste contrato.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2.1</w:t>
      </w:r>
      <w:r w:rsidRPr="007F113D">
        <w:rPr>
          <w:rFonts w:ascii="Times New Roman" w:hAnsi="Times New Roman"/>
          <w:b/>
          <w:bCs/>
          <w:szCs w:val="22"/>
        </w:rPr>
        <w:t>.2.</w:t>
      </w:r>
      <w:r w:rsidRPr="007F113D">
        <w:rPr>
          <w:rFonts w:ascii="Times New Roman" w:hAnsi="Times New Roman"/>
          <w:szCs w:val="22"/>
        </w:rPr>
        <w:t xml:space="preserve"> Assegurar à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 xml:space="preserve"> as condições necessárias à regular execução do contrato.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2</w:t>
      </w:r>
      <w:r w:rsidRPr="007F113D">
        <w:rPr>
          <w:rFonts w:ascii="Times New Roman" w:hAnsi="Times New Roman"/>
          <w:b/>
          <w:bCs/>
          <w:szCs w:val="22"/>
        </w:rPr>
        <w:t>.</w:t>
      </w:r>
      <w:r w:rsidR="00C0677F" w:rsidRPr="007F113D">
        <w:rPr>
          <w:rFonts w:ascii="Times New Roman" w:hAnsi="Times New Roman"/>
          <w:b/>
          <w:bCs/>
          <w:szCs w:val="22"/>
        </w:rPr>
        <w:t>1.</w:t>
      </w:r>
      <w:r w:rsidRPr="007F113D">
        <w:rPr>
          <w:rFonts w:ascii="Times New Roman" w:hAnsi="Times New Roman"/>
          <w:b/>
          <w:bCs/>
          <w:szCs w:val="22"/>
        </w:rPr>
        <w:t>3.</w:t>
      </w:r>
      <w:r w:rsidRPr="007F113D">
        <w:rPr>
          <w:rFonts w:ascii="Times New Roman" w:hAnsi="Times New Roman"/>
          <w:szCs w:val="22"/>
        </w:rPr>
        <w:t xml:space="preserve"> Determinar as providências necessárias quando o fornecimento do objeto não observar a forma estipulada no edital e neste contrato, sem prejuízo da aplicação das sanções cabíveis, quando for o caso.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2</w:t>
      </w:r>
      <w:r w:rsidRPr="007F113D">
        <w:rPr>
          <w:rFonts w:ascii="Times New Roman" w:hAnsi="Times New Roman"/>
          <w:b/>
          <w:bCs/>
          <w:szCs w:val="22"/>
        </w:rPr>
        <w:t>.</w:t>
      </w:r>
      <w:r w:rsidR="00C0677F" w:rsidRPr="007F113D">
        <w:rPr>
          <w:rFonts w:ascii="Times New Roman" w:hAnsi="Times New Roman"/>
          <w:b/>
          <w:bCs/>
          <w:szCs w:val="22"/>
        </w:rPr>
        <w:t>1.</w:t>
      </w:r>
      <w:r w:rsidRPr="007F113D">
        <w:rPr>
          <w:rFonts w:ascii="Times New Roman" w:hAnsi="Times New Roman"/>
          <w:b/>
          <w:bCs/>
          <w:szCs w:val="22"/>
        </w:rPr>
        <w:t>4.</w:t>
      </w:r>
      <w:r w:rsidRPr="007F113D">
        <w:rPr>
          <w:rFonts w:ascii="Times New Roman" w:hAnsi="Times New Roman"/>
          <w:szCs w:val="22"/>
        </w:rPr>
        <w:t xml:space="preserve"> Designar servidor pertencente ao quadro para ser responsável pelo acompanhamento e fiscalização da execução do objeto deste contrato.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bCs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CLÁUSULA DÉCIMA </w:t>
      </w:r>
      <w:r w:rsidR="00C0677F" w:rsidRPr="007F113D">
        <w:rPr>
          <w:rFonts w:ascii="Times New Roman" w:hAnsi="Times New Roman"/>
          <w:b/>
          <w:szCs w:val="22"/>
        </w:rPr>
        <w:t>TERCEIRA</w:t>
      </w:r>
      <w:r w:rsidRPr="007F113D">
        <w:rPr>
          <w:rFonts w:ascii="Times New Roman" w:hAnsi="Times New Roman"/>
          <w:b/>
          <w:szCs w:val="22"/>
        </w:rPr>
        <w:t xml:space="preserve"> – OBRIGAÇÕES DA CONTRATADA</w:t>
      </w:r>
      <w:r w:rsidRPr="007F113D">
        <w:rPr>
          <w:rFonts w:ascii="Times New Roman" w:hAnsi="Times New Roman"/>
          <w:bCs/>
          <w:szCs w:val="22"/>
        </w:rPr>
        <w:t xml:space="preserve"> 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3.1</w:t>
      </w:r>
      <w:r w:rsidRPr="007F113D">
        <w:rPr>
          <w:rFonts w:ascii="Times New Roman" w:hAnsi="Times New Roman"/>
          <w:b/>
          <w:bCs/>
          <w:szCs w:val="22"/>
        </w:rPr>
        <w:t>.</w:t>
      </w:r>
      <w:r w:rsidRPr="007F113D">
        <w:rPr>
          <w:rFonts w:ascii="Times New Roman" w:hAnsi="Times New Roman"/>
          <w:szCs w:val="22"/>
        </w:rPr>
        <w:t xml:space="preserve"> São obrigações da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>: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3.1</w:t>
      </w:r>
      <w:r w:rsidRPr="007F113D">
        <w:rPr>
          <w:rFonts w:ascii="Times New Roman" w:hAnsi="Times New Roman"/>
          <w:b/>
          <w:bCs/>
          <w:szCs w:val="22"/>
        </w:rPr>
        <w:t>.1.</w:t>
      </w:r>
      <w:r w:rsidRPr="007F113D">
        <w:rPr>
          <w:rFonts w:ascii="Times New Roman" w:hAnsi="Times New Roman"/>
          <w:szCs w:val="22"/>
        </w:rPr>
        <w:t xml:space="preserve"> Fornecer o objeto de acordo com as especificações, quantidade e prazos do edital e deste contrato, bem como nos termos da sua proposta.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3.1</w:t>
      </w:r>
      <w:r w:rsidRPr="007F113D">
        <w:rPr>
          <w:rFonts w:ascii="Times New Roman" w:hAnsi="Times New Roman"/>
          <w:b/>
          <w:bCs/>
          <w:szCs w:val="22"/>
        </w:rPr>
        <w:t>.2.</w:t>
      </w:r>
      <w:r w:rsidRPr="007F113D">
        <w:rPr>
          <w:rFonts w:ascii="Times New Roman" w:hAnsi="Times New Roman"/>
          <w:szCs w:val="22"/>
        </w:rPr>
        <w:t xml:space="preserve"> Responsabilizar-se pela integralidade dos ônus, dos tributos, dos emolumentos, dos honorários e das despesas incidentes sobre o objeto contratado, bem como por cumprir todas as obrigações trabalhistas, previdenciárias e acidentárias relativas aos empregados que utilizar para a execução do objeto, inclusive as decorrentes de convenções, acordos ou dissídios coletivos.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3.1</w:t>
      </w:r>
      <w:r w:rsidRPr="007F113D">
        <w:rPr>
          <w:rFonts w:ascii="Times New Roman" w:hAnsi="Times New Roman"/>
          <w:b/>
          <w:bCs/>
          <w:szCs w:val="22"/>
        </w:rPr>
        <w:t>.3.</w:t>
      </w:r>
      <w:r w:rsidRPr="007F113D">
        <w:rPr>
          <w:rFonts w:ascii="Times New Roman" w:hAnsi="Times New Roman"/>
          <w:szCs w:val="22"/>
        </w:rPr>
        <w:t xml:space="preserve"> Manter durante a execução do contrato, em compatibilidade com as obrigações assumidas, todas as condições de habilitação e qualificação exigidas na licitação, apresentando, mensalmente, cópia das guias de recolhimento das contribuições para o FGTS e o INSS relativas aos empregados alocados para a execução do contrato, bem como da certidão negativa de débitos trabalhistas (CNDT).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3.1</w:t>
      </w:r>
      <w:r w:rsidRPr="007F113D">
        <w:rPr>
          <w:rFonts w:ascii="Times New Roman" w:hAnsi="Times New Roman"/>
          <w:b/>
          <w:bCs/>
          <w:szCs w:val="22"/>
        </w:rPr>
        <w:t>.4.</w:t>
      </w:r>
      <w:r w:rsidRPr="007F113D">
        <w:rPr>
          <w:rFonts w:ascii="Times New Roman" w:hAnsi="Times New Roman"/>
          <w:szCs w:val="22"/>
        </w:rPr>
        <w:t xml:space="preserve"> Cumprir as exigências de reserva de cargos prevista em lei, bem como em outras normas específicas, para pessoa com deficiência, para reabilitado da Previdência Social e para aprendiz.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3.1</w:t>
      </w:r>
      <w:r w:rsidRPr="007F113D">
        <w:rPr>
          <w:rFonts w:ascii="Times New Roman" w:hAnsi="Times New Roman"/>
          <w:b/>
          <w:bCs/>
          <w:szCs w:val="22"/>
        </w:rPr>
        <w:t>.5.</w:t>
      </w:r>
      <w:r w:rsidRPr="007F113D">
        <w:rPr>
          <w:rFonts w:ascii="Times New Roman" w:hAnsi="Times New Roman"/>
          <w:szCs w:val="22"/>
        </w:rPr>
        <w:t xml:space="preserve"> Zelar pelo cumprimento, por parte de seus empregados, das normas do Ministério do Trabalho, cabendo à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 xml:space="preserve"> o fornecimento de equipamentos de proteção individual (EPI) e quaisquer outros insumos necessários à prestação dos serviços.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3.1</w:t>
      </w:r>
      <w:r w:rsidRPr="007F113D">
        <w:rPr>
          <w:rFonts w:ascii="Times New Roman" w:hAnsi="Times New Roman"/>
          <w:b/>
          <w:bCs/>
          <w:szCs w:val="22"/>
        </w:rPr>
        <w:t>.</w:t>
      </w:r>
      <w:r w:rsidR="00C0677F" w:rsidRPr="007F113D">
        <w:rPr>
          <w:rFonts w:ascii="Times New Roman" w:hAnsi="Times New Roman"/>
          <w:b/>
          <w:bCs/>
          <w:szCs w:val="22"/>
        </w:rPr>
        <w:t>6</w:t>
      </w:r>
      <w:r w:rsidRPr="007F113D">
        <w:rPr>
          <w:rFonts w:ascii="Times New Roman" w:hAnsi="Times New Roman"/>
          <w:b/>
          <w:bCs/>
          <w:szCs w:val="22"/>
        </w:rPr>
        <w:t>.</w:t>
      </w:r>
      <w:r w:rsidRPr="007F113D">
        <w:rPr>
          <w:rFonts w:ascii="Times New Roman" w:hAnsi="Times New Roman"/>
          <w:szCs w:val="22"/>
        </w:rPr>
        <w:t xml:space="preserve"> Responsabilizar-se por todos os danos causados por seus funcionários ao </w:t>
      </w:r>
      <w:r w:rsidRPr="007F113D">
        <w:rPr>
          <w:rFonts w:ascii="Times New Roman" w:hAnsi="Times New Roman"/>
          <w:b/>
          <w:bCs/>
          <w:szCs w:val="22"/>
        </w:rPr>
        <w:t>CONTRATANTE</w:t>
      </w:r>
      <w:r w:rsidRPr="007F113D">
        <w:rPr>
          <w:rFonts w:ascii="Times New Roman" w:hAnsi="Times New Roman"/>
          <w:szCs w:val="22"/>
        </w:rPr>
        <w:t xml:space="preserve"> e/ou terceiros, decorrentes de culpa ou dolo, devidamente apurados mediante processo administrativo, quando da execução do objeto contratado.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3.1</w:t>
      </w:r>
      <w:r w:rsidRPr="007F113D">
        <w:rPr>
          <w:rFonts w:ascii="Times New Roman" w:hAnsi="Times New Roman"/>
          <w:b/>
          <w:bCs/>
          <w:szCs w:val="22"/>
        </w:rPr>
        <w:t>.</w:t>
      </w:r>
      <w:r w:rsidR="00C0677F" w:rsidRPr="007F113D">
        <w:rPr>
          <w:rFonts w:ascii="Times New Roman" w:hAnsi="Times New Roman"/>
          <w:b/>
          <w:bCs/>
          <w:szCs w:val="22"/>
        </w:rPr>
        <w:t>7</w:t>
      </w:r>
      <w:r w:rsidRPr="007F113D">
        <w:rPr>
          <w:rFonts w:ascii="Times New Roman" w:hAnsi="Times New Roman"/>
          <w:b/>
          <w:bCs/>
          <w:szCs w:val="22"/>
        </w:rPr>
        <w:t>.</w:t>
      </w:r>
      <w:r w:rsidRPr="007F113D">
        <w:rPr>
          <w:rFonts w:ascii="Times New Roman" w:hAnsi="Times New Roman"/>
          <w:szCs w:val="22"/>
        </w:rPr>
        <w:t xml:space="preserve"> Reparar e/ou corrigir, às suas expensas, as entregas em que for verificado vício, defeito ou incorreção resultantes da execução do objeto em desacordo com o pactuado.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3.1</w:t>
      </w:r>
      <w:r w:rsidRPr="007F113D">
        <w:rPr>
          <w:rFonts w:ascii="Times New Roman" w:hAnsi="Times New Roman"/>
          <w:b/>
          <w:bCs/>
          <w:szCs w:val="22"/>
        </w:rPr>
        <w:t>.</w:t>
      </w:r>
      <w:r w:rsidR="00C0677F" w:rsidRPr="007F113D">
        <w:rPr>
          <w:rFonts w:ascii="Times New Roman" w:hAnsi="Times New Roman"/>
          <w:b/>
          <w:bCs/>
          <w:szCs w:val="22"/>
        </w:rPr>
        <w:t>8</w:t>
      </w:r>
      <w:r w:rsidRPr="007F113D">
        <w:rPr>
          <w:rFonts w:ascii="Times New Roman" w:hAnsi="Times New Roman"/>
          <w:b/>
          <w:bCs/>
          <w:szCs w:val="22"/>
        </w:rPr>
        <w:t>.</w:t>
      </w:r>
      <w:r w:rsidRPr="007F113D">
        <w:rPr>
          <w:rFonts w:ascii="Times New Roman" w:hAnsi="Times New Roman"/>
          <w:szCs w:val="22"/>
        </w:rPr>
        <w:t xml:space="preserve"> Executar as obrigações assumidas no presente contrato por seus próprios meios, não sendo admitida a subcontratação, salvo expressa autorização do </w:t>
      </w:r>
      <w:r w:rsidRPr="007F113D">
        <w:rPr>
          <w:rFonts w:ascii="Times New Roman" w:hAnsi="Times New Roman"/>
          <w:b/>
          <w:bCs/>
          <w:szCs w:val="22"/>
        </w:rPr>
        <w:t>CONTRATANTE</w:t>
      </w:r>
      <w:r w:rsidRPr="007F113D">
        <w:rPr>
          <w:rFonts w:ascii="Times New Roman" w:hAnsi="Times New Roman"/>
          <w:szCs w:val="22"/>
        </w:rPr>
        <w:t>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</w:t>
      </w:r>
      <w:r w:rsidR="00C0677F" w:rsidRPr="007F113D">
        <w:rPr>
          <w:rFonts w:ascii="Times New Roman" w:hAnsi="Times New Roman"/>
          <w:b/>
          <w:bCs/>
          <w:szCs w:val="22"/>
        </w:rPr>
        <w:t>3.1</w:t>
      </w:r>
      <w:r w:rsidRPr="007F113D">
        <w:rPr>
          <w:rFonts w:ascii="Times New Roman" w:hAnsi="Times New Roman"/>
          <w:b/>
          <w:bCs/>
          <w:szCs w:val="22"/>
        </w:rPr>
        <w:t>.8.</w:t>
      </w:r>
      <w:r w:rsidRPr="007F113D">
        <w:rPr>
          <w:rFonts w:ascii="Times New Roman" w:hAnsi="Times New Roman"/>
          <w:szCs w:val="22"/>
        </w:rPr>
        <w:t xml:space="preserve"> [...]</w:t>
      </w:r>
      <w:r w:rsidRPr="007F113D">
        <w:rPr>
          <w:rStyle w:val="ncoradanotaderodap"/>
          <w:rFonts w:ascii="Times New Roman" w:hAnsi="Times New Roman"/>
          <w:szCs w:val="22"/>
        </w:rPr>
        <w:footnoteReference w:id="13"/>
      </w:r>
      <w:r w:rsidRPr="007F113D">
        <w:rPr>
          <w:rFonts w:ascii="Times New Roman" w:hAnsi="Times New Roman"/>
          <w:szCs w:val="22"/>
        </w:rPr>
        <w:t>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ab/>
      </w: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CLÁUSULA DÉCIMA </w:t>
      </w:r>
      <w:r w:rsidR="00C0677F" w:rsidRPr="007F113D">
        <w:rPr>
          <w:rFonts w:ascii="Times New Roman" w:hAnsi="Times New Roman"/>
          <w:b/>
          <w:szCs w:val="22"/>
        </w:rPr>
        <w:t>QUARTA</w:t>
      </w:r>
      <w:r w:rsidRPr="007F113D">
        <w:rPr>
          <w:rFonts w:ascii="Times New Roman" w:hAnsi="Times New Roman"/>
          <w:b/>
          <w:szCs w:val="22"/>
        </w:rPr>
        <w:t xml:space="preserve"> – GARANTIA DA PROPOSTA</w:t>
      </w:r>
    </w:p>
    <w:p w:rsidR="008A6F91" w:rsidRPr="007F113D" w:rsidRDefault="00C0677F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14.1.</w:t>
      </w:r>
      <w:r w:rsidRPr="007F113D">
        <w:rPr>
          <w:rFonts w:ascii="Times New Roman" w:hAnsi="Times New Roman"/>
          <w:szCs w:val="22"/>
        </w:rPr>
        <w:t xml:space="preserve"> </w:t>
      </w:r>
      <w:r w:rsidR="008A6F91" w:rsidRPr="007F113D">
        <w:rPr>
          <w:rFonts w:ascii="Times New Roman" w:hAnsi="Times New Roman"/>
          <w:szCs w:val="22"/>
        </w:rPr>
        <w:t xml:space="preserve">A </w:t>
      </w:r>
      <w:r w:rsidR="008A6F91" w:rsidRPr="007F113D">
        <w:rPr>
          <w:rFonts w:ascii="Times New Roman" w:hAnsi="Times New Roman"/>
          <w:b/>
          <w:bCs/>
          <w:szCs w:val="22"/>
        </w:rPr>
        <w:t>CONTRATADA</w:t>
      </w:r>
      <w:r w:rsidR="008A6F91" w:rsidRPr="007F113D">
        <w:rPr>
          <w:rFonts w:ascii="Times New Roman" w:hAnsi="Times New Roman"/>
          <w:szCs w:val="22"/>
        </w:rPr>
        <w:t xml:space="preserve"> presta, neste ato, garantia do cumprimento de suas obrigações contratuais, na modalidade de [...]</w:t>
      </w:r>
      <w:r w:rsidR="008A6F91" w:rsidRPr="007F113D">
        <w:rPr>
          <w:rStyle w:val="ncoradanotaderodap"/>
          <w:rFonts w:ascii="Times New Roman" w:hAnsi="Times New Roman"/>
          <w:szCs w:val="22"/>
        </w:rPr>
        <w:footnoteReference w:id="14"/>
      </w:r>
      <w:r w:rsidR="008A6F91" w:rsidRPr="007F113D">
        <w:rPr>
          <w:rFonts w:ascii="Times New Roman" w:hAnsi="Times New Roman"/>
          <w:szCs w:val="22"/>
        </w:rPr>
        <w:t xml:space="preserve"> correspondente a [...]%</w:t>
      </w:r>
      <w:r w:rsidR="008A6F91" w:rsidRPr="007F113D">
        <w:rPr>
          <w:rStyle w:val="ncoradanotaderodap"/>
          <w:rFonts w:ascii="Times New Roman" w:hAnsi="Times New Roman"/>
          <w:szCs w:val="22"/>
        </w:rPr>
        <w:footnoteReference w:id="15"/>
      </w:r>
      <w:r w:rsidR="008A6F91" w:rsidRPr="007F113D">
        <w:rPr>
          <w:rFonts w:ascii="Times New Roman" w:hAnsi="Times New Roman"/>
          <w:szCs w:val="22"/>
        </w:rPr>
        <w:t xml:space="preserve"> do valor total da contratação. A garantia prestada pela </w:t>
      </w:r>
      <w:r w:rsidR="008A6F91" w:rsidRPr="007F113D">
        <w:rPr>
          <w:rFonts w:ascii="Times New Roman" w:hAnsi="Times New Roman"/>
          <w:b/>
          <w:bCs/>
          <w:szCs w:val="22"/>
        </w:rPr>
        <w:t>CONTRATADA</w:t>
      </w:r>
      <w:r w:rsidR="008A6F91" w:rsidRPr="007F113D">
        <w:rPr>
          <w:rFonts w:ascii="Times New Roman" w:hAnsi="Times New Roman"/>
          <w:szCs w:val="22"/>
        </w:rPr>
        <w:t xml:space="preserve"> será liberada ou restituída após a execução do contrato ou após a sua extinção por culpa exclusiva da Administração</w:t>
      </w:r>
      <w:r w:rsidR="008A6F91" w:rsidRPr="007F113D">
        <w:rPr>
          <w:rStyle w:val="ncoradanotaderodap"/>
          <w:rFonts w:ascii="Times New Roman" w:hAnsi="Times New Roman"/>
          <w:szCs w:val="22"/>
        </w:rPr>
        <w:footnoteReference w:id="16"/>
      </w:r>
      <w:r w:rsidR="008A6F91" w:rsidRPr="007F113D">
        <w:rPr>
          <w:rFonts w:ascii="Times New Roman" w:hAnsi="Times New Roman"/>
          <w:szCs w:val="22"/>
        </w:rPr>
        <w:t>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CLÁUSULA DÉCIMA QUINTA – GESTÃO E FISCALIZAÇÃO DO CONTRATO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15.1.</w:t>
      </w:r>
      <w:r w:rsidRPr="007F113D">
        <w:rPr>
          <w:rFonts w:ascii="Times New Roman" w:hAnsi="Times New Roman"/>
          <w:szCs w:val="22"/>
        </w:rPr>
        <w:t xml:space="preserve"> A gestão e a fiscalização do contrato serão feitas observando as regras do Decreto Municipal n.º [...].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15.2.</w:t>
      </w:r>
      <w:r w:rsidRPr="007F113D">
        <w:rPr>
          <w:rFonts w:ascii="Times New Roman" w:hAnsi="Times New Roman"/>
          <w:szCs w:val="22"/>
        </w:rPr>
        <w:t xml:space="preserve"> A gestão do contrato ficará a cargo do gestor designado e que subscreve o presente contrato.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15.3.</w:t>
      </w:r>
      <w:r w:rsidRPr="007F113D">
        <w:rPr>
          <w:rFonts w:ascii="Times New Roman" w:hAnsi="Times New Roman"/>
          <w:szCs w:val="22"/>
        </w:rPr>
        <w:t xml:space="preserve"> A execução do contrato deverá ser acompanhada e fiscalizada pelo fiscal indicado no documento de formalização de demanda e que subscreve o presente contrato.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15.4.</w:t>
      </w:r>
      <w:r w:rsidRPr="007F113D">
        <w:rPr>
          <w:rFonts w:ascii="Times New Roman" w:hAnsi="Times New Roman"/>
          <w:szCs w:val="22"/>
        </w:rPr>
        <w:t xml:space="preserve"> Dentre as responsabilidades do(s) fiscal(is) está a necessidade de anotar, em registro próprio, todas as ocorrências relacionadas à execução do contrato, inclusive quando de seu fiel cumprimento, determinando o que for necessário para a regularização de eventuais faltas ou defeitos observados.</w:t>
      </w: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b/>
          <w:szCs w:val="22"/>
        </w:rPr>
      </w:pP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szCs w:val="22"/>
        </w:rPr>
        <w:t>CLÁUSULA DÉCIMA SEXTA – RECEBIMENTO DO OBJETO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16.1.</w:t>
      </w:r>
      <w:r w:rsidRPr="007F113D">
        <w:rPr>
          <w:rFonts w:ascii="Times New Roman" w:hAnsi="Times New Roman"/>
          <w:szCs w:val="22"/>
        </w:rPr>
        <w:t xml:space="preserve"> O objeto do presente contrato será recebido: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16.1.1.</w:t>
      </w:r>
      <w:r w:rsidRPr="007F113D">
        <w:rPr>
          <w:rFonts w:ascii="Times New Roman" w:hAnsi="Times New Roman"/>
          <w:szCs w:val="22"/>
        </w:rPr>
        <w:t xml:space="preserve"> Provisoriamente, d</w:t>
      </w:r>
      <w:r w:rsidRPr="007F113D">
        <w:rPr>
          <w:rFonts w:ascii="Times New Roman" w:hAnsi="Times New Roman"/>
          <w:color w:val="000000"/>
          <w:szCs w:val="22"/>
        </w:rPr>
        <w:t xml:space="preserve">e forma sumária, pelo responsável por seu acompanhamento e fiscalização, designado pelo </w:t>
      </w:r>
      <w:r w:rsidRPr="007F113D">
        <w:rPr>
          <w:rFonts w:ascii="Times New Roman" w:hAnsi="Times New Roman"/>
          <w:b/>
          <w:bCs/>
          <w:color w:val="000000"/>
          <w:szCs w:val="22"/>
        </w:rPr>
        <w:t>CONTRATANTE</w:t>
      </w:r>
      <w:r w:rsidRPr="007F113D">
        <w:rPr>
          <w:rFonts w:ascii="Times New Roman" w:hAnsi="Times New Roman"/>
          <w:color w:val="000000"/>
          <w:szCs w:val="22"/>
        </w:rPr>
        <w:t>, com verificação posterior da conformidade do material com as exigências contratuais</w:t>
      </w:r>
      <w:r w:rsidRPr="007F113D">
        <w:rPr>
          <w:rFonts w:ascii="Times New Roman" w:hAnsi="Times New Roman"/>
          <w:szCs w:val="22"/>
        </w:rPr>
        <w:t xml:space="preserve">. O recebimento provisório deverá ocorrer em até [...] dias úteis da entrega do objeto, pela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>, mediante recibo.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16.1.2.</w:t>
      </w:r>
      <w:r w:rsidRPr="007F113D">
        <w:rPr>
          <w:rFonts w:ascii="Times New Roman" w:hAnsi="Times New Roman"/>
          <w:szCs w:val="22"/>
        </w:rPr>
        <w:t xml:space="preserve"> Definitivamente por servidor ou comissão designada pela autoridade competente, mediante assinatura de termo circunstanciado comprovando o atendimento das exigências contratuais. O recebimento definitivo ocorrerá depois de transcorrido o prazo de [...] dias úteis do recebimento provisório.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16.2.</w:t>
      </w:r>
      <w:r w:rsidRPr="007F113D">
        <w:rPr>
          <w:rFonts w:ascii="Times New Roman" w:hAnsi="Times New Roman"/>
          <w:szCs w:val="22"/>
        </w:rPr>
        <w:t xml:space="preserve"> O recebimento provisório ou definitivo não eximirá a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 xml:space="preserve"> de eventual responsabilização em âmbito civil pela perfeita execução do contrato.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b/>
          <w:szCs w:val="22"/>
        </w:rPr>
      </w:pP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CLÁUSULA DÉCIMA SÉTIMA – GARANTIA DO OBJETO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17.1.</w:t>
      </w:r>
      <w:r w:rsidRPr="007F113D">
        <w:rPr>
          <w:rFonts w:ascii="Times New Roman" w:hAnsi="Times New Roman"/>
          <w:szCs w:val="22"/>
        </w:rPr>
        <w:t xml:space="preserve"> A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 xml:space="preserve"> se responsabilizará pelo prazo de [...], a contar da data do recebimento definitivo do objeto pelo </w:t>
      </w:r>
      <w:r w:rsidRPr="007F113D">
        <w:rPr>
          <w:rFonts w:ascii="Times New Roman" w:hAnsi="Times New Roman"/>
          <w:b/>
          <w:bCs/>
          <w:szCs w:val="22"/>
        </w:rPr>
        <w:t>CONTRATANTE</w:t>
      </w:r>
      <w:r w:rsidRPr="007F113D">
        <w:rPr>
          <w:rFonts w:ascii="Times New Roman" w:hAnsi="Times New Roman"/>
          <w:szCs w:val="22"/>
        </w:rPr>
        <w:t xml:space="preserve"> em relação a vícios, inclusive ocultos, defeitos ou incorreções identificadas, ficando responsável pela reparação, correção, reconstrução ou substituição necessárias.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17.2.</w:t>
      </w:r>
      <w:r w:rsidRPr="007F113D">
        <w:rPr>
          <w:rFonts w:ascii="Times New Roman" w:hAnsi="Times New Roman"/>
          <w:szCs w:val="22"/>
        </w:rPr>
        <w:t xml:space="preserve"> A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 xml:space="preserve"> se responsabilizará pela manutenção e assistência técnica</w:t>
      </w:r>
      <w:r w:rsidRPr="007F113D">
        <w:rPr>
          <w:rStyle w:val="ncoradanotaderodap"/>
          <w:rFonts w:ascii="Times New Roman" w:hAnsi="Times New Roman"/>
          <w:szCs w:val="22"/>
        </w:rPr>
        <w:footnoteReference w:id="17"/>
      </w:r>
      <w:r w:rsidRPr="007F113D">
        <w:rPr>
          <w:rFonts w:ascii="Times New Roman" w:hAnsi="Times New Roman"/>
          <w:szCs w:val="22"/>
        </w:rPr>
        <w:t xml:space="preserve"> do objeto, durante o prazo de [...].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b/>
          <w:szCs w:val="22"/>
        </w:rPr>
      </w:pP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szCs w:val="22"/>
        </w:rPr>
        <w:t>CLÁUSULA DÉCIMA OITAVA – PENALIDADES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</w:t>
      </w:r>
      <w:r w:rsidRPr="007F113D">
        <w:rPr>
          <w:rFonts w:ascii="Times New Roman" w:hAnsi="Times New Roman"/>
          <w:szCs w:val="22"/>
        </w:rPr>
        <w:t xml:space="preserve"> A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 xml:space="preserve"> estará sujeita às seguintes penalidades</w:t>
      </w:r>
      <w:r w:rsidRPr="007F113D">
        <w:rPr>
          <w:rStyle w:val="ncoradanotaderodap"/>
          <w:rFonts w:ascii="Times New Roman" w:hAnsi="Times New Roman"/>
          <w:szCs w:val="22"/>
        </w:rPr>
        <w:footnoteReference w:id="18"/>
      </w:r>
      <w:r w:rsidRPr="007F113D">
        <w:rPr>
          <w:rFonts w:ascii="Times New Roman" w:hAnsi="Times New Roman"/>
          <w:szCs w:val="22"/>
        </w:rPr>
        <w:t>: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18.1.1.</w:t>
      </w:r>
      <w:r w:rsidRPr="007F113D">
        <w:rPr>
          <w:rFonts w:ascii="Times New Roman" w:hAnsi="Times New Roman"/>
          <w:szCs w:val="22"/>
        </w:rPr>
        <w:t xml:space="preserve"> Advertência, no caso de inexecução parcial do contrato, quando não se justificar a imposição de penalidade mais grave.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18.1.2.</w:t>
      </w:r>
      <w:r w:rsidRPr="007F113D">
        <w:rPr>
          <w:rFonts w:ascii="Times New Roman" w:hAnsi="Times New Roman"/>
          <w:szCs w:val="22"/>
        </w:rPr>
        <w:t xml:space="preserve"> Multa, no percentual compreendido entre 0,5% e 30% do valor do contrato, que poderá ser cumulada com a advertência, o impedimento ou a declaração de inidoneidade de licitar ou de contratar.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18.1.3.</w:t>
      </w:r>
      <w:r w:rsidRPr="007F113D">
        <w:rPr>
          <w:rFonts w:ascii="Times New Roman" w:hAnsi="Times New Roman"/>
          <w:szCs w:val="22"/>
        </w:rPr>
        <w:t xml:space="preserve"> Impedimento de licitar e de contratar com o </w:t>
      </w:r>
      <w:r w:rsidRPr="007F113D">
        <w:rPr>
          <w:rFonts w:ascii="Times New Roman" w:hAnsi="Times New Roman"/>
          <w:b/>
          <w:bCs/>
          <w:szCs w:val="22"/>
        </w:rPr>
        <w:t>CONTRATANTE</w:t>
      </w:r>
      <w:r w:rsidRPr="007F113D">
        <w:rPr>
          <w:rFonts w:ascii="Times New Roman" w:hAnsi="Times New Roman"/>
          <w:szCs w:val="22"/>
        </w:rPr>
        <w:t>, pelo prazo de até 3 (três) anos, nas seguintes hipóteses: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18.1.3.1.</w:t>
      </w:r>
      <w:r w:rsidRPr="007F113D">
        <w:rPr>
          <w:rFonts w:ascii="Times New Roman" w:hAnsi="Times New Roman"/>
          <w:szCs w:val="22"/>
        </w:rPr>
        <w:t xml:space="preserve"> Dar causa à inexecução parcial do contrato que cause grave dano ao Município, ao funcionamento dos serviços públicos ou ao interesse coletivo.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18.1.3.2.</w:t>
      </w:r>
      <w:r w:rsidRPr="007F113D">
        <w:rPr>
          <w:rFonts w:ascii="Times New Roman" w:hAnsi="Times New Roman"/>
          <w:szCs w:val="22"/>
        </w:rPr>
        <w:t xml:space="preserve"> Dar causa à inexecução total do contrato.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18.1.3.3.</w:t>
      </w:r>
      <w:r w:rsidRPr="007F113D">
        <w:rPr>
          <w:rFonts w:ascii="Times New Roman" w:hAnsi="Times New Roman"/>
          <w:szCs w:val="22"/>
        </w:rPr>
        <w:t xml:space="preserve"> Deixar de entregar a documentação exigida para o certame.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18.1.3.4.</w:t>
      </w:r>
      <w:r w:rsidRPr="007F113D">
        <w:rPr>
          <w:rFonts w:ascii="Times New Roman" w:hAnsi="Times New Roman"/>
          <w:szCs w:val="22"/>
        </w:rPr>
        <w:t xml:space="preserve"> Não manter a proposta, salvo em decorrência de fato superveniente devidamente justificado.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18.1.3.5.</w:t>
      </w:r>
      <w:r w:rsidRPr="007F113D">
        <w:rPr>
          <w:rFonts w:ascii="Times New Roman" w:hAnsi="Times New Roman"/>
          <w:szCs w:val="22"/>
        </w:rPr>
        <w:t xml:space="preserve"> Não celebrar o contrato ou não entregar a documentação exigida para a contratação, quando convocado dentro do prazo de validade de sua proposta.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18.1.3.6.</w:t>
      </w:r>
      <w:r w:rsidRPr="007F113D">
        <w:rPr>
          <w:rFonts w:ascii="Times New Roman" w:hAnsi="Times New Roman"/>
          <w:szCs w:val="22"/>
        </w:rPr>
        <w:t xml:space="preserve"> Ensejar o retardamento da execução ou da entrega do objeto da licitação sem motivo justificado.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18.1.4.</w:t>
      </w:r>
      <w:r w:rsidRPr="007F113D">
        <w:rPr>
          <w:rFonts w:ascii="Times New Roman" w:hAnsi="Times New Roman"/>
          <w:szCs w:val="22"/>
        </w:rPr>
        <w:t xml:space="preserve"> Declaração de inidoneidade de licitar e contratar com qualquer órgão público da Administração Federal, Estadual, Distrital ou Municipal, direta ou indireta, pelo prazo de 3 (três) a 6 (seis) anos, nas seguintes situações: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18.1.4.1.</w:t>
      </w:r>
      <w:r w:rsidRPr="007F113D">
        <w:rPr>
          <w:rFonts w:ascii="Times New Roman" w:hAnsi="Times New Roman"/>
          <w:szCs w:val="22"/>
        </w:rPr>
        <w:t xml:space="preserve"> Apresentar declaração ou documentação falsa exigida para o certame ou prestar declaração falsa durante a licitação ou a execução do contrato.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18.1.4.2.</w:t>
      </w:r>
      <w:r w:rsidRPr="007F113D">
        <w:rPr>
          <w:rFonts w:ascii="Times New Roman" w:hAnsi="Times New Roman"/>
          <w:szCs w:val="22"/>
        </w:rPr>
        <w:t xml:space="preserve"> Fraudar a licitação ou praticar ato fraudulento na execução do contrato.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18.1.4.3.</w:t>
      </w:r>
      <w:r w:rsidRPr="007F113D">
        <w:rPr>
          <w:rFonts w:ascii="Times New Roman" w:hAnsi="Times New Roman"/>
          <w:szCs w:val="22"/>
        </w:rPr>
        <w:t xml:space="preserve"> Comportar-se de modo inidôneo ou cometer fraude de qualquer natureza.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18.1.4.4.</w:t>
      </w:r>
      <w:r w:rsidRPr="007F113D">
        <w:rPr>
          <w:rFonts w:ascii="Times New Roman" w:hAnsi="Times New Roman"/>
          <w:szCs w:val="22"/>
        </w:rPr>
        <w:t xml:space="preserve"> Praticar atos ilícitos com vistas a frustrar os objetivos da licitação.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18.1.4.5.</w:t>
      </w:r>
      <w:r w:rsidRPr="007F113D">
        <w:rPr>
          <w:rFonts w:ascii="Times New Roman" w:hAnsi="Times New Roman"/>
          <w:szCs w:val="22"/>
        </w:rPr>
        <w:t xml:space="preserve"> Praticar ato lesivo previsto no art. 5º da Lei nº 12.846, de 1º de agosto de 2013.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18.2.</w:t>
      </w:r>
      <w:r w:rsidRPr="007F113D">
        <w:rPr>
          <w:rFonts w:ascii="Times New Roman" w:hAnsi="Times New Roman"/>
          <w:szCs w:val="22"/>
        </w:rPr>
        <w:t xml:space="preserve"> Na aplicação das sanções serão considerados: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18.2.1.</w:t>
      </w:r>
      <w:r w:rsidRPr="007F113D">
        <w:rPr>
          <w:rFonts w:ascii="Times New Roman" w:hAnsi="Times New Roman"/>
          <w:szCs w:val="22"/>
        </w:rPr>
        <w:t xml:space="preserve"> A natureza e a gravidade da infração cometida.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18.2.2.</w:t>
      </w:r>
      <w:r w:rsidRPr="007F113D">
        <w:rPr>
          <w:rFonts w:ascii="Times New Roman" w:hAnsi="Times New Roman"/>
          <w:szCs w:val="22"/>
        </w:rPr>
        <w:t xml:space="preserve"> As peculiaridades do caso concreto.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18.2.3.</w:t>
      </w:r>
      <w:r w:rsidRPr="007F113D">
        <w:rPr>
          <w:rFonts w:ascii="Times New Roman" w:hAnsi="Times New Roman"/>
          <w:szCs w:val="22"/>
        </w:rPr>
        <w:t xml:space="preserve"> As circunstâncias agravantes ou atenuantes.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18.2.4.</w:t>
      </w:r>
      <w:r w:rsidRPr="007F113D">
        <w:rPr>
          <w:rFonts w:ascii="Times New Roman" w:hAnsi="Times New Roman"/>
          <w:szCs w:val="22"/>
        </w:rPr>
        <w:t xml:space="preserve"> Os danos que dela provierem para o </w:t>
      </w:r>
      <w:r w:rsidRPr="007F113D">
        <w:rPr>
          <w:rFonts w:ascii="Times New Roman" w:hAnsi="Times New Roman"/>
          <w:b/>
          <w:bCs/>
          <w:szCs w:val="22"/>
        </w:rPr>
        <w:t>CONTRATANTE</w:t>
      </w:r>
      <w:r w:rsidRPr="007F113D">
        <w:rPr>
          <w:rFonts w:ascii="Times New Roman" w:hAnsi="Times New Roman"/>
          <w:szCs w:val="22"/>
        </w:rPr>
        <w:t>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18.2.5.</w:t>
      </w:r>
      <w:r w:rsidRPr="007F113D">
        <w:rPr>
          <w:rFonts w:ascii="Times New Roman" w:hAnsi="Times New Roman"/>
          <w:szCs w:val="22"/>
        </w:rPr>
        <w:t xml:space="preserve"> A implantação ou o aperfeiçoamento de programa de integridade, conforme normas e orientações dos órgãos de controle.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18.3.</w:t>
      </w:r>
      <w:r w:rsidRPr="007F113D">
        <w:rPr>
          <w:rFonts w:ascii="Times New Roman" w:hAnsi="Times New Roman"/>
          <w:szCs w:val="22"/>
        </w:rPr>
        <w:t xml:space="preserve"> Na aplicação das sanções previstas nesta cláusula, será oportunizado à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 xml:space="preserve"> defesa, no prazo de 15 (quinze) dias úteis, contados da sua intimação.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18.4.</w:t>
      </w:r>
      <w:r w:rsidRPr="007F113D">
        <w:rPr>
          <w:rFonts w:ascii="Times New Roman" w:hAnsi="Times New Roman"/>
          <w:szCs w:val="22"/>
        </w:rPr>
        <w:t xml:space="preserve"> A aplicação das sanções de impedimento e de declaração de inidoneidade requererá a instauração de processo de responsabilização, a ser conduzido por comissão designada pelo </w:t>
      </w:r>
      <w:r w:rsidRPr="007F113D">
        <w:rPr>
          <w:rFonts w:ascii="Times New Roman" w:hAnsi="Times New Roman"/>
          <w:b/>
          <w:bCs/>
          <w:szCs w:val="22"/>
        </w:rPr>
        <w:t>CONTRATANTE</w:t>
      </w:r>
      <w:r w:rsidRPr="007F113D">
        <w:rPr>
          <w:rFonts w:ascii="Times New Roman" w:hAnsi="Times New Roman"/>
          <w:szCs w:val="22"/>
        </w:rPr>
        <w:t xml:space="preserve"> composta de 2 (dois) ou mais servidores estáveis, que avaliará fatos e circunstâncias conhecidos e intimará o licitante ou o contratado para, no prazo de 15 (quinze) dias úteis, contado da data de intimação, apresentar defesa escrita e especificar as provas que pretenda produzir.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szCs w:val="22"/>
        </w:rPr>
        <w:t xml:space="preserve">CLÁUSULA DÉCIMA NONA – EXTINÇÃO 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19.</w:t>
      </w:r>
      <w:r w:rsidR="00054059" w:rsidRPr="007F113D">
        <w:rPr>
          <w:rFonts w:ascii="Times New Roman" w:hAnsi="Times New Roman"/>
          <w:b/>
          <w:bCs/>
          <w:szCs w:val="22"/>
        </w:rPr>
        <w:t>1</w:t>
      </w:r>
      <w:r w:rsidR="00054059" w:rsidRPr="007F113D">
        <w:rPr>
          <w:rFonts w:ascii="Times New Roman" w:hAnsi="Times New Roman"/>
          <w:szCs w:val="22"/>
        </w:rPr>
        <w:t>. As</w:t>
      </w:r>
      <w:r w:rsidRPr="007F113D">
        <w:rPr>
          <w:rFonts w:ascii="Times New Roman" w:hAnsi="Times New Roman"/>
          <w:szCs w:val="22"/>
        </w:rPr>
        <w:t xml:space="preserve"> hipóteses que constituem motivo para extinção contratual estão elencadas no art. 137 da Lei Federal nº 14.133/2021, que poderão se dar, após assegurados o contraditório e a ampla defesa à </w:t>
      </w:r>
      <w:r w:rsidRPr="007F113D">
        <w:rPr>
          <w:rFonts w:ascii="Times New Roman" w:hAnsi="Times New Roman"/>
          <w:b/>
          <w:bCs/>
          <w:szCs w:val="22"/>
        </w:rPr>
        <w:t>CONTRATADA</w:t>
      </w:r>
      <w:r w:rsidRPr="007F113D">
        <w:rPr>
          <w:rFonts w:ascii="Times New Roman" w:hAnsi="Times New Roman"/>
          <w:szCs w:val="22"/>
        </w:rPr>
        <w:t xml:space="preserve">. 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19.</w:t>
      </w:r>
      <w:r w:rsidR="00A3555F" w:rsidRPr="007F113D">
        <w:rPr>
          <w:rFonts w:ascii="Times New Roman" w:hAnsi="Times New Roman"/>
          <w:b/>
          <w:bCs/>
          <w:szCs w:val="22"/>
        </w:rPr>
        <w:t>2</w:t>
      </w:r>
      <w:r w:rsidRPr="007F113D">
        <w:rPr>
          <w:rFonts w:ascii="Times New Roman" w:hAnsi="Times New Roman"/>
          <w:b/>
          <w:bCs/>
          <w:szCs w:val="22"/>
        </w:rPr>
        <w:t>.</w:t>
      </w:r>
      <w:r w:rsidRPr="007F113D">
        <w:rPr>
          <w:rFonts w:ascii="Times New Roman" w:hAnsi="Times New Roman"/>
          <w:szCs w:val="22"/>
        </w:rPr>
        <w:t xml:space="preserve"> A extinção do contrato poderá ser</w:t>
      </w:r>
      <w:r w:rsidRPr="007F113D">
        <w:rPr>
          <w:rStyle w:val="ncoradanotaderodap"/>
          <w:rFonts w:ascii="Times New Roman" w:hAnsi="Times New Roman"/>
          <w:szCs w:val="22"/>
        </w:rPr>
        <w:footnoteReference w:id="19"/>
      </w:r>
      <w:r w:rsidRPr="007F113D">
        <w:rPr>
          <w:rFonts w:ascii="Times New Roman" w:hAnsi="Times New Roman"/>
          <w:szCs w:val="22"/>
        </w:rPr>
        <w:t>: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19.</w:t>
      </w:r>
      <w:r w:rsidR="00A3555F" w:rsidRPr="007F113D">
        <w:rPr>
          <w:rFonts w:ascii="Times New Roman" w:hAnsi="Times New Roman"/>
          <w:b/>
          <w:bCs/>
          <w:szCs w:val="22"/>
        </w:rPr>
        <w:t>2</w:t>
      </w:r>
      <w:r w:rsidRPr="007F113D">
        <w:rPr>
          <w:rFonts w:ascii="Times New Roman" w:hAnsi="Times New Roman"/>
          <w:b/>
          <w:bCs/>
          <w:szCs w:val="22"/>
        </w:rPr>
        <w:t>.1.</w:t>
      </w:r>
      <w:r w:rsidRPr="007F113D">
        <w:rPr>
          <w:rFonts w:ascii="Times New Roman" w:hAnsi="Times New Roman"/>
          <w:szCs w:val="22"/>
        </w:rPr>
        <w:t xml:space="preserve"> Determinada por ato unilateral e escrito do </w:t>
      </w:r>
      <w:r w:rsidRPr="007F113D">
        <w:rPr>
          <w:rFonts w:ascii="Times New Roman" w:hAnsi="Times New Roman"/>
          <w:b/>
          <w:bCs/>
          <w:szCs w:val="22"/>
        </w:rPr>
        <w:t>CONTRATANTE</w:t>
      </w:r>
      <w:r w:rsidRPr="007F113D">
        <w:rPr>
          <w:rFonts w:ascii="Times New Roman" w:hAnsi="Times New Roman"/>
          <w:szCs w:val="22"/>
        </w:rPr>
        <w:t>, exceto no caso de descumprimento decorrente de sua própria conduta.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19.</w:t>
      </w:r>
      <w:r w:rsidR="00A3555F" w:rsidRPr="007F113D">
        <w:rPr>
          <w:rFonts w:ascii="Times New Roman" w:hAnsi="Times New Roman"/>
          <w:b/>
          <w:bCs/>
          <w:szCs w:val="22"/>
        </w:rPr>
        <w:t>2</w:t>
      </w:r>
      <w:r w:rsidRPr="007F113D">
        <w:rPr>
          <w:rFonts w:ascii="Times New Roman" w:hAnsi="Times New Roman"/>
          <w:b/>
          <w:bCs/>
          <w:szCs w:val="22"/>
        </w:rPr>
        <w:t>.2.</w:t>
      </w:r>
      <w:r w:rsidRPr="007F113D">
        <w:rPr>
          <w:rFonts w:ascii="Times New Roman" w:hAnsi="Times New Roman"/>
          <w:szCs w:val="22"/>
        </w:rPr>
        <w:t xml:space="preserve"> Consensual, por acordo entre as partes, desde que haja interesse do </w:t>
      </w:r>
      <w:r w:rsidRPr="007F113D">
        <w:rPr>
          <w:rFonts w:ascii="Times New Roman" w:hAnsi="Times New Roman"/>
          <w:b/>
          <w:bCs/>
          <w:szCs w:val="22"/>
        </w:rPr>
        <w:t>CONTRATANTE</w:t>
      </w:r>
      <w:r w:rsidRPr="007F113D">
        <w:rPr>
          <w:rFonts w:ascii="Times New Roman" w:hAnsi="Times New Roman"/>
          <w:szCs w:val="22"/>
        </w:rPr>
        <w:t>.</w:t>
      </w:r>
    </w:p>
    <w:p w:rsidR="008A6F91" w:rsidRPr="007F113D" w:rsidRDefault="008A6F91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b/>
          <w:szCs w:val="22"/>
        </w:rPr>
      </w:pPr>
      <w:r w:rsidRPr="007F113D">
        <w:rPr>
          <w:rFonts w:ascii="Times New Roman" w:hAnsi="Times New Roman"/>
          <w:b/>
          <w:szCs w:val="22"/>
        </w:rPr>
        <w:t>CLÁUSULA VIGÉSIMA – FORO</w:t>
      </w:r>
    </w:p>
    <w:p w:rsidR="008A6F91" w:rsidRPr="007F113D" w:rsidRDefault="00A3555F" w:rsidP="00187675">
      <w:pPr>
        <w:tabs>
          <w:tab w:val="left" w:pos="1418"/>
          <w:tab w:val="left" w:pos="4253"/>
        </w:tabs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20.1.</w:t>
      </w:r>
      <w:r w:rsidRPr="007F113D">
        <w:rPr>
          <w:rFonts w:ascii="Times New Roman" w:hAnsi="Times New Roman"/>
          <w:szCs w:val="22"/>
        </w:rPr>
        <w:t xml:space="preserve"> </w:t>
      </w:r>
      <w:r w:rsidR="008A6F91" w:rsidRPr="007F113D">
        <w:rPr>
          <w:rFonts w:ascii="Times New Roman" w:hAnsi="Times New Roman"/>
          <w:szCs w:val="22"/>
        </w:rPr>
        <w:t>As partes elegem o foro da Comarca de [...]</w:t>
      </w:r>
      <w:r w:rsidR="008A6F91" w:rsidRPr="007F113D">
        <w:rPr>
          <w:rStyle w:val="ncoradanotaderodap"/>
          <w:rFonts w:ascii="Times New Roman" w:hAnsi="Times New Roman"/>
          <w:szCs w:val="22"/>
        </w:rPr>
        <w:footnoteReference w:id="20"/>
      </w:r>
      <w:r w:rsidR="008A6F91" w:rsidRPr="007F113D">
        <w:rPr>
          <w:rFonts w:ascii="Times New Roman" w:hAnsi="Times New Roman"/>
          <w:szCs w:val="22"/>
        </w:rPr>
        <w:t xml:space="preserve"> para dirimir quaisquer questões relacionadas ao presente contrato.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E, por estarem justos e contratados, firmam o presente instrumento em [...] vias de igual teor e forma.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Local e data.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b/>
          <w:bCs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CONTRATANTE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Prefeito do Município de [...]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b/>
          <w:bCs/>
          <w:szCs w:val="22"/>
        </w:rPr>
      </w:pPr>
      <w:r w:rsidRPr="007F113D">
        <w:rPr>
          <w:rFonts w:ascii="Times New Roman" w:hAnsi="Times New Roman"/>
          <w:b/>
          <w:bCs/>
          <w:szCs w:val="22"/>
        </w:rPr>
        <w:t>CONTRATADA</w:t>
      </w:r>
    </w:p>
    <w:p w:rsidR="008A6F91" w:rsidRPr="007F113D" w:rsidRDefault="008A6F91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Representante legal</w:t>
      </w:r>
    </w:p>
    <w:p w:rsidR="000F1254" w:rsidRPr="007F113D" w:rsidRDefault="000F1254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0F1254" w:rsidRPr="007F113D" w:rsidRDefault="000F1254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Gestor do contrato</w:t>
      </w:r>
    </w:p>
    <w:p w:rsidR="000F1254" w:rsidRPr="007F113D" w:rsidRDefault="000F1254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0F1254" w:rsidRPr="007F113D" w:rsidRDefault="000F1254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Fiscal do contrato</w:t>
      </w:r>
    </w:p>
    <w:p w:rsidR="000F1254" w:rsidRPr="007F113D" w:rsidRDefault="000F1254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0F1254" w:rsidRPr="007F113D" w:rsidRDefault="000F1254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Testemunha 1</w:t>
      </w:r>
    </w:p>
    <w:p w:rsidR="000F1254" w:rsidRPr="007F113D" w:rsidRDefault="000F1254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0F1254" w:rsidRPr="007F113D" w:rsidRDefault="000F1254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  <w:r w:rsidRPr="007F113D">
        <w:rPr>
          <w:rFonts w:ascii="Times New Roman" w:hAnsi="Times New Roman"/>
          <w:szCs w:val="22"/>
        </w:rPr>
        <w:t>Testemunha 2</w:t>
      </w:r>
    </w:p>
    <w:p w:rsidR="000F1254" w:rsidRPr="007F113D" w:rsidRDefault="000F1254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0F1254" w:rsidRPr="007F113D" w:rsidRDefault="000F1254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0F1254" w:rsidRPr="007F113D" w:rsidRDefault="000F1254" w:rsidP="00187675">
      <w:pPr>
        <w:pStyle w:val="Corpodetexto"/>
        <w:tabs>
          <w:tab w:val="left" w:pos="1418"/>
        </w:tabs>
        <w:spacing w:after="0"/>
        <w:jc w:val="both"/>
        <w:rPr>
          <w:rFonts w:ascii="Times New Roman" w:hAnsi="Times New Roman"/>
          <w:szCs w:val="22"/>
        </w:rPr>
      </w:pPr>
    </w:p>
    <w:p w:rsidR="008A6F91" w:rsidRPr="007F113D" w:rsidRDefault="008A6F91" w:rsidP="00187675">
      <w:pPr>
        <w:tabs>
          <w:tab w:val="left" w:pos="4253"/>
        </w:tabs>
        <w:jc w:val="both"/>
        <w:rPr>
          <w:rFonts w:ascii="Times New Roman" w:hAnsi="Times New Roman"/>
          <w:szCs w:val="22"/>
        </w:rPr>
      </w:pPr>
    </w:p>
    <w:p w:rsidR="0038148E" w:rsidRPr="007F113D" w:rsidRDefault="0038148E" w:rsidP="00187675">
      <w:pPr>
        <w:jc w:val="both"/>
        <w:rPr>
          <w:rFonts w:ascii="Times New Roman" w:hAnsi="Times New Roman"/>
          <w:szCs w:val="22"/>
        </w:rPr>
      </w:pPr>
    </w:p>
    <w:p w:rsidR="0038148E" w:rsidRPr="007F113D" w:rsidRDefault="0038148E" w:rsidP="00187675">
      <w:pPr>
        <w:jc w:val="both"/>
        <w:rPr>
          <w:rFonts w:ascii="Times New Roman" w:hAnsi="Times New Roman"/>
          <w:szCs w:val="22"/>
        </w:rPr>
      </w:pPr>
    </w:p>
    <w:p w:rsidR="0038148E" w:rsidRPr="007F113D" w:rsidRDefault="0038148E" w:rsidP="00187675">
      <w:pPr>
        <w:jc w:val="both"/>
        <w:rPr>
          <w:rFonts w:ascii="Times New Roman" w:hAnsi="Times New Roman"/>
          <w:szCs w:val="22"/>
        </w:rPr>
      </w:pPr>
    </w:p>
    <w:p w:rsidR="0038148E" w:rsidRPr="007F113D" w:rsidRDefault="0038148E" w:rsidP="00187675">
      <w:pPr>
        <w:jc w:val="both"/>
        <w:rPr>
          <w:rFonts w:ascii="Times New Roman" w:hAnsi="Times New Roman"/>
          <w:szCs w:val="22"/>
        </w:rPr>
      </w:pPr>
    </w:p>
    <w:p w:rsidR="0038148E" w:rsidRPr="007F113D" w:rsidRDefault="0038148E" w:rsidP="00187675">
      <w:pPr>
        <w:jc w:val="both"/>
        <w:rPr>
          <w:rFonts w:ascii="Times New Roman" w:hAnsi="Times New Roman"/>
          <w:szCs w:val="22"/>
        </w:rPr>
      </w:pPr>
    </w:p>
    <w:p w:rsidR="0038148E" w:rsidRPr="007F113D" w:rsidRDefault="0038148E" w:rsidP="00187675">
      <w:pPr>
        <w:jc w:val="both"/>
        <w:rPr>
          <w:rFonts w:ascii="Times New Roman" w:hAnsi="Times New Roman"/>
          <w:szCs w:val="22"/>
        </w:rPr>
      </w:pPr>
    </w:p>
    <w:p w:rsidR="0038148E" w:rsidRPr="007F113D" w:rsidRDefault="0038148E" w:rsidP="00187675">
      <w:pPr>
        <w:jc w:val="both"/>
        <w:rPr>
          <w:rFonts w:ascii="Times New Roman" w:hAnsi="Times New Roman"/>
          <w:szCs w:val="22"/>
        </w:rPr>
      </w:pPr>
    </w:p>
    <w:p w:rsidR="0038148E" w:rsidRPr="007F113D" w:rsidRDefault="0038148E" w:rsidP="00187675">
      <w:pPr>
        <w:jc w:val="both"/>
        <w:rPr>
          <w:rFonts w:ascii="Times New Roman" w:hAnsi="Times New Roman"/>
          <w:szCs w:val="22"/>
        </w:rPr>
      </w:pPr>
    </w:p>
    <w:p w:rsidR="0038148E" w:rsidRPr="007F113D" w:rsidRDefault="0038148E" w:rsidP="00187675">
      <w:pPr>
        <w:jc w:val="both"/>
        <w:rPr>
          <w:rFonts w:ascii="Times New Roman" w:hAnsi="Times New Roman"/>
          <w:szCs w:val="22"/>
        </w:rPr>
      </w:pPr>
    </w:p>
    <w:p w:rsidR="0038148E" w:rsidRPr="007F113D" w:rsidRDefault="0038148E" w:rsidP="00187675">
      <w:pPr>
        <w:jc w:val="both"/>
        <w:rPr>
          <w:rFonts w:ascii="Times New Roman" w:hAnsi="Times New Roman"/>
          <w:szCs w:val="22"/>
        </w:rPr>
      </w:pPr>
    </w:p>
    <w:p w:rsidR="0038148E" w:rsidRPr="007F113D" w:rsidRDefault="0038148E" w:rsidP="00E90B0D">
      <w:pPr>
        <w:jc w:val="center"/>
        <w:rPr>
          <w:rFonts w:ascii="Times New Roman" w:hAnsi="Times New Roman"/>
          <w:szCs w:val="22"/>
        </w:rPr>
      </w:pPr>
    </w:p>
    <w:sectPr w:rsidR="0038148E" w:rsidRPr="007F113D" w:rsidSect="00E90B0D">
      <w:headerReference w:type="default" r:id="rId8"/>
      <w:footerReference w:type="default" r:id="rId9"/>
      <w:pgSz w:w="11906" w:h="16838" w:code="9"/>
      <w:pgMar w:top="1701" w:right="1134" w:bottom="1134" w:left="1701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0FBB" w:rsidRDefault="00C50FBB" w:rsidP="00703E1B">
      <w:r>
        <w:separator/>
      </w:r>
    </w:p>
  </w:endnote>
  <w:endnote w:type="continuationSeparator" w:id="0">
    <w:p w:rsidR="00C50FBB" w:rsidRDefault="00C50FBB" w:rsidP="00703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8347422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18"/>
        <w:szCs w:val="18"/>
      </w:rPr>
    </w:sdtEndPr>
    <w:sdtContent>
      <w:p w:rsidR="00C50FBB" w:rsidRPr="00A94859" w:rsidRDefault="00C50FBB">
        <w:pPr>
          <w:pStyle w:val="Rodap"/>
          <w:jc w:val="right"/>
          <w:rPr>
            <w:rFonts w:ascii="Times New Roman" w:hAnsi="Times New Roman"/>
            <w:b/>
            <w:bCs/>
            <w:sz w:val="18"/>
            <w:szCs w:val="18"/>
          </w:rPr>
        </w:pPr>
        <w:r w:rsidRPr="00A94859">
          <w:rPr>
            <w:rFonts w:ascii="Times New Roman" w:hAnsi="Times New Roman"/>
            <w:b/>
            <w:bCs/>
            <w:sz w:val="18"/>
            <w:szCs w:val="18"/>
          </w:rPr>
          <w:fldChar w:fldCharType="begin"/>
        </w:r>
        <w:r w:rsidRPr="00A94859">
          <w:rPr>
            <w:rFonts w:ascii="Times New Roman" w:hAnsi="Times New Roman"/>
            <w:b/>
            <w:bCs/>
            <w:sz w:val="18"/>
            <w:szCs w:val="18"/>
          </w:rPr>
          <w:instrText>PAGE   \* MERGEFORMAT</w:instrText>
        </w:r>
        <w:r w:rsidRPr="00A94859">
          <w:rPr>
            <w:rFonts w:ascii="Times New Roman" w:hAnsi="Times New Roman"/>
            <w:b/>
            <w:bCs/>
            <w:sz w:val="18"/>
            <w:szCs w:val="18"/>
          </w:rPr>
          <w:fldChar w:fldCharType="separate"/>
        </w:r>
        <w:r w:rsidR="00FE74B4">
          <w:rPr>
            <w:rFonts w:ascii="Times New Roman" w:hAnsi="Times New Roman"/>
            <w:b/>
            <w:bCs/>
            <w:noProof/>
            <w:sz w:val="18"/>
            <w:szCs w:val="18"/>
          </w:rPr>
          <w:t>1</w:t>
        </w:r>
        <w:r w:rsidRPr="00A94859">
          <w:rPr>
            <w:rFonts w:ascii="Times New Roman" w:hAnsi="Times New Roman"/>
            <w:b/>
            <w:bCs/>
            <w:sz w:val="18"/>
            <w:szCs w:val="18"/>
          </w:rPr>
          <w:fldChar w:fldCharType="end"/>
        </w:r>
      </w:p>
    </w:sdtContent>
  </w:sdt>
  <w:p w:rsidR="00C50FBB" w:rsidRPr="00FD59AE" w:rsidRDefault="00C50FBB" w:rsidP="002E28F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0FBB" w:rsidRDefault="00C50FBB" w:rsidP="00703E1B">
      <w:r>
        <w:separator/>
      </w:r>
    </w:p>
  </w:footnote>
  <w:footnote w:type="continuationSeparator" w:id="0">
    <w:p w:rsidR="00C50FBB" w:rsidRDefault="00C50FBB" w:rsidP="00703E1B">
      <w:r>
        <w:continuationSeparator/>
      </w:r>
    </w:p>
  </w:footnote>
  <w:footnote w:id="1">
    <w:p w:rsidR="00C50FBB" w:rsidRPr="00720E50" w:rsidRDefault="00C50FBB" w:rsidP="00720E50">
      <w:pPr>
        <w:pStyle w:val="Textodenotaderodap"/>
        <w:jc w:val="both"/>
      </w:pPr>
      <w:r w:rsidRPr="00720E50">
        <w:rPr>
          <w:rStyle w:val="Refdenotaderodap"/>
        </w:rPr>
        <w:footnoteRef/>
      </w:r>
      <w:r w:rsidRPr="00720E50">
        <w:t xml:space="preserve"> Adaptar.</w:t>
      </w:r>
    </w:p>
  </w:footnote>
  <w:footnote w:id="2">
    <w:p w:rsidR="00C50FBB" w:rsidRPr="00720E50" w:rsidRDefault="00C50FBB" w:rsidP="00720E50">
      <w:pPr>
        <w:pStyle w:val="Textodenotaderodap"/>
        <w:jc w:val="both"/>
      </w:pPr>
      <w:r w:rsidRPr="00720E50">
        <w:rPr>
          <w:rStyle w:val="Refdenotaderodap"/>
        </w:rPr>
        <w:footnoteRef/>
      </w:r>
      <w:r w:rsidRPr="00720E50">
        <w:t xml:space="preserve"> Alternativamente, se for o caso, indicar o processo de dispensa ou de inexigibilidade de licitação correspondente.</w:t>
      </w:r>
    </w:p>
  </w:footnote>
  <w:footnote w:id="3">
    <w:p w:rsidR="00C50FBB" w:rsidRPr="00720E50" w:rsidRDefault="00C50FBB" w:rsidP="00720E50">
      <w:pPr>
        <w:pStyle w:val="Textodenotaderodap"/>
        <w:jc w:val="both"/>
      </w:pPr>
      <w:r w:rsidRPr="00720E50">
        <w:rPr>
          <w:rStyle w:val="Refdenotaderodap"/>
        </w:rPr>
        <w:footnoteRef/>
      </w:r>
      <w:r w:rsidRPr="00720E50">
        <w:t xml:space="preserve"> Descrição detalhada do objeto, com seus elementos característicos e quantidades, conforme termo de referência e edital.</w:t>
      </w:r>
    </w:p>
  </w:footnote>
  <w:footnote w:id="4">
    <w:p w:rsidR="00C50FBB" w:rsidRPr="00720E50" w:rsidRDefault="00C50FBB" w:rsidP="00720E50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720E50">
        <w:rPr>
          <w:rStyle w:val="Refdenotaderodap"/>
          <w:sz w:val="20"/>
          <w:szCs w:val="20"/>
        </w:rPr>
        <w:footnoteRef/>
      </w:r>
      <w:r w:rsidRPr="00720E50">
        <w:rPr>
          <w:sz w:val="20"/>
          <w:szCs w:val="20"/>
        </w:rPr>
        <w:t xml:space="preserve"> Descrever qual a forma de fornecimento utilizada no caso concreto dentre aquelas previstas no art. 6º, incisos X e XV, da Lei nº 14.133/2021. </w:t>
      </w:r>
      <w:r w:rsidRPr="00720E50">
        <w:rPr>
          <w:color w:val="000000"/>
          <w:sz w:val="20"/>
          <w:szCs w:val="20"/>
        </w:rPr>
        <w:t>X - compra: aquisição remunerada de bens para fornecimento de uma só vez ou parceladamente, considerada imediata aquela com prazo de entrega de até 30 (trinta) dias da ordem de fornecimento; e XV - serviços e fornecimentos contínuos: serviços contratados e compras realizadas pela Administração Pública para a manutenção da atividade administrativa, decorrentes de necessidades permanentes ou prolongadas</w:t>
      </w:r>
      <w:r w:rsidRPr="00720E50">
        <w:rPr>
          <w:sz w:val="20"/>
          <w:szCs w:val="20"/>
        </w:rPr>
        <w:t>; (Vincular ao prazo do ETP e TR prazo de entrega ou fornecimento)</w:t>
      </w:r>
    </w:p>
  </w:footnote>
  <w:footnote w:id="5">
    <w:p w:rsidR="00C50FBB" w:rsidRPr="00B5286D" w:rsidRDefault="00C50FBB" w:rsidP="00720E50">
      <w:pPr>
        <w:pStyle w:val="Textodenotaderodap"/>
        <w:jc w:val="both"/>
        <w:rPr>
          <w:rFonts w:ascii="Arial" w:hAnsi="Arial" w:cs="Arial"/>
        </w:rPr>
      </w:pPr>
      <w:r w:rsidRPr="00720E50">
        <w:rPr>
          <w:rStyle w:val="Refdenotaderodap"/>
        </w:rPr>
        <w:footnoteRef/>
      </w:r>
      <w:r w:rsidRPr="00720E50">
        <w:t xml:space="preserve"> Definir o local da entrega, como, por exemplo, na Prefeitura, na escola municipal [...], na farmácia municipal etc.).</w:t>
      </w:r>
    </w:p>
  </w:footnote>
  <w:footnote w:id="6">
    <w:p w:rsidR="00C50FBB" w:rsidRPr="00720E50" w:rsidRDefault="00C50FBB" w:rsidP="008A6F91">
      <w:pPr>
        <w:pStyle w:val="Textodenotaderodap"/>
        <w:jc w:val="both"/>
      </w:pPr>
      <w:r w:rsidRPr="00720E50">
        <w:rPr>
          <w:rStyle w:val="Refdenotaderodap"/>
        </w:rPr>
        <w:footnoteRef/>
      </w:r>
      <w:r w:rsidRPr="00720E50">
        <w:t xml:space="preserve"> No caso de fornecimento contínuo </w:t>
      </w:r>
      <w:r w:rsidRPr="00720E50">
        <w:rPr>
          <w:bCs/>
        </w:rPr>
        <w:t xml:space="preserve">deve ser estabelecido o cronograma de entrega, segundo o edital de licitação. </w:t>
      </w:r>
      <w:r w:rsidRPr="00720E50">
        <w:t>O prazo de duração do contrato deverá observar o disposto no art. 105 e seguintes da Lei nº 14.133/2021.</w:t>
      </w:r>
    </w:p>
  </w:footnote>
  <w:footnote w:id="7">
    <w:p w:rsidR="00C50FBB" w:rsidRPr="00720E50" w:rsidRDefault="00C50FBB" w:rsidP="008A6F91">
      <w:pPr>
        <w:pStyle w:val="Textodenotaderodap"/>
        <w:jc w:val="both"/>
      </w:pPr>
      <w:r w:rsidRPr="00720E50">
        <w:rPr>
          <w:rStyle w:val="Refdenotaderodap"/>
        </w:rPr>
        <w:footnoteRef/>
      </w:r>
      <w:r w:rsidRPr="00720E50">
        <w:t xml:space="preserve"> O prazo de duração do contrato deverá observar o disposto no art. 105 e seguintes da Lei nº 14.133/2021.</w:t>
      </w:r>
    </w:p>
  </w:footnote>
  <w:footnote w:id="8">
    <w:p w:rsidR="00C50FBB" w:rsidRPr="00720E50" w:rsidRDefault="00C50FBB" w:rsidP="008A6F91">
      <w:pPr>
        <w:pStyle w:val="Textodenotaderodap"/>
        <w:jc w:val="both"/>
      </w:pPr>
      <w:r w:rsidRPr="00720E50">
        <w:rPr>
          <w:rStyle w:val="Refdenotaderodap"/>
        </w:rPr>
        <w:footnoteRef/>
      </w:r>
      <w:r w:rsidRPr="00720E50">
        <w:t xml:space="preserve"> Alternativamente, se for o caso, indicar o processo de dispensa ou de inexigibilidade de licitação correspondente.</w:t>
      </w:r>
    </w:p>
  </w:footnote>
  <w:footnote w:id="9">
    <w:p w:rsidR="00C50FBB" w:rsidRPr="00720E50" w:rsidRDefault="00C50FBB" w:rsidP="008A6F91">
      <w:pPr>
        <w:pStyle w:val="Textodenotaderodap"/>
        <w:jc w:val="both"/>
      </w:pPr>
      <w:r w:rsidRPr="00720E50">
        <w:rPr>
          <w:rStyle w:val="Refdenotaderodap"/>
        </w:rPr>
        <w:footnoteRef/>
      </w:r>
      <w:r w:rsidRPr="00720E50">
        <w:t xml:space="preserve"> Em caso de pagamento antecipado, na forma do inciso XII do art. 92 da Lei Federal n.º 14.133/2021, deverão ser estabelecidas garantias que assegurem a plena execução.</w:t>
      </w:r>
    </w:p>
  </w:footnote>
  <w:footnote w:id="10">
    <w:p w:rsidR="00C50FBB" w:rsidRPr="00720E50" w:rsidRDefault="00C50FBB" w:rsidP="008A6F91">
      <w:pPr>
        <w:pStyle w:val="Textodenotaderodap"/>
        <w:jc w:val="both"/>
      </w:pPr>
      <w:r w:rsidRPr="00720E50">
        <w:rPr>
          <w:rStyle w:val="Refdenotaderodap"/>
        </w:rPr>
        <w:footnoteRef/>
      </w:r>
      <w:r w:rsidRPr="00720E50">
        <w:t xml:space="preserve"> Se o fornecimento for parcelado, o calendário de pagamento deverá ser estabelecido de acordo com o que consta no edital e na proposta vencedora.</w:t>
      </w:r>
    </w:p>
  </w:footnote>
  <w:footnote w:id="11">
    <w:p w:rsidR="00C50FBB" w:rsidRDefault="00C50FBB" w:rsidP="008A6F91">
      <w:pPr>
        <w:pStyle w:val="Textodenotaderodap"/>
        <w:jc w:val="both"/>
      </w:pPr>
      <w:r w:rsidRPr="00720E50">
        <w:rPr>
          <w:rStyle w:val="Refdenotaderodap"/>
        </w:rPr>
        <w:footnoteRef/>
      </w:r>
      <w:r w:rsidRPr="00720E50">
        <w:t xml:space="preserve"> Art. 92, §3º, da Lei nº 14.133/2021 (Observar o objeto para aplicação ou não de mais de um índice)</w:t>
      </w:r>
    </w:p>
  </w:footnote>
  <w:footnote w:id="12">
    <w:p w:rsidR="00C50FBB" w:rsidRPr="00720E50" w:rsidRDefault="00C50FBB" w:rsidP="008A6F91">
      <w:pPr>
        <w:pStyle w:val="Textodenotaderodap"/>
        <w:jc w:val="both"/>
      </w:pPr>
      <w:r w:rsidRPr="00720E50">
        <w:rPr>
          <w:rStyle w:val="Caracteresdenotaderodap"/>
        </w:rPr>
        <w:footnoteRef/>
      </w:r>
      <w:r w:rsidRPr="00720E50">
        <w:t xml:space="preserve"> A Administração deverá listar os possíveis eventos supervenientes à assinatura do contrato que possam causar impacto em seu equilíbrio econômico-financeiro, bem como a parte responsável por os suportar, nos termos do art. 103 da Lei Federal nº 14.133/2021. </w:t>
      </w:r>
    </w:p>
  </w:footnote>
  <w:footnote w:id="13">
    <w:p w:rsidR="00C50FBB" w:rsidRPr="00720E50" w:rsidRDefault="00C50FBB" w:rsidP="008A6F91">
      <w:pPr>
        <w:pStyle w:val="Textodenotaderodap"/>
      </w:pPr>
      <w:r w:rsidRPr="00720E50">
        <w:rPr>
          <w:rStyle w:val="Caracteresdenotaderodap"/>
        </w:rPr>
        <w:footnoteRef/>
      </w:r>
      <w:r w:rsidRPr="00720E50">
        <w:t>É possível que a Administração inclua outras obrigações que entender pertinentes, desde que em consonância com as normas do edital e da legislação vigente.</w:t>
      </w:r>
    </w:p>
  </w:footnote>
  <w:footnote w:id="14">
    <w:p w:rsidR="00C50FBB" w:rsidRPr="00720E50" w:rsidRDefault="00C50FBB" w:rsidP="008A6F91">
      <w:pPr>
        <w:pStyle w:val="Textodenotaderodap"/>
        <w:jc w:val="both"/>
      </w:pPr>
      <w:r w:rsidRPr="00720E50">
        <w:rPr>
          <w:rStyle w:val="Caracteresdenotaderodap"/>
        </w:rPr>
        <w:footnoteRef/>
      </w:r>
      <w:r w:rsidRPr="00720E50">
        <w:t xml:space="preserve"> Descrever qual das modalidades previstas no art. 96, § 1º da Lei nº 14.133/2021 será utilizada.</w:t>
      </w:r>
    </w:p>
  </w:footnote>
  <w:footnote w:id="15">
    <w:p w:rsidR="00C50FBB" w:rsidRPr="00720E50" w:rsidRDefault="00C50FBB" w:rsidP="008A6F91">
      <w:pPr>
        <w:pStyle w:val="Textodenotaderodap"/>
      </w:pPr>
      <w:r w:rsidRPr="00720E50">
        <w:rPr>
          <w:rStyle w:val="Caracteresdenotaderodap"/>
        </w:rPr>
        <w:footnoteRef/>
      </w:r>
      <w:r w:rsidRPr="00720E50">
        <w:t xml:space="preserve"> Não poderá exceder 5% do valor do contrato, nos termos do art. 98 da Lei nº 14.133/2021.</w:t>
      </w:r>
    </w:p>
  </w:footnote>
  <w:footnote w:id="16">
    <w:p w:rsidR="00C50FBB" w:rsidRDefault="00C50FBB" w:rsidP="008A6F91">
      <w:pPr>
        <w:pStyle w:val="Textodenotaderodap"/>
        <w:jc w:val="both"/>
        <w:rPr>
          <w:rFonts w:ascii="Arial" w:hAnsi="Arial" w:cs="Arial"/>
        </w:rPr>
      </w:pPr>
      <w:r w:rsidRPr="00720E50">
        <w:rPr>
          <w:rStyle w:val="Caracteresdenotaderodap"/>
        </w:rPr>
        <w:footnoteRef/>
      </w:r>
      <w:r w:rsidRPr="00720E50">
        <w:t xml:space="preserve"> Se a garantia for dinheiro, o valor deverá ser atualizado monetariamente, devendo o índice ser fixado no contrato.</w:t>
      </w:r>
    </w:p>
  </w:footnote>
  <w:footnote w:id="17">
    <w:p w:rsidR="00C50FBB" w:rsidRPr="00720E50" w:rsidRDefault="00C50FBB" w:rsidP="008A6F91">
      <w:pPr>
        <w:pStyle w:val="Textodenotaderodap"/>
        <w:jc w:val="both"/>
      </w:pPr>
      <w:r w:rsidRPr="00720E50">
        <w:rPr>
          <w:rStyle w:val="Caracteresdenotaderodap"/>
        </w:rPr>
        <w:footnoteRef/>
      </w:r>
      <w:r w:rsidRPr="00720E50">
        <w:t xml:space="preserve"> Verificar, de acordo com cada objeto a ser contratado, a existência de assistência técnica, e o respectivo prazo.</w:t>
      </w:r>
    </w:p>
  </w:footnote>
  <w:footnote w:id="18">
    <w:p w:rsidR="00C50FBB" w:rsidRDefault="00C50FBB" w:rsidP="008A6F91">
      <w:pPr>
        <w:pStyle w:val="Textodenotaderodap"/>
        <w:jc w:val="both"/>
        <w:rPr>
          <w:rFonts w:ascii="Arial" w:hAnsi="Arial" w:cs="Arial"/>
        </w:rPr>
      </w:pPr>
      <w:r w:rsidRPr="00720E50">
        <w:rPr>
          <w:rStyle w:val="Caracteresdenotaderodap"/>
        </w:rPr>
        <w:footnoteRef/>
      </w:r>
      <w:r w:rsidRPr="00720E50">
        <w:t xml:space="preserve"> A Administração deverá listar as infrações e suas respectivas penalidades a serem aplicadas no caso concreto, de acordo com cada objeto a ser contratado, utilizando como base a previsão do art. 155 e do art. 156 da Lei nº 14.133/2021; é necessário que as penalidades previstas em edital e em contrato estejam em consonância e que guardem proporcionalidade à gravidade do ato cometido.</w:t>
      </w:r>
    </w:p>
  </w:footnote>
  <w:footnote w:id="19">
    <w:p w:rsidR="00C50FBB" w:rsidRPr="00720E50" w:rsidRDefault="00C50FBB" w:rsidP="00720E50">
      <w:pPr>
        <w:pStyle w:val="Textodenotaderodap"/>
        <w:jc w:val="both"/>
      </w:pPr>
      <w:r w:rsidRPr="00720E50">
        <w:rPr>
          <w:rStyle w:val="Caracteresdenotaderodap"/>
        </w:rPr>
        <w:footnoteRef/>
      </w:r>
      <w:r w:rsidRPr="00720E50">
        <w:t xml:space="preserve"> Art. 138, da Lei Federal nº 14.133/2021.</w:t>
      </w:r>
    </w:p>
  </w:footnote>
  <w:footnote w:id="20">
    <w:p w:rsidR="00C50FBB" w:rsidRDefault="00C50FBB" w:rsidP="00720E50">
      <w:pPr>
        <w:pStyle w:val="Textodenotaderodap"/>
        <w:jc w:val="both"/>
      </w:pPr>
      <w:r w:rsidRPr="00720E50">
        <w:rPr>
          <w:rStyle w:val="Caracteresdenotaderodap"/>
        </w:rPr>
        <w:footnoteRef/>
      </w:r>
      <w:r w:rsidRPr="00720E50">
        <w:t xml:space="preserve"> A regra geral é de que o foro competente seja o da sede da Administração, salvo as hipóteses previstas no art. 92, § 1º, da Lei Federal nº 14.133/2021.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FBB" w:rsidRDefault="00C50FBB" w:rsidP="00640F97">
    <w:pPr>
      <w:jc w:val="both"/>
      <w:rPr>
        <w:b/>
      </w:rPr>
    </w:pPr>
    <w:r>
      <w:rPr>
        <w:rFonts w:ascii="Algerian" w:hAnsi="Algerian"/>
        <w:noProof/>
        <w:sz w:val="38"/>
        <w:szCs w:val="38"/>
        <w:lang w:eastAsia="pt-BR"/>
      </w:rPr>
      <w:drawing>
        <wp:anchor distT="0" distB="0" distL="114300" distR="114300" simplePos="0" relativeHeight="251659264" behindDoc="1" locked="0" layoutInCell="1" allowOverlap="1" wp14:anchorId="2B2EA803" wp14:editId="5492BDA8">
          <wp:simplePos x="0" y="0"/>
          <wp:positionH relativeFrom="column">
            <wp:posOffset>-546735</wp:posOffset>
          </wp:positionH>
          <wp:positionV relativeFrom="paragraph">
            <wp:posOffset>-133350</wp:posOffset>
          </wp:positionV>
          <wp:extent cx="962025" cy="1133475"/>
          <wp:effectExtent l="0" t="0" r="9525" b="9525"/>
          <wp:wrapNone/>
          <wp:docPr id="2" name="Imagem 2" descr="Descrição: http://www.cva.sc.gov.br/adm/pub_img/texto_84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http://www.cva.sc.gov.br/adm/pub_img/texto_8408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0FBB" w:rsidRDefault="00C50FBB" w:rsidP="00640F97">
    <w:pPr>
      <w:tabs>
        <w:tab w:val="center" w:pos="4252"/>
        <w:tab w:val="right" w:pos="8504"/>
      </w:tabs>
      <w:ind w:right="-1"/>
      <w:jc w:val="center"/>
      <w:rPr>
        <w:rFonts w:ascii="Algerian" w:hAnsi="Algerian"/>
        <w:sz w:val="38"/>
        <w:szCs w:val="38"/>
      </w:rPr>
    </w:pPr>
    <w:r>
      <w:rPr>
        <w:rFonts w:ascii="Algerian" w:hAnsi="Algerian"/>
        <w:sz w:val="38"/>
        <w:szCs w:val="38"/>
      </w:rPr>
      <w:t xml:space="preserve">             </w:t>
    </w:r>
    <w:r w:rsidRPr="00D82CAA">
      <w:rPr>
        <w:rFonts w:ascii="Algerian" w:hAnsi="Algerian"/>
        <w:sz w:val="38"/>
        <w:szCs w:val="38"/>
      </w:rPr>
      <w:t>Prefeitura Municipal de Agronômica</w:t>
    </w:r>
  </w:p>
  <w:p w:rsidR="00C50FBB" w:rsidRPr="00E6266F" w:rsidRDefault="00C50FBB" w:rsidP="00640F97">
    <w:pPr>
      <w:tabs>
        <w:tab w:val="center" w:pos="4252"/>
        <w:tab w:val="right" w:pos="8504"/>
      </w:tabs>
      <w:ind w:right="-1"/>
      <w:jc w:val="center"/>
      <w:rPr>
        <w:b/>
        <w:bCs/>
        <w:sz w:val="20"/>
      </w:rPr>
    </w:pPr>
    <w:r>
      <w:t xml:space="preserve">                      </w:t>
    </w:r>
    <w:r w:rsidRPr="00E6266F">
      <w:rPr>
        <w:b/>
        <w:bCs/>
        <w:sz w:val="20"/>
      </w:rPr>
      <w:t>“CENTRO ADMINISTRATIVO PREFEITO JOSÉ ÂNGELO MERINI”</w:t>
    </w:r>
  </w:p>
  <w:p w:rsidR="00C50FBB" w:rsidRPr="000F6B8E" w:rsidRDefault="00C50FBB" w:rsidP="00640F97">
    <w:pPr>
      <w:tabs>
        <w:tab w:val="center" w:pos="4252"/>
        <w:tab w:val="right" w:pos="8504"/>
      </w:tabs>
      <w:ind w:right="-1"/>
      <w:jc w:val="right"/>
      <w:rPr>
        <w:sz w:val="44"/>
        <w:szCs w:val="44"/>
      </w:rPr>
    </w:pPr>
    <w:r w:rsidRPr="000F6B8E">
      <w:t xml:space="preserve">Site: </w:t>
    </w:r>
    <w:hyperlink r:id="rId2" w:history="1">
      <w:r w:rsidRPr="000F6B8E">
        <w:rPr>
          <w:color w:val="0000FF"/>
          <w:u w:val="single"/>
        </w:rPr>
        <w:t>www.agronomica.sc.gov.br</w:t>
      </w:r>
    </w:hyperlink>
    <w:r w:rsidRPr="000F6B8E">
      <w:t xml:space="preserve">  E-mail: </w:t>
    </w:r>
    <w:hyperlink r:id="rId3" w:history="1">
      <w:r w:rsidRPr="000F6B8E">
        <w:rPr>
          <w:color w:val="0000FF"/>
          <w:u w:val="single"/>
        </w:rPr>
        <w:t>prefeitura@agronomica.sc.gov.br</w:t>
      </w:r>
    </w:hyperlink>
  </w:p>
  <w:p w:rsidR="00C50FBB" w:rsidRPr="00D82CAA" w:rsidRDefault="00C50FBB" w:rsidP="00640F97">
    <w:pPr>
      <w:tabs>
        <w:tab w:val="center" w:pos="4252"/>
        <w:tab w:val="right" w:pos="8504"/>
      </w:tabs>
      <w:ind w:right="-1"/>
      <w:jc w:val="right"/>
    </w:pPr>
    <w:r w:rsidRPr="00D82CAA">
      <w:t>CNPJ: 83.102.590/0001-90       -        Fone/Fax: (47)3542-0166</w:t>
    </w:r>
  </w:p>
  <w:p w:rsidR="00C50FBB" w:rsidRPr="00D82CAA" w:rsidRDefault="00C50FBB" w:rsidP="00640F97">
    <w:pPr>
      <w:tabs>
        <w:tab w:val="center" w:pos="4252"/>
        <w:tab w:val="right" w:pos="8504"/>
      </w:tabs>
      <w:ind w:right="-1"/>
      <w:jc w:val="right"/>
    </w:pPr>
    <w:r w:rsidRPr="00D82CAA">
      <w:t>Rua Sete de Setembro, nº 215  –  Centro  -  89188-000  –  Agronômica/ SC</w:t>
    </w:r>
  </w:p>
  <w:p w:rsidR="00C50FBB" w:rsidRDefault="00C50F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1E7"/>
    <w:multiLevelType w:val="hybridMultilevel"/>
    <w:tmpl w:val="3E328078"/>
    <w:lvl w:ilvl="0" w:tplc="1D640030">
      <w:start w:val="1"/>
      <w:numFmt w:val="lowerLetter"/>
      <w:lvlText w:val="%1)"/>
      <w:lvlJc w:val="left"/>
      <w:pPr>
        <w:ind w:left="1034" w:hanging="286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1" w:tplc="820EC524">
      <w:numFmt w:val="bullet"/>
      <w:lvlText w:val="•"/>
      <w:lvlJc w:val="left"/>
      <w:pPr>
        <w:ind w:left="2460" w:hanging="286"/>
      </w:pPr>
      <w:rPr>
        <w:rFonts w:hint="default"/>
        <w:lang w:val="pt-PT" w:eastAsia="en-US" w:bidi="ar-SA"/>
      </w:rPr>
    </w:lvl>
    <w:lvl w:ilvl="2" w:tplc="816818F2">
      <w:numFmt w:val="bullet"/>
      <w:lvlText w:val="•"/>
      <w:lvlJc w:val="left"/>
      <w:pPr>
        <w:ind w:left="3278" w:hanging="286"/>
      </w:pPr>
      <w:rPr>
        <w:rFonts w:hint="default"/>
        <w:lang w:val="pt-PT" w:eastAsia="en-US" w:bidi="ar-SA"/>
      </w:rPr>
    </w:lvl>
    <w:lvl w:ilvl="3" w:tplc="852C70D0">
      <w:numFmt w:val="bullet"/>
      <w:lvlText w:val="•"/>
      <w:lvlJc w:val="left"/>
      <w:pPr>
        <w:ind w:left="4096" w:hanging="286"/>
      </w:pPr>
      <w:rPr>
        <w:rFonts w:hint="default"/>
        <w:lang w:val="pt-PT" w:eastAsia="en-US" w:bidi="ar-SA"/>
      </w:rPr>
    </w:lvl>
    <w:lvl w:ilvl="4" w:tplc="571A0FD4">
      <w:numFmt w:val="bullet"/>
      <w:lvlText w:val="•"/>
      <w:lvlJc w:val="left"/>
      <w:pPr>
        <w:ind w:left="4915" w:hanging="286"/>
      </w:pPr>
      <w:rPr>
        <w:rFonts w:hint="default"/>
        <w:lang w:val="pt-PT" w:eastAsia="en-US" w:bidi="ar-SA"/>
      </w:rPr>
    </w:lvl>
    <w:lvl w:ilvl="5" w:tplc="87AAFD1C">
      <w:numFmt w:val="bullet"/>
      <w:lvlText w:val="•"/>
      <w:lvlJc w:val="left"/>
      <w:pPr>
        <w:ind w:left="5733" w:hanging="286"/>
      </w:pPr>
      <w:rPr>
        <w:rFonts w:hint="default"/>
        <w:lang w:val="pt-PT" w:eastAsia="en-US" w:bidi="ar-SA"/>
      </w:rPr>
    </w:lvl>
    <w:lvl w:ilvl="6" w:tplc="B09CE8CE">
      <w:numFmt w:val="bullet"/>
      <w:lvlText w:val="•"/>
      <w:lvlJc w:val="left"/>
      <w:pPr>
        <w:ind w:left="6552" w:hanging="286"/>
      </w:pPr>
      <w:rPr>
        <w:rFonts w:hint="default"/>
        <w:lang w:val="pt-PT" w:eastAsia="en-US" w:bidi="ar-SA"/>
      </w:rPr>
    </w:lvl>
    <w:lvl w:ilvl="7" w:tplc="A6B62384">
      <w:numFmt w:val="bullet"/>
      <w:lvlText w:val="•"/>
      <w:lvlJc w:val="left"/>
      <w:pPr>
        <w:ind w:left="7370" w:hanging="286"/>
      </w:pPr>
      <w:rPr>
        <w:rFonts w:hint="default"/>
        <w:lang w:val="pt-PT" w:eastAsia="en-US" w:bidi="ar-SA"/>
      </w:rPr>
    </w:lvl>
    <w:lvl w:ilvl="8" w:tplc="E75C78CE">
      <w:numFmt w:val="bullet"/>
      <w:lvlText w:val="•"/>
      <w:lvlJc w:val="left"/>
      <w:pPr>
        <w:ind w:left="8189" w:hanging="286"/>
      </w:pPr>
      <w:rPr>
        <w:rFonts w:hint="default"/>
        <w:lang w:val="pt-PT" w:eastAsia="en-US" w:bidi="ar-SA"/>
      </w:rPr>
    </w:lvl>
  </w:abstractNum>
  <w:abstractNum w:abstractNumId="1" w15:restartNumberingAfterBreak="0">
    <w:nsid w:val="0C304652"/>
    <w:multiLevelType w:val="hybridMultilevel"/>
    <w:tmpl w:val="EEE0A070"/>
    <w:lvl w:ilvl="0" w:tplc="64B6385C">
      <w:start w:val="1"/>
      <w:numFmt w:val="decimal"/>
      <w:lvlText w:val="%1"/>
      <w:lvlJc w:val="left"/>
      <w:pPr>
        <w:ind w:left="333" w:hanging="152"/>
        <w:jc w:val="right"/>
      </w:pPr>
      <w:rPr>
        <w:rFonts w:hint="default"/>
        <w:b/>
        <w:bCs/>
        <w:w w:val="99"/>
        <w:lang w:val="pt-PT" w:eastAsia="en-US" w:bidi="ar-SA"/>
      </w:rPr>
    </w:lvl>
    <w:lvl w:ilvl="1" w:tplc="867A5F5C">
      <w:start w:val="1"/>
      <w:numFmt w:val="decimal"/>
      <w:lvlText w:val="%2."/>
      <w:lvlJc w:val="left"/>
      <w:pPr>
        <w:ind w:left="1263" w:hanging="202"/>
      </w:pPr>
      <w:rPr>
        <w:rFonts w:ascii="Arial" w:eastAsia="Arial" w:hAnsi="Arial" w:cs="Arial" w:hint="default"/>
        <w:b/>
        <w:bCs/>
        <w:w w:val="99"/>
        <w:sz w:val="18"/>
        <w:szCs w:val="18"/>
        <w:lang w:val="pt-PT" w:eastAsia="en-US" w:bidi="ar-SA"/>
      </w:rPr>
    </w:lvl>
    <w:lvl w:ilvl="2" w:tplc="CE16E210">
      <w:numFmt w:val="bullet"/>
      <w:lvlText w:val="•"/>
      <w:lvlJc w:val="left"/>
      <w:pPr>
        <w:ind w:left="2211" w:hanging="202"/>
      </w:pPr>
      <w:rPr>
        <w:rFonts w:hint="default"/>
        <w:lang w:val="pt-PT" w:eastAsia="en-US" w:bidi="ar-SA"/>
      </w:rPr>
    </w:lvl>
    <w:lvl w:ilvl="3" w:tplc="10A02FCA">
      <w:numFmt w:val="bullet"/>
      <w:lvlText w:val="•"/>
      <w:lvlJc w:val="left"/>
      <w:pPr>
        <w:ind w:left="3163" w:hanging="202"/>
      </w:pPr>
      <w:rPr>
        <w:rFonts w:hint="default"/>
        <w:lang w:val="pt-PT" w:eastAsia="en-US" w:bidi="ar-SA"/>
      </w:rPr>
    </w:lvl>
    <w:lvl w:ilvl="4" w:tplc="A28C5BAA">
      <w:numFmt w:val="bullet"/>
      <w:lvlText w:val="•"/>
      <w:lvlJc w:val="left"/>
      <w:pPr>
        <w:ind w:left="4115" w:hanging="202"/>
      </w:pPr>
      <w:rPr>
        <w:rFonts w:hint="default"/>
        <w:lang w:val="pt-PT" w:eastAsia="en-US" w:bidi="ar-SA"/>
      </w:rPr>
    </w:lvl>
    <w:lvl w:ilvl="5" w:tplc="FD7C0E18">
      <w:numFmt w:val="bullet"/>
      <w:lvlText w:val="•"/>
      <w:lvlJc w:val="left"/>
      <w:pPr>
        <w:ind w:left="5067" w:hanging="202"/>
      </w:pPr>
      <w:rPr>
        <w:rFonts w:hint="default"/>
        <w:lang w:val="pt-PT" w:eastAsia="en-US" w:bidi="ar-SA"/>
      </w:rPr>
    </w:lvl>
    <w:lvl w:ilvl="6" w:tplc="EF40FFD0">
      <w:numFmt w:val="bullet"/>
      <w:lvlText w:val="•"/>
      <w:lvlJc w:val="left"/>
      <w:pPr>
        <w:ind w:left="6019" w:hanging="202"/>
      </w:pPr>
      <w:rPr>
        <w:rFonts w:hint="default"/>
        <w:lang w:val="pt-PT" w:eastAsia="en-US" w:bidi="ar-SA"/>
      </w:rPr>
    </w:lvl>
    <w:lvl w:ilvl="7" w:tplc="524494F0">
      <w:numFmt w:val="bullet"/>
      <w:lvlText w:val="•"/>
      <w:lvlJc w:val="left"/>
      <w:pPr>
        <w:ind w:left="6970" w:hanging="202"/>
      </w:pPr>
      <w:rPr>
        <w:rFonts w:hint="default"/>
        <w:lang w:val="pt-PT" w:eastAsia="en-US" w:bidi="ar-SA"/>
      </w:rPr>
    </w:lvl>
    <w:lvl w:ilvl="8" w:tplc="68200B84">
      <w:numFmt w:val="bullet"/>
      <w:lvlText w:val="•"/>
      <w:lvlJc w:val="left"/>
      <w:pPr>
        <w:ind w:left="7922" w:hanging="202"/>
      </w:pPr>
      <w:rPr>
        <w:rFonts w:hint="default"/>
        <w:lang w:val="pt-PT" w:eastAsia="en-US" w:bidi="ar-SA"/>
      </w:rPr>
    </w:lvl>
  </w:abstractNum>
  <w:abstractNum w:abstractNumId="2" w15:restartNumberingAfterBreak="0">
    <w:nsid w:val="0EC30F89"/>
    <w:multiLevelType w:val="hybridMultilevel"/>
    <w:tmpl w:val="8E803E32"/>
    <w:lvl w:ilvl="0" w:tplc="C7F49228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22272"/>
    <w:multiLevelType w:val="multilevel"/>
    <w:tmpl w:val="3D60F2C8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9B0BA7"/>
    <w:multiLevelType w:val="multilevel"/>
    <w:tmpl w:val="5B647110"/>
    <w:lvl w:ilvl="0">
      <w:start w:val="2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D5C100D"/>
    <w:multiLevelType w:val="multilevel"/>
    <w:tmpl w:val="43DA9682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96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CA4F14"/>
    <w:multiLevelType w:val="multilevel"/>
    <w:tmpl w:val="D006164C"/>
    <w:lvl w:ilvl="0">
      <w:start w:val="3"/>
      <w:numFmt w:val="decimal"/>
      <w:lvlText w:val="%1"/>
      <w:lvlJc w:val="left"/>
      <w:pPr>
        <w:ind w:left="333" w:hanging="152"/>
      </w:pPr>
      <w:rPr>
        <w:rFonts w:ascii="Arial" w:eastAsia="Arial" w:hAnsi="Arial" w:cs="Arial" w:hint="default"/>
        <w:b/>
        <w:bCs/>
        <w:w w:val="99"/>
        <w:sz w:val="18"/>
        <w:szCs w:val="1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2" w:hanging="308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82" w:hanging="555"/>
      </w:pPr>
      <w:rPr>
        <w:rFonts w:hint="default"/>
        <w:w w:val="99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82" w:hanging="555"/>
      </w:pPr>
      <w:rPr>
        <w:rFonts w:ascii="Arial MT" w:eastAsia="Arial MT" w:hAnsi="Arial MT" w:cs="Arial MT" w:hint="default"/>
        <w:spacing w:val="-2"/>
        <w:w w:val="99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1300" w:hanging="5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721" w:hanging="5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42" w:hanging="5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563" w:hanging="5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84" w:hanging="555"/>
      </w:pPr>
      <w:rPr>
        <w:rFonts w:hint="default"/>
        <w:lang w:val="pt-PT" w:eastAsia="en-US" w:bidi="ar-SA"/>
      </w:rPr>
    </w:lvl>
  </w:abstractNum>
  <w:abstractNum w:abstractNumId="7" w15:restartNumberingAfterBreak="0">
    <w:nsid w:val="24836B84"/>
    <w:multiLevelType w:val="multilevel"/>
    <w:tmpl w:val="45C62E98"/>
    <w:lvl w:ilvl="0">
      <w:start w:val="14"/>
      <w:numFmt w:val="decimal"/>
      <w:lvlText w:val="%1"/>
      <w:lvlJc w:val="left"/>
      <w:pPr>
        <w:ind w:left="1062" w:hanging="47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62" w:hanging="473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62" w:hanging="850"/>
      </w:pPr>
      <w:rPr>
        <w:rFonts w:ascii="Arial MT" w:eastAsia="Arial MT" w:hAnsi="Arial MT" w:cs="Arial MT" w:hint="default"/>
        <w:spacing w:val="-2"/>
        <w:w w:val="9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4001" w:hanging="8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82" w:hanging="8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63" w:hanging="8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43" w:hanging="8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4" w:hanging="8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05" w:hanging="850"/>
      </w:pPr>
      <w:rPr>
        <w:rFonts w:hint="default"/>
        <w:lang w:val="pt-PT" w:eastAsia="en-US" w:bidi="ar-SA"/>
      </w:rPr>
    </w:lvl>
  </w:abstractNum>
  <w:abstractNum w:abstractNumId="8" w15:restartNumberingAfterBreak="0">
    <w:nsid w:val="2E646426"/>
    <w:multiLevelType w:val="multilevel"/>
    <w:tmpl w:val="A490970C"/>
    <w:lvl w:ilvl="0">
      <w:start w:val="6"/>
      <w:numFmt w:val="decimal"/>
      <w:lvlText w:val="%1"/>
      <w:lvlJc w:val="left"/>
      <w:pPr>
        <w:ind w:left="473" w:hanging="240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3" w:hanging="680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3" w:hanging="759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960" w:hanging="75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94" w:hanging="75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829" w:hanging="75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64" w:hanging="75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99" w:hanging="75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34" w:hanging="759"/>
      </w:pPr>
      <w:rPr>
        <w:rFonts w:hint="default"/>
        <w:lang w:val="pt-PT" w:eastAsia="en-US" w:bidi="ar-SA"/>
      </w:rPr>
    </w:lvl>
  </w:abstractNum>
  <w:abstractNum w:abstractNumId="9" w15:restartNumberingAfterBreak="0">
    <w:nsid w:val="302D71A3"/>
    <w:multiLevelType w:val="multilevel"/>
    <w:tmpl w:val="74D80C10"/>
    <w:lvl w:ilvl="0">
      <w:start w:val="2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6CD1685"/>
    <w:multiLevelType w:val="multilevel"/>
    <w:tmpl w:val="D006164C"/>
    <w:lvl w:ilvl="0">
      <w:start w:val="3"/>
      <w:numFmt w:val="decimal"/>
      <w:lvlText w:val="%1"/>
      <w:lvlJc w:val="left"/>
      <w:pPr>
        <w:ind w:left="333" w:hanging="152"/>
      </w:pPr>
      <w:rPr>
        <w:rFonts w:ascii="Arial" w:eastAsia="Arial" w:hAnsi="Arial" w:cs="Arial" w:hint="default"/>
        <w:b/>
        <w:bCs/>
        <w:w w:val="99"/>
        <w:sz w:val="18"/>
        <w:szCs w:val="1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2" w:hanging="308"/>
      </w:pPr>
      <w:rPr>
        <w:rFonts w:ascii="Arial MT" w:eastAsia="Arial MT" w:hAnsi="Arial MT" w:cs="Arial MT" w:hint="default"/>
        <w:w w:val="99"/>
        <w:sz w:val="18"/>
        <w:szCs w:val="18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82" w:hanging="555"/>
      </w:pPr>
      <w:rPr>
        <w:rFonts w:hint="default"/>
        <w:w w:val="99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82" w:hanging="555"/>
      </w:pPr>
      <w:rPr>
        <w:rFonts w:ascii="Arial MT" w:eastAsia="Arial MT" w:hAnsi="Arial MT" w:cs="Arial MT" w:hint="default"/>
        <w:spacing w:val="-2"/>
        <w:w w:val="99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1300" w:hanging="55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721" w:hanging="55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42" w:hanging="55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563" w:hanging="55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84" w:hanging="555"/>
      </w:pPr>
      <w:rPr>
        <w:rFonts w:hint="default"/>
        <w:lang w:val="pt-PT" w:eastAsia="en-US" w:bidi="ar-SA"/>
      </w:rPr>
    </w:lvl>
  </w:abstractNum>
  <w:abstractNum w:abstractNumId="11" w15:restartNumberingAfterBreak="0">
    <w:nsid w:val="39DA290F"/>
    <w:multiLevelType w:val="multilevel"/>
    <w:tmpl w:val="C362FB88"/>
    <w:lvl w:ilvl="0">
      <w:start w:val="16"/>
      <w:numFmt w:val="decimal"/>
      <w:lvlText w:val="%1"/>
      <w:lvlJc w:val="left"/>
      <w:pPr>
        <w:ind w:left="233" w:hanging="490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962" w:hanging="730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14" w:hanging="917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33" w:hanging="1133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2772" w:hanging="113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44" w:hanging="113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16" w:hanging="113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8" w:hanging="113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60" w:hanging="1133"/>
      </w:pPr>
      <w:rPr>
        <w:rFonts w:hint="default"/>
        <w:lang w:val="pt-PT" w:eastAsia="en-US" w:bidi="ar-SA"/>
      </w:rPr>
    </w:lvl>
  </w:abstractNum>
  <w:abstractNum w:abstractNumId="12" w15:restartNumberingAfterBreak="0">
    <w:nsid w:val="41731FEE"/>
    <w:multiLevelType w:val="multilevel"/>
    <w:tmpl w:val="8E4C8C02"/>
    <w:lvl w:ilvl="0">
      <w:start w:val="19"/>
      <w:numFmt w:val="decimal"/>
      <w:lvlText w:val="%1"/>
      <w:lvlJc w:val="left"/>
      <w:pPr>
        <w:ind w:left="833" w:hanging="600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833" w:hanging="600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872" w:hanging="60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9" w:hanging="6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05" w:hanging="6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922" w:hanging="6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8" w:hanging="6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54" w:hanging="6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971" w:hanging="600"/>
      </w:pPr>
      <w:rPr>
        <w:rFonts w:hint="default"/>
        <w:lang w:val="pt-PT" w:eastAsia="en-US" w:bidi="ar-SA"/>
      </w:rPr>
    </w:lvl>
  </w:abstractNum>
  <w:abstractNum w:abstractNumId="13" w15:restartNumberingAfterBreak="0">
    <w:nsid w:val="53FA675E"/>
    <w:multiLevelType w:val="multilevel"/>
    <w:tmpl w:val="7BF011B4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4" w15:restartNumberingAfterBreak="0">
    <w:nsid w:val="59223FC9"/>
    <w:multiLevelType w:val="hybridMultilevel"/>
    <w:tmpl w:val="787E1380"/>
    <w:lvl w:ilvl="0" w:tplc="51989740">
      <w:start w:val="1"/>
      <w:numFmt w:val="upperRoman"/>
      <w:lvlText w:val="%1"/>
      <w:lvlJc w:val="left"/>
      <w:pPr>
        <w:ind w:left="182" w:hanging="142"/>
      </w:pPr>
      <w:rPr>
        <w:rFonts w:ascii="Arial MT" w:eastAsia="Arial MT" w:hAnsi="Arial MT" w:cs="Arial MT" w:hint="default"/>
        <w:w w:val="100"/>
        <w:sz w:val="18"/>
        <w:szCs w:val="18"/>
        <w:lang w:val="pt-PT" w:eastAsia="en-US" w:bidi="ar-SA"/>
      </w:rPr>
    </w:lvl>
    <w:lvl w:ilvl="1" w:tplc="12E2D910">
      <w:numFmt w:val="bullet"/>
      <w:lvlText w:val="•"/>
      <w:lvlJc w:val="left"/>
      <w:pPr>
        <w:ind w:left="1144" w:hanging="142"/>
      </w:pPr>
      <w:rPr>
        <w:rFonts w:hint="default"/>
        <w:lang w:val="pt-PT" w:eastAsia="en-US" w:bidi="ar-SA"/>
      </w:rPr>
    </w:lvl>
    <w:lvl w:ilvl="2" w:tplc="BCFC7F66">
      <w:numFmt w:val="bullet"/>
      <w:lvlText w:val="•"/>
      <w:lvlJc w:val="left"/>
      <w:pPr>
        <w:ind w:left="2109" w:hanging="142"/>
      </w:pPr>
      <w:rPr>
        <w:rFonts w:hint="default"/>
        <w:lang w:val="pt-PT" w:eastAsia="en-US" w:bidi="ar-SA"/>
      </w:rPr>
    </w:lvl>
    <w:lvl w:ilvl="3" w:tplc="0F50D42E">
      <w:numFmt w:val="bullet"/>
      <w:lvlText w:val="•"/>
      <w:lvlJc w:val="left"/>
      <w:pPr>
        <w:ind w:left="3073" w:hanging="142"/>
      </w:pPr>
      <w:rPr>
        <w:rFonts w:hint="default"/>
        <w:lang w:val="pt-PT" w:eastAsia="en-US" w:bidi="ar-SA"/>
      </w:rPr>
    </w:lvl>
    <w:lvl w:ilvl="4" w:tplc="9940D51E">
      <w:numFmt w:val="bullet"/>
      <w:lvlText w:val="•"/>
      <w:lvlJc w:val="left"/>
      <w:pPr>
        <w:ind w:left="4038" w:hanging="142"/>
      </w:pPr>
      <w:rPr>
        <w:rFonts w:hint="default"/>
        <w:lang w:val="pt-PT" w:eastAsia="en-US" w:bidi="ar-SA"/>
      </w:rPr>
    </w:lvl>
    <w:lvl w:ilvl="5" w:tplc="915050C0">
      <w:numFmt w:val="bullet"/>
      <w:lvlText w:val="•"/>
      <w:lvlJc w:val="left"/>
      <w:pPr>
        <w:ind w:left="5003" w:hanging="142"/>
      </w:pPr>
      <w:rPr>
        <w:rFonts w:hint="default"/>
        <w:lang w:val="pt-PT" w:eastAsia="en-US" w:bidi="ar-SA"/>
      </w:rPr>
    </w:lvl>
    <w:lvl w:ilvl="6" w:tplc="5FDCE33A">
      <w:numFmt w:val="bullet"/>
      <w:lvlText w:val="•"/>
      <w:lvlJc w:val="left"/>
      <w:pPr>
        <w:ind w:left="5967" w:hanging="142"/>
      </w:pPr>
      <w:rPr>
        <w:rFonts w:hint="default"/>
        <w:lang w:val="pt-PT" w:eastAsia="en-US" w:bidi="ar-SA"/>
      </w:rPr>
    </w:lvl>
    <w:lvl w:ilvl="7" w:tplc="E2F2FDE2">
      <w:numFmt w:val="bullet"/>
      <w:lvlText w:val="•"/>
      <w:lvlJc w:val="left"/>
      <w:pPr>
        <w:ind w:left="6932" w:hanging="142"/>
      </w:pPr>
      <w:rPr>
        <w:rFonts w:hint="default"/>
        <w:lang w:val="pt-PT" w:eastAsia="en-US" w:bidi="ar-SA"/>
      </w:rPr>
    </w:lvl>
    <w:lvl w:ilvl="8" w:tplc="755E3C4A">
      <w:numFmt w:val="bullet"/>
      <w:lvlText w:val="•"/>
      <w:lvlJc w:val="left"/>
      <w:pPr>
        <w:ind w:left="7897" w:hanging="142"/>
      </w:pPr>
      <w:rPr>
        <w:rFonts w:hint="default"/>
        <w:lang w:val="pt-PT" w:eastAsia="en-US" w:bidi="ar-SA"/>
      </w:rPr>
    </w:lvl>
  </w:abstractNum>
  <w:abstractNum w:abstractNumId="15" w15:restartNumberingAfterBreak="0">
    <w:nsid w:val="60660421"/>
    <w:multiLevelType w:val="multilevel"/>
    <w:tmpl w:val="62AE1A5A"/>
    <w:lvl w:ilvl="0">
      <w:start w:val="22"/>
      <w:numFmt w:val="decimal"/>
      <w:lvlText w:val="%1"/>
      <w:lvlJc w:val="left"/>
      <w:pPr>
        <w:ind w:left="593" w:hanging="360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3" w:hanging="632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33" w:hanging="922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13" w:hanging="1080"/>
      </w:pPr>
      <w:rPr>
        <w:rFonts w:ascii="Courier New" w:eastAsia="Courier New" w:hAnsi="Courier New" w:cs="Courier New" w:hint="default"/>
        <w:b/>
        <w:bCs/>
        <w:w w:val="99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1320" w:hanging="10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934" w:hanging="10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48" w:hanging="10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62" w:hanging="10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76" w:hanging="1080"/>
      </w:pPr>
      <w:rPr>
        <w:rFonts w:hint="default"/>
        <w:lang w:val="pt-PT" w:eastAsia="en-US" w:bidi="ar-SA"/>
      </w:rPr>
    </w:lvl>
  </w:abstractNum>
  <w:num w:numId="1">
    <w:abstractNumId w:val="13"/>
  </w:num>
  <w:num w:numId="2">
    <w:abstractNumId w:val="1"/>
  </w:num>
  <w:num w:numId="3">
    <w:abstractNumId w:val="14"/>
  </w:num>
  <w:num w:numId="4">
    <w:abstractNumId w:val="6"/>
  </w:num>
  <w:num w:numId="5">
    <w:abstractNumId w:val="3"/>
  </w:num>
  <w:num w:numId="6">
    <w:abstractNumId w:val="5"/>
  </w:num>
  <w:num w:numId="7">
    <w:abstractNumId w:val="10"/>
  </w:num>
  <w:num w:numId="8">
    <w:abstractNumId w:val="8"/>
  </w:num>
  <w:num w:numId="9">
    <w:abstractNumId w:val="11"/>
  </w:num>
  <w:num w:numId="10">
    <w:abstractNumId w:val="9"/>
  </w:num>
  <w:num w:numId="11">
    <w:abstractNumId w:val="4"/>
  </w:num>
  <w:num w:numId="12">
    <w:abstractNumId w:val="12"/>
  </w:num>
  <w:num w:numId="13">
    <w:abstractNumId w:val="7"/>
  </w:num>
  <w:num w:numId="14">
    <w:abstractNumId w:val="0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E1B"/>
    <w:rsid w:val="00005234"/>
    <w:rsid w:val="00013CB0"/>
    <w:rsid w:val="000333FB"/>
    <w:rsid w:val="00035AD3"/>
    <w:rsid w:val="00054059"/>
    <w:rsid w:val="000561E6"/>
    <w:rsid w:val="00071E90"/>
    <w:rsid w:val="00085A24"/>
    <w:rsid w:val="0008794C"/>
    <w:rsid w:val="000A487A"/>
    <w:rsid w:val="000B78F1"/>
    <w:rsid w:val="000E4C94"/>
    <w:rsid w:val="000F1254"/>
    <w:rsid w:val="000F6B8E"/>
    <w:rsid w:val="00103301"/>
    <w:rsid w:val="00104140"/>
    <w:rsid w:val="00107D32"/>
    <w:rsid w:val="0013497B"/>
    <w:rsid w:val="00143305"/>
    <w:rsid w:val="00143D1D"/>
    <w:rsid w:val="00147513"/>
    <w:rsid w:val="0016041C"/>
    <w:rsid w:val="00176F83"/>
    <w:rsid w:val="0017748E"/>
    <w:rsid w:val="00177AF5"/>
    <w:rsid w:val="00187675"/>
    <w:rsid w:val="001B6FF3"/>
    <w:rsid w:val="001D0FA8"/>
    <w:rsid w:val="001E27DB"/>
    <w:rsid w:val="001E7139"/>
    <w:rsid w:val="001F346F"/>
    <w:rsid w:val="001F559A"/>
    <w:rsid w:val="001F6D93"/>
    <w:rsid w:val="002152FE"/>
    <w:rsid w:val="00231806"/>
    <w:rsid w:val="00243B26"/>
    <w:rsid w:val="00244244"/>
    <w:rsid w:val="00262333"/>
    <w:rsid w:val="00276359"/>
    <w:rsid w:val="00283AE6"/>
    <w:rsid w:val="002E1503"/>
    <w:rsid w:val="002E28F8"/>
    <w:rsid w:val="002E56C3"/>
    <w:rsid w:val="002F0CAA"/>
    <w:rsid w:val="00303004"/>
    <w:rsid w:val="00313C65"/>
    <w:rsid w:val="00334463"/>
    <w:rsid w:val="00337F30"/>
    <w:rsid w:val="00342B61"/>
    <w:rsid w:val="00343BB9"/>
    <w:rsid w:val="00365965"/>
    <w:rsid w:val="003806FE"/>
    <w:rsid w:val="0038148E"/>
    <w:rsid w:val="00384759"/>
    <w:rsid w:val="003A4797"/>
    <w:rsid w:val="003D70BF"/>
    <w:rsid w:val="003D7F09"/>
    <w:rsid w:val="00402095"/>
    <w:rsid w:val="0041248F"/>
    <w:rsid w:val="004313F9"/>
    <w:rsid w:val="00453E0F"/>
    <w:rsid w:val="004652FE"/>
    <w:rsid w:val="004810F8"/>
    <w:rsid w:val="004945A4"/>
    <w:rsid w:val="00495AE6"/>
    <w:rsid w:val="004C32D9"/>
    <w:rsid w:val="004C52C5"/>
    <w:rsid w:val="0050348D"/>
    <w:rsid w:val="0050592F"/>
    <w:rsid w:val="005164D5"/>
    <w:rsid w:val="0052428B"/>
    <w:rsid w:val="00553179"/>
    <w:rsid w:val="00563C9E"/>
    <w:rsid w:val="00565D14"/>
    <w:rsid w:val="0058583A"/>
    <w:rsid w:val="00595445"/>
    <w:rsid w:val="005A1A8A"/>
    <w:rsid w:val="005A37B2"/>
    <w:rsid w:val="005A441A"/>
    <w:rsid w:val="005A77D2"/>
    <w:rsid w:val="005B0E38"/>
    <w:rsid w:val="005B74D6"/>
    <w:rsid w:val="005D19A4"/>
    <w:rsid w:val="005E0563"/>
    <w:rsid w:val="005E520A"/>
    <w:rsid w:val="005F31A2"/>
    <w:rsid w:val="005F7CE9"/>
    <w:rsid w:val="0060354E"/>
    <w:rsid w:val="00610843"/>
    <w:rsid w:val="00611BE3"/>
    <w:rsid w:val="00640C44"/>
    <w:rsid w:val="00640F97"/>
    <w:rsid w:val="00641FC6"/>
    <w:rsid w:val="0067261A"/>
    <w:rsid w:val="0069658A"/>
    <w:rsid w:val="006B53CA"/>
    <w:rsid w:val="006C1DF1"/>
    <w:rsid w:val="006D3E57"/>
    <w:rsid w:val="006E4CCE"/>
    <w:rsid w:val="006F5B50"/>
    <w:rsid w:val="006F6CD7"/>
    <w:rsid w:val="00703E1B"/>
    <w:rsid w:val="00704EFD"/>
    <w:rsid w:val="00706637"/>
    <w:rsid w:val="007156D5"/>
    <w:rsid w:val="00720E50"/>
    <w:rsid w:val="00721CA0"/>
    <w:rsid w:val="0075011A"/>
    <w:rsid w:val="007618D1"/>
    <w:rsid w:val="00765A6E"/>
    <w:rsid w:val="00770097"/>
    <w:rsid w:val="00770A49"/>
    <w:rsid w:val="00772860"/>
    <w:rsid w:val="00774A21"/>
    <w:rsid w:val="00776520"/>
    <w:rsid w:val="00795899"/>
    <w:rsid w:val="007A491B"/>
    <w:rsid w:val="007B257C"/>
    <w:rsid w:val="007C61B2"/>
    <w:rsid w:val="007E16F2"/>
    <w:rsid w:val="007F113D"/>
    <w:rsid w:val="00803476"/>
    <w:rsid w:val="00804DF5"/>
    <w:rsid w:val="00820975"/>
    <w:rsid w:val="0082760F"/>
    <w:rsid w:val="00832F4D"/>
    <w:rsid w:val="00834ED9"/>
    <w:rsid w:val="00882716"/>
    <w:rsid w:val="00895A2E"/>
    <w:rsid w:val="008A0103"/>
    <w:rsid w:val="008A2E4C"/>
    <w:rsid w:val="008A462E"/>
    <w:rsid w:val="008A6F91"/>
    <w:rsid w:val="008E3068"/>
    <w:rsid w:val="008E69AB"/>
    <w:rsid w:val="008F7D7D"/>
    <w:rsid w:val="0092138E"/>
    <w:rsid w:val="00926647"/>
    <w:rsid w:val="00927E4C"/>
    <w:rsid w:val="00945A35"/>
    <w:rsid w:val="009552E2"/>
    <w:rsid w:val="00955303"/>
    <w:rsid w:val="00955E55"/>
    <w:rsid w:val="009658F5"/>
    <w:rsid w:val="009A5144"/>
    <w:rsid w:val="009C542C"/>
    <w:rsid w:val="009D11DD"/>
    <w:rsid w:val="009D3E19"/>
    <w:rsid w:val="009E143C"/>
    <w:rsid w:val="009F2346"/>
    <w:rsid w:val="009F3C6F"/>
    <w:rsid w:val="00A25DE6"/>
    <w:rsid w:val="00A3555F"/>
    <w:rsid w:val="00A42E4D"/>
    <w:rsid w:val="00A5713A"/>
    <w:rsid w:val="00A66C30"/>
    <w:rsid w:val="00A869AD"/>
    <w:rsid w:val="00A94859"/>
    <w:rsid w:val="00AA5F0A"/>
    <w:rsid w:val="00AD0082"/>
    <w:rsid w:val="00B122E7"/>
    <w:rsid w:val="00B24294"/>
    <w:rsid w:val="00B304DC"/>
    <w:rsid w:val="00B32421"/>
    <w:rsid w:val="00B47550"/>
    <w:rsid w:val="00B47ED3"/>
    <w:rsid w:val="00B63848"/>
    <w:rsid w:val="00B74432"/>
    <w:rsid w:val="00B8000B"/>
    <w:rsid w:val="00B80C66"/>
    <w:rsid w:val="00B847B0"/>
    <w:rsid w:val="00B84C69"/>
    <w:rsid w:val="00B9485E"/>
    <w:rsid w:val="00BB39D4"/>
    <w:rsid w:val="00BB43FB"/>
    <w:rsid w:val="00BB5EBE"/>
    <w:rsid w:val="00BD167B"/>
    <w:rsid w:val="00C049C2"/>
    <w:rsid w:val="00C0677F"/>
    <w:rsid w:val="00C207B0"/>
    <w:rsid w:val="00C27FA0"/>
    <w:rsid w:val="00C50FBB"/>
    <w:rsid w:val="00C867A5"/>
    <w:rsid w:val="00C91239"/>
    <w:rsid w:val="00C9499B"/>
    <w:rsid w:val="00CB070E"/>
    <w:rsid w:val="00CB485D"/>
    <w:rsid w:val="00CE4E93"/>
    <w:rsid w:val="00CE707C"/>
    <w:rsid w:val="00D012B7"/>
    <w:rsid w:val="00D0705C"/>
    <w:rsid w:val="00D10C3B"/>
    <w:rsid w:val="00D5143D"/>
    <w:rsid w:val="00D55963"/>
    <w:rsid w:val="00D56D45"/>
    <w:rsid w:val="00D7050F"/>
    <w:rsid w:val="00D7464D"/>
    <w:rsid w:val="00D82FDB"/>
    <w:rsid w:val="00DB33DB"/>
    <w:rsid w:val="00DB4796"/>
    <w:rsid w:val="00DB59A5"/>
    <w:rsid w:val="00DB7C8A"/>
    <w:rsid w:val="00DC51FD"/>
    <w:rsid w:val="00DF16B0"/>
    <w:rsid w:val="00E04B30"/>
    <w:rsid w:val="00E20C1E"/>
    <w:rsid w:val="00E444EF"/>
    <w:rsid w:val="00E71E67"/>
    <w:rsid w:val="00E81675"/>
    <w:rsid w:val="00E90B0D"/>
    <w:rsid w:val="00E91452"/>
    <w:rsid w:val="00E94AF1"/>
    <w:rsid w:val="00EB0D33"/>
    <w:rsid w:val="00EC2F57"/>
    <w:rsid w:val="00EC3CEF"/>
    <w:rsid w:val="00ED3D38"/>
    <w:rsid w:val="00EE5679"/>
    <w:rsid w:val="00F07350"/>
    <w:rsid w:val="00F14B34"/>
    <w:rsid w:val="00F35923"/>
    <w:rsid w:val="00F516B7"/>
    <w:rsid w:val="00F51AD8"/>
    <w:rsid w:val="00F623E8"/>
    <w:rsid w:val="00F70E13"/>
    <w:rsid w:val="00F808EC"/>
    <w:rsid w:val="00F90989"/>
    <w:rsid w:val="00FB1145"/>
    <w:rsid w:val="00FB4EA1"/>
    <w:rsid w:val="00FC1B4C"/>
    <w:rsid w:val="00FC7CBA"/>
    <w:rsid w:val="00FE12CE"/>
    <w:rsid w:val="00FE74B4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4486B"/>
  <w15:docId w15:val="{4A6B63EB-7193-4485-900E-E03877577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0FBB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CE4E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03E1B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03E1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EC3CE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703E1B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semiHidden/>
    <w:rsid w:val="00703E1B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Caracteresdenotaderodap">
    <w:name w:val="Caracteres de nota de rodapé"/>
    <w:qFormat/>
    <w:rsid w:val="00703E1B"/>
    <w:rPr>
      <w:vertAlign w:val="superscript"/>
    </w:rPr>
  </w:style>
  <w:style w:type="character" w:styleId="Refdenotaderodap">
    <w:name w:val="footnote reference"/>
    <w:rsid w:val="00703E1B"/>
    <w:rPr>
      <w:vertAlign w:val="superscript"/>
    </w:rPr>
  </w:style>
  <w:style w:type="paragraph" w:styleId="Corpodetexto">
    <w:name w:val="Body Text"/>
    <w:basedOn w:val="Normal"/>
    <w:link w:val="CorpodetextoChar"/>
    <w:rsid w:val="00703E1B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703E1B"/>
    <w:rPr>
      <w:rFonts w:ascii="Arial" w:eastAsia="Times New Roman" w:hAnsi="Arial" w:cs="Times New Roman"/>
      <w:szCs w:val="20"/>
    </w:rPr>
  </w:style>
  <w:style w:type="paragraph" w:styleId="Rodap">
    <w:name w:val="footer"/>
    <w:basedOn w:val="Normal"/>
    <w:link w:val="RodapChar"/>
    <w:uiPriority w:val="99"/>
    <w:rsid w:val="00703E1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703E1B"/>
    <w:rPr>
      <w:rFonts w:ascii="Arial" w:eastAsia="Times New Roman" w:hAnsi="Arial" w:cs="Times New Roman"/>
      <w:szCs w:val="20"/>
    </w:rPr>
  </w:style>
  <w:style w:type="paragraph" w:customStyle="1" w:styleId="Textoembloco1">
    <w:name w:val="Texto em bloco1"/>
    <w:basedOn w:val="Normal"/>
    <w:rsid w:val="00703E1B"/>
    <w:pPr>
      <w:ind w:left="4253" w:right="57" w:firstLine="1134"/>
      <w:jc w:val="both"/>
    </w:pPr>
    <w:rPr>
      <w:i/>
      <w:spacing w:val="14"/>
    </w:rPr>
  </w:style>
  <w:style w:type="paragraph" w:styleId="Textodenotaderodap">
    <w:name w:val="footnote text"/>
    <w:basedOn w:val="Normal"/>
    <w:link w:val="TextodenotaderodapChar"/>
    <w:rsid w:val="00703E1B"/>
    <w:rPr>
      <w:rFonts w:ascii="Times New Roman" w:hAnsi="Times New Roman"/>
      <w:sz w:val="20"/>
    </w:rPr>
  </w:style>
  <w:style w:type="character" w:customStyle="1" w:styleId="TextodenotaderodapChar">
    <w:name w:val="Texto de nota de rodapé Char"/>
    <w:basedOn w:val="Fontepargpadro"/>
    <w:link w:val="Textodenotaderodap"/>
    <w:qFormat/>
    <w:rsid w:val="00703E1B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unhideWhenUsed/>
    <w:rsid w:val="00703E1B"/>
    <w:rPr>
      <w:color w:val="0000FF"/>
      <w:u w:val="single"/>
    </w:rPr>
  </w:style>
  <w:style w:type="paragraph" w:customStyle="1" w:styleId="Default">
    <w:name w:val="Default"/>
    <w:rsid w:val="00703E1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703E1B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t-BR"/>
    </w:rPr>
  </w:style>
  <w:style w:type="paragraph" w:customStyle="1" w:styleId="Standard">
    <w:name w:val="Standard"/>
    <w:rsid w:val="00703E1B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Fontepargpadro6">
    <w:name w:val="Fonte parág. padrão6"/>
    <w:qFormat/>
    <w:rsid w:val="00703E1B"/>
  </w:style>
  <w:style w:type="character" w:customStyle="1" w:styleId="Fontepargpadro1">
    <w:name w:val="Fonte parág. padrão1"/>
    <w:rsid w:val="00703E1B"/>
  </w:style>
  <w:style w:type="character" w:customStyle="1" w:styleId="Internetlink">
    <w:name w:val="Internet link"/>
    <w:rsid w:val="00703E1B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03E1B"/>
    <w:rPr>
      <w:color w:val="605E5C"/>
      <w:shd w:val="clear" w:color="auto" w:fill="E1DFDD"/>
    </w:rPr>
  </w:style>
  <w:style w:type="paragraph" w:customStyle="1" w:styleId="Ttulo31">
    <w:name w:val="Título 31"/>
    <w:basedOn w:val="Normal"/>
    <w:next w:val="Normal"/>
    <w:rsid w:val="004652FE"/>
    <w:pPr>
      <w:keepNext/>
      <w:suppressAutoHyphens/>
      <w:autoSpaceDN w:val="0"/>
      <w:spacing w:before="240" w:after="60"/>
      <w:textAlignment w:val="baseline"/>
      <w:outlineLvl w:val="2"/>
    </w:pPr>
    <w:rPr>
      <w:rFonts w:eastAsia="Arial" w:cs="Arial"/>
      <w:b/>
      <w:bCs/>
      <w:kern w:val="3"/>
      <w:sz w:val="26"/>
      <w:szCs w:val="26"/>
      <w:lang w:eastAsia="zh-CN"/>
    </w:rPr>
  </w:style>
  <w:style w:type="character" w:customStyle="1" w:styleId="Refdecomentrio2">
    <w:name w:val="Ref. de comentário2"/>
    <w:rsid w:val="005A1A8A"/>
    <w:rPr>
      <w:sz w:val="16"/>
      <w:szCs w:val="16"/>
    </w:rPr>
  </w:style>
  <w:style w:type="paragraph" w:customStyle="1" w:styleId="PargrafodaLista1">
    <w:name w:val="Parágrafo da Lista1"/>
    <w:basedOn w:val="Standard"/>
    <w:rsid w:val="005A1A8A"/>
    <w:pPr>
      <w:widowControl w:val="0"/>
      <w:autoSpaceDN w:val="0"/>
      <w:ind w:left="708"/>
    </w:pPr>
    <w:rPr>
      <w:rFonts w:eastAsia="Arial Unicode MS"/>
      <w:kern w:val="3"/>
      <w:sz w:val="24"/>
      <w:szCs w:val="24"/>
    </w:rPr>
  </w:style>
  <w:style w:type="character" w:customStyle="1" w:styleId="LinkdaInternet">
    <w:name w:val="Link da Internet"/>
    <w:rsid w:val="005164D5"/>
    <w:rPr>
      <w:color w:val="000080"/>
      <w:u w:val="single"/>
    </w:rPr>
  </w:style>
  <w:style w:type="paragraph" w:customStyle="1" w:styleId="Corpodetexto1">
    <w:name w:val="Corpo de texto1"/>
    <w:basedOn w:val="Normal"/>
    <w:rsid w:val="005164D5"/>
    <w:pPr>
      <w:widowControl w:val="0"/>
      <w:suppressAutoHyphens/>
      <w:autoSpaceDN w:val="0"/>
      <w:spacing w:after="120"/>
    </w:pPr>
    <w:rPr>
      <w:rFonts w:ascii="Times New Roman" w:eastAsia="Arial Unicode MS" w:hAnsi="Times New Roman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rsid w:val="00EC3CEF"/>
    <w:rPr>
      <w:rFonts w:asciiTheme="majorHAnsi" w:eastAsiaTheme="majorEastAsia" w:hAnsiTheme="majorHAnsi" w:cstheme="majorBidi"/>
      <w:i/>
      <w:iCs/>
      <w:color w:val="2F5496" w:themeColor="accent1" w:themeShade="BF"/>
      <w:szCs w:val="20"/>
    </w:rPr>
  </w:style>
  <w:style w:type="paragraph" w:styleId="PargrafodaLista">
    <w:name w:val="List Paragraph"/>
    <w:basedOn w:val="Normal"/>
    <w:uiPriority w:val="34"/>
    <w:qFormat/>
    <w:rsid w:val="00641FC6"/>
    <w:pPr>
      <w:widowControl w:val="0"/>
      <w:autoSpaceDE w:val="0"/>
      <w:autoSpaceDN w:val="0"/>
      <w:ind w:left="1062"/>
      <w:jc w:val="both"/>
    </w:pPr>
    <w:rPr>
      <w:rFonts w:ascii="Arial MT" w:eastAsia="Arial MT" w:hAnsi="Arial MT" w:cs="Arial MT"/>
      <w:szCs w:val="22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641FC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41FC6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41FC6"/>
    <w:rPr>
      <w:rFonts w:ascii="Arial" w:eastAsia="Times New Roman" w:hAnsi="Arial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41FC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41FC6"/>
    <w:rPr>
      <w:rFonts w:ascii="Arial" w:eastAsia="Times New Roman" w:hAnsi="Arial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41FC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1FC6"/>
    <w:rPr>
      <w:rFonts w:ascii="Segoe UI" w:eastAsia="Times New Roman" w:hAnsi="Segoe UI" w:cs="Segoe UI"/>
      <w:sz w:val="18"/>
      <w:szCs w:val="18"/>
    </w:rPr>
  </w:style>
  <w:style w:type="paragraph" w:customStyle="1" w:styleId="SemEspaamento1">
    <w:name w:val="Sem Espaçamento1"/>
    <w:rsid w:val="003A4797"/>
    <w:pPr>
      <w:suppressAutoHyphens/>
      <w:spacing w:after="0" w:line="100" w:lineRule="atLeast"/>
    </w:pPr>
    <w:rPr>
      <w:rFonts w:ascii="Calibri" w:eastAsia="Arial Unicode MS" w:hAnsi="Calibri" w:cs="Calibri"/>
      <w:kern w:val="1"/>
      <w:lang w:eastAsia="ar-SA"/>
    </w:rPr>
  </w:style>
  <w:style w:type="character" w:customStyle="1" w:styleId="ncoradanotaderodap">
    <w:name w:val="Âncora da nota de rodapé"/>
    <w:rsid w:val="008A6F91"/>
    <w:rPr>
      <w:vertAlign w:val="superscript"/>
    </w:rPr>
  </w:style>
  <w:style w:type="character" w:styleId="Forte">
    <w:name w:val="Strong"/>
    <w:basedOn w:val="Fontepargpadro"/>
    <w:uiPriority w:val="22"/>
    <w:qFormat/>
    <w:rsid w:val="00706637"/>
    <w:rPr>
      <w:b/>
      <w:bCs/>
    </w:rPr>
  </w:style>
  <w:style w:type="paragraph" w:customStyle="1" w:styleId="Nivel01">
    <w:name w:val="Nivel 01"/>
    <w:basedOn w:val="Ttulo1"/>
    <w:next w:val="Normal"/>
    <w:qFormat/>
    <w:rsid w:val="00CE4E93"/>
    <w:pPr>
      <w:numPr>
        <w:numId w:val="6"/>
      </w:numPr>
      <w:tabs>
        <w:tab w:val="left" w:pos="567"/>
      </w:tabs>
      <w:ind w:left="432" w:hanging="432"/>
      <w:jc w:val="both"/>
    </w:pPr>
    <w:rPr>
      <w:rFonts w:ascii="Arial" w:hAnsi="Arial" w:cs="Arial"/>
      <w:b/>
      <w:bCs/>
      <w:color w:val="auto"/>
      <w:sz w:val="20"/>
      <w:szCs w:val="20"/>
      <w:lang w:eastAsia="pt-BR"/>
    </w:rPr>
  </w:style>
  <w:style w:type="paragraph" w:customStyle="1" w:styleId="Nivel2">
    <w:name w:val="Nivel 2"/>
    <w:basedOn w:val="Normal"/>
    <w:qFormat/>
    <w:rsid w:val="00CE4E93"/>
    <w:pPr>
      <w:numPr>
        <w:ilvl w:val="1"/>
        <w:numId w:val="6"/>
      </w:numPr>
      <w:spacing w:before="120" w:after="120" w:line="276" w:lineRule="auto"/>
      <w:jc w:val="both"/>
    </w:pPr>
    <w:rPr>
      <w:rFonts w:eastAsiaTheme="minorEastAsia" w:cs="Arial"/>
      <w:color w:val="000000"/>
      <w:sz w:val="20"/>
      <w:lang w:eastAsia="pt-BR"/>
    </w:rPr>
  </w:style>
  <w:style w:type="paragraph" w:customStyle="1" w:styleId="Nivel3">
    <w:name w:val="Nivel 3"/>
    <w:basedOn w:val="Normal"/>
    <w:link w:val="Nivel3Char"/>
    <w:qFormat/>
    <w:rsid w:val="00CE4E93"/>
    <w:pPr>
      <w:numPr>
        <w:ilvl w:val="2"/>
        <w:numId w:val="6"/>
      </w:numPr>
      <w:spacing w:before="120" w:after="120" w:line="276" w:lineRule="auto"/>
      <w:jc w:val="both"/>
    </w:pPr>
    <w:rPr>
      <w:rFonts w:eastAsiaTheme="minorEastAsia" w:cs="Arial"/>
      <w:color w:val="000000"/>
      <w:sz w:val="20"/>
      <w:lang w:eastAsia="pt-BR"/>
    </w:rPr>
  </w:style>
  <w:style w:type="paragraph" w:customStyle="1" w:styleId="Nivel4">
    <w:name w:val="Nivel 4"/>
    <w:basedOn w:val="Nivel3"/>
    <w:qFormat/>
    <w:rsid w:val="00CE4E93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CE4E93"/>
    <w:pPr>
      <w:numPr>
        <w:ilvl w:val="4"/>
      </w:numPr>
      <w:ind w:left="1276" w:firstLine="0"/>
    </w:pPr>
  </w:style>
  <w:style w:type="character" w:customStyle="1" w:styleId="Nivel3Char">
    <w:name w:val="Nivel 3 Char"/>
    <w:basedOn w:val="Fontepargpadro"/>
    <w:link w:val="Nivel3"/>
    <w:rsid w:val="00CE4E93"/>
    <w:rPr>
      <w:rFonts w:ascii="Arial" w:eastAsiaTheme="minorEastAsia" w:hAnsi="Arial" w:cs="Arial"/>
      <w:color w:val="000000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CE4E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C067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0677F"/>
    <w:pPr>
      <w:widowControl w:val="0"/>
      <w:autoSpaceDE w:val="0"/>
      <w:autoSpaceDN w:val="0"/>
      <w:spacing w:before="174"/>
    </w:pPr>
    <w:rPr>
      <w:rFonts w:eastAsia="Arial" w:cs="Arial"/>
      <w:szCs w:val="22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A948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94859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feitura@agronomicas.sc.gov.br" TargetMode="External"/><Relationship Id="rId2" Type="http://schemas.openxmlformats.org/officeDocument/2006/relationships/hyperlink" Target="http://www.agronomica.sc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3F44F434-1B1D-4A2E-A09A-7F01C424FBBF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20</Pages>
  <Words>4473</Words>
  <Characters>24158</Characters>
  <Application>Microsoft Office Word</Application>
  <DocSecurity>0</DocSecurity>
  <Lines>201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micro02</dc:creator>
  <cp:lastModifiedBy>Windows</cp:lastModifiedBy>
  <cp:revision>13</cp:revision>
  <cp:lastPrinted>2025-09-10T12:28:00Z</cp:lastPrinted>
  <dcterms:created xsi:type="dcterms:W3CDTF">2025-04-03T19:09:00Z</dcterms:created>
  <dcterms:modified xsi:type="dcterms:W3CDTF">2025-09-10T13:32:00Z</dcterms:modified>
</cp:coreProperties>
</file>